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4EC2A" w14:textId="08D8B73F" w:rsidR="00986ABC" w:rsidRPr="00986ABC" w:rsidRDefault="00395D10" w:rsidP="00986ABC">
      <w:pPr>
        <w:jc w:val="both"/>
        <w:rPr>
          <w:rFonts w:ascii="Times New Roman" w:eastAsia="Calibri" w:hAnsi="Times New Roman" w:cs="Times New Roman"/>
          <w:b/>
          <w:bCs/>
          <w:sz w:val="36"/>
          <w:szCs w:val="36"/>
        </w:rPr>
      </w:pPr>
      <w:r w:rsidRPr="00395D10">
        <w:rPr>
          <w:rFonts w:ascii="Times New Roman" w:eastAsia="Calibri" w:hAnsi="Times New Roman" w:cs="Times New Roman"/>
          <w:b/>
          <w:bCs/>
          <w:sz w:val="36"/>
          <w:szCs w:val="36"/>
        </w:rPr>
        <w:t xml:space="preserve">Общение имуществ (мнимый коммунизм) в древней Иерусалимской церкви </w:t>
      </w:r>
    </w:p>
    <w:p w14:paraId="1195907B" w14:textId="77777777" w:rsidR="00395D10" w:rsidRDefault="00395D10" w:rsidP="00986ABC">
      <w:pPr>
        <w:jc w:val="both"/>
        <w:rPr>
          <w:rFonts w:ascii="Times New Roman" w:eastAsia="Calibri" w:hAnsi="Times New Roman" w:cs="Times New Roman"/>
          <w:iCs/>
          <w:sz w:val="26"/>
          <w:szCs w:val="26"/>
        </w:rPr>
      </w:pPr>
    </w:p>
    <w:p w14:paraId="4F59DE3F" w14:textId="77777777" w:rsidR="00395D10"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Известно, что в новое время появились люди, с точки зрения какой-то неведомой правды утверждающие, что </w:t>
      </w:r>
      <w:r w:rsidRPr="00395D10">
        <w:rPr>
          <w:rFonts w:ascii="Times New Roman" w:eastAsia="Calibri" w:hAnsi="Times New Roman" w:cs="Times New Roman"/>
          <w:b/>
          <w:iCs/>
          <w:sz w:val="26"/>
          <w:szCs w:val="26"/>
        </w:rPr>
        <w:t>всякое владение имуществом на правах личной собственности есть не что иное, как воровство</w:t>
      </w:r>
      <w:r w:rsidRPr="00395D10">
        <w:rPr>
          <w:rFonts w:ascii="Times New Roman" w:eastAsia="Calibri" w:hAnsi="Times New Roman" w:cs="Times New Roman"/>
          <w:iCs/>
          <w:sz w:val="26"/>
          <w:szCs w:val="26"/>
        </w:rPr>
        <w:t xml:space="preserve">, </w:t>
      </w:r>
    </w:p>
    <w:p w14:paraId="2EA36265" w14:textId="30DAA46A" w:rsidR="00395D10" w:rsidRDefault="00395D10" w:rsidP="0069079F">
      <w:pPr>
        <w:pStyle w:val="a3"/>
        <w:numPr>
          <w:ilvl w:val="0"/>
          <w:numId w:val="1"/>
        </w:num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поэтому все имения и всякое личное приобретение должны </w:t>
      </w:r>
      <w:r w:rsidRPr="00395D10">
        <w:rPr>
          <w:rFonts w:ascii="Times New Roman" w:eastAsia="Calibri" w:hAnsi="Times New Roman" w:cs="Times New Roman"/>
          <w:b/>
          <w:i/>
          <w:iCs/>
          <w:sz w:val="26"/>
          <w:szCs w:val="26"/>
        </w:rPr>
        <w:t>подлежать разделу между всеми</w:t>
      </w:r>
      <w:r>
        <w:rPr>
          <w:rFonts w:ascii="Times New Roman" w:eastAsia="Calibri" w:hAnsi="Times New Roman" w:cs="Times New Roman"/>
          <w:iCs/>
          <w:sz w:val="26"/>
          <w:szCs w:val="26"/>
        </w:rPr>
        <w:t xml:space="preserve">, </w:t>
      </w:r>
    </w:p>
    <w:p w14:paraId="3FD502C1" w14:textId="09702761" w:rsidR="00395D10" w:rsidRPr="00395D10" w:rsidRDefault="00395D10" w:rsidP="0069079F">
      <w:pPr>
        <w:pStyle w:val="a3"/>
        <w:numPr>
          <w:ilvl w:val="0"/>
          <w:numId w:val="1"/>
        </w:num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так как многие добровольно не согласятся на такой раздел, то должны быть </w:t>
      </w:r>
      <w:r w:rsidRPr="00395D10">
        <w:rPr>
          <w:rFonts w:ascii="Times New Roman" w:eastAsia="Calibri" w:hAnsi="Times New Roman" w:cs="Times New Roman"/>
          <w:b/>
          <w:i/>
          <w:iCs/>
          <w:sz w:val="26"/>
          <w:szCs w:val="26"/>
        </w:rPr>
        <w:t>принуждены к нему силой</w:t>
      </w:r>
      <w:r w:rsidRPr="00395D10">
        <w:rPr>
          <w:rFonts w:ascii="Times New Roman" w:eastAsia="Calibri" w:hAnsi="Times New Roman" w:cs="Times New Roman"/>
          <w:iCs/>
          <w:sz w:val="26"/>
          <w:szCs w:val="26"/>
        </w:rPr>
        <w:t xml:space="preserve">, вопреки их воле должны быть лишены определенного излишка их имуществ в пользу малоимущих или вовсе неимущих. </w:t>
      </w:r>
    </w:p>
    <w:p w14:paraId="69D91C9B" w14:textId="77777777" w:rsidR="00395D10"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Эти непризнанные правдолюбцы, вообще мало обращающие внимания на Библию и еще менее на отдельные ее места, однако, в вопросе об обязательном имущественном разделе с особенной </w:t>
      </w:r>
      <w:r w:rsidRPr="00395D10">
        <w:rPr>
          <w:rFonts w:ascii="Times New Roman" w:eastAsia="Calibri" w:hAnsi="Times New Roman" w:cs="Times New Roman"/>
          <w:b/>
          <w:iCs/>
          <w:sz w:val="26"/>
          <w:szCs w:val="26"/>
        </w:rPr>
        <w:t>настойчивостью указывают на свое мнимое согласие с Новым Заветом</w:t>
      </w:r>
      <w:r w:rsidRPr="00395D10">
        <w:rPr>
          <w:rFonts w:ascii="Times New Roman" w:eastAsia="Calibri" w:hAnsi="Times New Roman" w:cs="Times New Roman"/>
          <w:iCs/>
          <w:sz w:val="26"/>
          <w:szCs w:val="26"/>
        </w:rPr>
        <w:t xml:space="preserve"> </w:t>
      </w:r>
    </w:p>
    <w:p w14:paraId="5E20A03A" w14:textId="55025A4F" w:rsidR="00395D10" w:rsidRPr="00FA7E3E" w:rsidRDefault="00395D10" w:rsidP="0069079F">
      <w:pPr>
        <w:pStyle w:val="a3"/>
        <w:numPr>
          <w:ilvl w:val="0"/>
          <w:numId w:val="2"/>
        </w:num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и тем неопытных в понимании смысла отдельных новозаветных изречений или выражений </w:t>
      </w:r>
      <w:r w:rsidRPr="00395D10">
        <w:rPr>
          <w:rFonts w:ascii="Times New Roman" w:eastAsia="Calibri" w:hAnsi="Times New Roman" w:cs="Times New Roman"/>
          <w:b/>
          <w:i/>
          <w:iCs/>
          <w:sz w:val="26"/>
          <w:szCs w:val="26"/>
        </w:rPr>
        <w:t>легко могут ввести в заблуждение</w:t>
      </w:r>
      <w:r w:rsidRPr="00395D10">
        <w:rPr>
          <w:rFonts w:ascii="Times New Roman" w:eastAsia="Calibri" w:hAnsi="Times New Roman" w:cs="Times New Roman"/>
          <w:iCs/>
          <w:sz w:val="26"/>
          <w:szCs w:val="26"/>
        </w:rPr>
        <w:t xml:space="preserve"> или, по крайней мере, некоторого рода колебание.</w:t>
      </w:r>
    </w:p>
    <w:p w14:paraId="50E7264F" w14:textId="77777777" w:rsidR="00395D10"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Рассмотрим все </w:t>
      </w:r>
      <w:r w:rsidRPr="00395D10">
        <w:rPr>
          <w:rFonts w:ascii="Times New Roman" w:eastAsia="Calibri" w:hAnsi="Times New Roman" w:cs="Times New Roman"/>
          <w:b/>
          <w:iCs/>
          <w:sz w:val="26"/>
          <w:szCs w:val="26"/>
        </w:rPr>
        <w:t>места в книге Деяний Апостолов, относящиеся к общению имуществ</w:t>
      </w:r>
      <w:r w:rsidRPr="00395D10">
        <w:rPr>
          <w:rFonts w:ascii="Times New Roman" w:eastAsia="Calibri" w:hAnsi="Times New Roman" w:cs="Times New Roman"/>
          <w:iCs/>
          <w:sz w:val="26"/>
          <w:szCs w:val="26"/>
        </w:rPr>
        <w:t xml:space="preserve"> в первой церкви Иерусалимской, </w:t>
      </w:r>
    </w:p>
    <w:p w14:paraId="05A65701" w14:textId="5BFB23A9" w:rsidR="00395D10" w:rsidRPr="00FA7E3E" w:rsidRDefault="00395D10" w:rsidP="0069079F">
      <w:pPr>
        <w:pStyle w:val="a3"/>
        <w:numPr>
          <w:ilvl w:val="0"/>
          <w:numId w:val="2"/>
        </w:num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дабы вывести из них общее понимание истинного характера этого общения.</w:t>
      </w:r>
    </w:p>
    <w:p w14:paraId="27F2BBF6" w14:textId="77777777" w:rsidR="00FA7E3E"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Прежде чем перейдем к изложению отдельных выражений означенной книги об имущественном общении в </w:t>
      </w:r>
      <w:proofErr w:type="spellStart"/>
      <w:r w:rsidRPr="00395D10">
        <w:rPr>
          <w:rFonts w:ascii="Times New Roman" w:eastAsia="Calibri" w:hAnsi="Times New Roman" w:cs="Times New Roman"/>
          <w:iCs/>
          <w:sz w:val="26"/>
          <w:szCs w:val="26"/>
        </w:rPr>
        <w:t>первохристианском</w:t>
      </w:r>
      <w:proofErr w:type="spellEnd"/>
      <w:r w:rsidRPr="00395D10">
        <w:rPr>
          <w:rFonts w:ascii="Times New Roman" w:eastAsia="Calibri" w:hAnsi="Times New Roman" w:cs="Times New Roman"/>
          <w:iCs/>
          <w:sz w:val="26"/>
          <w:szCs w:val="26"/>
        </w:rPr>
        <w:t xml:space="preserve"> Иерусалимском обществе, считаем нужным указать предположительно, в каких формах могло иметь место общение имуществ в древней церкви в Иерусалиме, </w:t>
      </w:r>
      <w:proofErr w:type="gramStart"/>
      <w:r w:rsidRPr="00395D10">
        <w:rPr>
          <w:rFonts w:ascii="Times New Roman" w:eastAsia="Calibri" w:hAnsi="Times New Roman" w:cs="Times New Roman"/>
          <w:iCs/>
          <w:sz w:val="26"/>
          <w:szCs w:val="26"/>
        </w:rPr>
        <w:t>Нам</w:t>
      </w:r>
      <w:proofErr w:type="gramEnd"/>
      <w:r w:rsidRPr="00395D10">
        <w:rPr>
          <w:rFonts w:ascii="Times New Roman" w:eastAsia="Calibri" w:hAnsi="Times New Roman" w:cs="Times New Roman"/>
          <w:iCs/>
          <w:sz w:val="26"/>
          <w:szCs w:val="26"/>
        </w:rPr>
        <w:t xml:space="preserve"> представляются в настоящем случае следующие возможности: </w:t>
      </w:r>
    </w:p>
    <w:p w14:paraId="0FB40586" w14:textId="77777777" w:rsidR="00FA7E3E"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1) Члены общества, вступая в христианскую церковь, </w:t>
      </w:r>
      <w:r w:rsidRPr="00FA7E3E">
        <w:rPr>
          <w:rFonts w:ascii="Times New Roman" w:eastAsia="Calibri" w:hAnsi="Times New Roman" w:cs="Times New Roman"/>
          <w:b/>
          <w:iCs/>
          <w:sz w:val="26"/>
          <w:szCs w:val="26"/>
        </w:rPr>
        <w:t>обязательно должны были жертвовать своим имуществом в пользу церкви или общества</w:t>
      </w:r>
      <w:r w:rsidRPr="00395D10">
        <w:rPr>
          <w:rFonts w:ascii="Times New Roman" w:eastAsia="Calibri" w:hAnsi="Times New Roman" w:cs="Times New Roman"/>
          <w:iCs/>
          <w:sz w:val="26"/>
          <w:szCs w:val="26"/>
        </w:rPr>
        <w:t xml:space="preserve">; таким образом здесь господствовала принудительность или необходимость имущественной жертвы по отношению к вступающим в церковь. Эта общая форма имущественного общения могла иметь два различных вида: </w:t>
      </w:r>
    </w:p>
    <w:p w14:paraId="3B71FA01" w14:textId="77777777" w:rsidR="00FA7E3E" w:rsidRPr="00FA7E3E" w:rsidRDefault="00395D10" w:rsidP="0069079F">
      <w:pPr>
        <w:pStyle w:val="a3"/>
        <w:numPr>
          <w:ilvl w:val="0"/>
          <w:numId w:val="2"/>
        </w:numPr>
        <w:jc w:val="both"/>
        <w:rPr>
          <w:rFonts w:ascii="Times New Roman" w:eastAsia="Calibri" w:hAnsi="Times New Roman" w:cs="Times New Roman"/>
          <w:iCs/>
          <w:sz w:val="26"/>
          <w:szCs w:val="26"/>
        </w:rPr>
      </w:pPr>
      <w:r w:rsidRPr="00FA7E3E">
        <w:rPr>
          <w:rFonts w:ascii="Times New Roman" w:eastAsia="Calibri" w:hAnsi="Times New Roman" w:cs="Times New Roman"/>
          <w:iCs/>
          <w:sz w:val="26"/>
          <w:szCs w:val="26"/>
        </w:rPr>
        <w:t xml:space="preserve">а) или </w:t>
      </w:r>
      <w:r w:rsidRPr="00FA7E3E">
        <w:rPr>
          <w:rFonts w:ascii="Times New Roman" w:eastAsia="Calibri" w:hAnsi="Times New Roman" w:cs="Times New Roman"/>
          <w:b/>
          <w:i/>
          <w:iCs/>
          <w:sz w:val="26"/>
          <w:szCs w:val="26"/>
        </w:rPr>
        <w:t>каждый член должен был безусловно жертвовать всем своим имуществом</w:t>
      </w:r>
      <w:r w:rsidRPr="00FA7E3E">
        <w:rPr>
          <w:rFonts w:ascii="Times New Roman" w:eastAsia="Calibri" w:hAnsi="Times New Roman" w:cs="Times New Roman"/>
          <w:iCs/>
          <w:sz w:val="26"/>
          <w:szCs w:val="26"/>
        </w:rPr>
        <w:t xml:space="preserve"> в пользу общества, а апостолы, как предстоятели общества, должны были разделить принесенную жертву равномерно между всеми членами общества; </w:t>
      </w:r>
    </w:p>
    <w:p w14:paraId="509EEB34" w14:textId="77777777" w:rsidR="00FA7E3E" w:rsidRPr="00FA7E3E" w:rsidRDefault="00395D10" w:rsidP="0069079F">
      <w:pPr>
        <w:pStyle w:val="a3"/>
        <w:numPr>
          <w:ilvl w:val="0"/>
          <w:numId w:val="2"/>
        </w:numPr>
        <w:jc w:val="both"/>
        <w:rPr>
          <w:rFonts w:ascii="Times New Roman" w:eastAsia="Calibri" w:hAnsi="Times New Roman" w:cs="Times New Roman"/>
          <w:iCs/>
          <w:sz w:val="26"/>
          <w:szCs w:val="26"/>
        </w:rPr>
      </w:pPr>
      <w:r w:rsidRPr="00FA7E3E">
        <w:rPr>
          <w:rFonts w:ascii="Times New Roman" w:eastAsia="Calibri" w:hAnsi="Times New Roman" w:cs="Times New Roman"/>
          <w:iCs/>
          <w:sz w:val="26"/>
          <w:szCs w:val="26"/>
        </w:rPr>
        <w:t xml:space="preserve">б) или, напротив, </w:t>
      </w:r>
      <w:r w:rsidRPr="00FA7E3E">
        <w:rPr>
          <w:rFonts w:ascii="Times New Roman" w:eastAsia="Calibri" w:hAnsi="Times New Roman" w:cs="Times New Roman"/>
          <w:b/>
          <w:i/>
          <w:iCs/>
          <w:sz w:val="26"/>
          <w:szCs w:val="26"/>
        </w:rPr>
        <w:t>только люди, владеющие определенным излишком имущества, обязаны были отдать этот излишек</w:t>
      </w:r>
      <w:r w:rsidRPr="00FA7E3E">
        <w:rPr>
          <w:rFonts w:ascii="Times New Roman" w:eastAsia="Calibri" w:hAnsi="Times New Roman" w:cs="Times New Roman"/>
          <w:iCs/>
          <w:sz w:val="26"/>
          <w:szCs w:val="26"/>
        </w:rPr>
        <w:t xml:space="preserve"> на пользу общества, а </w:t>
      </w:r>
      <w:r w:rsidRPr="00FA7E3E">
        <w:rPr>
          <w:rFonts w:ascii="Times New Roman" w:eastAsia="Calibri" w:hAnsi="Times New Roman" w:cs="Times New Roman"/>
          <w:iCs/>
          <w:sz w:val="26"/>
          <w:szCs w:val="26"/>
        </w:rPr>
        <w:lastRenderedPageBreak/>
        <w:t xml:space="preserve">апостолы, как предстоятели общества разделяли эту жертву между нуждающимися членами, </w:t>
      </w:r>
    </w:p>
    <w:p w14:paraId="2018BBBF" w14:textId="77777777" w:rsidR="00FA7E3E"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2) Никто по безусловной обязанности или принуждению, но </w:t>
      </w:r>
      <w:r w:rsidRPr="00FA7E3E">
        <w:rPr>
          <w:rFonts w:ascii="Times New Roman" w:eastAsia="Calibri" w:hAnsi="Times New Roman" w:cs="Times New Roman"/>
          <w:b/>
          <w:iCs/>
          <w:sz w:val="26"/>
          <w:szCs w:val="26"/>
        </w:rPr>
        <w:t xml:space="preserve">каждый по собственному произволению или благожелательности </w:t>
      </w:r>
      <w:proofErr w:type="gramStart"/>
      <w:r w:rsidRPr="00FA7E3E">
        <w:rPr>
          <w:rFonts w:ascii="Times New Roman" w:eastAsia="Calibri" w:hAnsi="Times New Roman" w:cs="Times New Roman"/>
          <w:b/>
          <w:iCs/>
          <w:sz w:val="26"/>
          <w:szCs w:val="26"/>
        </w:rPr>
        <w:t>жертвовал</w:t>
      </w:r>
      <w:proofErr w:type="gramEnd"/>
      <w:r w:rsidRPr="00FA7E3E">
        <w:rPr>
          <w:rFonts w:ascii="Times New Roman" w:eastAsia="Calibri" w:hAnsi="Times New Roman" w:cs="Times New Roman"/>
          <w:b/>
          <w:iCs/>
          <w:sz w:val="26"/>
          <w:szCs w:val="26"/>
        </w:rPr>
        <w:t xml:space="preserve"> или всем своим имуществом, или определенной частью его</w:t>
      </w:r>
      <w:r w:rsidRPr="00395D10">
        <w:rPr>
          <w:rFonts w:ascii="Times New Roman" w:eastAsia="Calibri" w:hAnsi="Times New Roman" w:cs="Times New Roman"/>
          <w:iCs/>
          <w:sz w:val="26"/>
          <w:szCs w:val="26"/>
        </w:rPr>
        <w:t xml:space="preserve">, или же просто временными и неопределенными взносами на пользу общества, </w:t>
      </w:r>
    </w:p>
    <w:p w14:paraId="59648193" w14:textId="31157AE7" w:rsidR="00395D10" w:rsidRPr="00FA7E3E" w:rsidRDefault="00395D10" w:rsidP="0069079F">
      <w:pPr>
        <w:pStyle w:val="a3"/>
        <w:numPr>
          <w:ilvl w:val="0"/>
          <w:numId w:val="3"/>
        </w:numPr>
        <w:jc w:val="both"/>
        <w:rPr>
          <w:rFonts w:ascii="Times New Roman" w:eastAsia="Calibri" w:hAnsi="Times New Roman" w:cs="Times New Roman"/>
          <w:iCs/>
          <w:sz w:val="26"/>
          <w:szCs w:val="26"/>
        </w:rPr>
      </w:pPr>
      <w:r w:rsidRPr="00FA7E3E">
        <w:rPr>
          <w:rFonts w:ascii="Times New Roman" w:eastAsia="Calibri" w:hAnsi="Times New Roman" w:cs="Times New Roman"/>
          <w:iCs/>
          <w:sz w:val="26"/>
          <w:szCs w:val="26"/>
        </w:rPr>
        <w:t xml:space="preserve">а </w:t>
      </w:r>
      <w:r w:rsidRPr="00FA7E3E">
        <w:rPr>
          <w:rFonts w:ascii="Times New Roman" w:eastAsia="Calibri" w:hAnsi="Times New Roman" w:cs="Times New Roman"/>
          <w:b/>
          <w:i/>
          <w:iCs/>
          <w:sz w:val="26"/>
          <w:szCs w:val="26"/>
        </w:rPr>
        <w:t>апостолы разделяли это общественное имущество</w:t>
      </w:r>
      <w:r w:rsidRPr="00FA7E3E">
        <w:rPr>
          <w:rFonts w:ascii="Times New Roman" w:eastAsia="Calibri" w:hAnsi="Times New Roman" w:cs="Times New Roman"/>
          <w:iCs/>
          <w:sz w:val="26"/>
          <w:szCs w:val="26"/>
        </w:rPr>
        <w:t xml:space="preserve"> в той или иной мере разным членам общества, смотря по их нуждам.</w:t>
      </w:r>
    </w:p>
    <w:p w14:paraId="7FCBD7CA" w14:textId="77777777" w:rsidR="00395D10" w:rsidRPr="00395D10" w:rsidRDefault="00395D10" w:rsidP="00395D10">
      <w:pPr>
        <w:jc w:val="both"/>
        <w:rPr>
          <w:rFonts w:ascii="Times New Roman" w:eastAsia="Calibri" w:hAnsi="Times New Roman" w:cs="Times New Roman"/>
          <w:iCs/>
          <w:sz w:val="26"/>
          <w:szCs w:val="26"/>
        </w:rPr>
      </w:pPr>
    </w:p>
    <w:p w14:paraId="106A7C0B" w14:textId="77777777" w:rsidR="00FA7E3E" w:rsidRDefault="00FA7E3E" w:rsidP="00395D10">
      <w:pPr>
        <w:jc w:val="both"/>
        <w:rPr>
          <w:rFonts w:ascii="Times New Roman" w:eastAsia="Calibri" w:hAnsi="Times New Roman" w:cs="Times New Roman"/>
          <w:iCs/>
          <w:sz w:val="26"/>
          <w:szCs w:val="26"/>
        </w:rPr>
      </w:pPr>
      <w:r w:rsidRPr="00FA7E3E">
        <w:rPr>
          <w:rFonts w:ascii="Times New Roman" w:eastAsia="Calibri" w:hAnsi="Times New Roman" w:cs="Times New Roman"/>
          <w:b/>
          <w:iCs/>
          <w:sz w:val="26"/>
          <w:szCs w:val="26"/>
        </w:rPr>
        <w:t>Е</w:t>
      </w:r>
      <w:r w:rsidR="00395D10" w:rsidRPr="00FA7E3E">
        <w:rPr>
          <w:rFonts w:ascii="Times New Roman" w:eastAsia="Calibri" w:hAnsi="Times New Roman" w:cs="Times New Roman"/>
          <w:b/>
          <w:iCs/>
          <w:sz w:val="26"/>
          <w:szCs w:val="26"/>
        </w:rPr>
        <w:t>сли в действительной жизни первых христиан Иерусалима имела место вторая форма имущественного общения</w:t>
      </w:r>
      <w:r w:rsidR="00395D10" w:rsidRPr="00395D10">
        <w:rPr>
          <w:rFonts w:ascii="Times New Roman" w:eastAsia="Calibri" w:hAnsi="Times New Roman" w:cs="Times New Roman"/>
          <w:iCs/>
          <w:sz w:val="26"/>
          <w:szCs w:val="26"/>
        </w:rPr>
        <w:t xml:space="preserve">, в которой каждый жертвовал обществу из своего достояния по свободному расположению сердца и, </w:t>
      </w:r>
    </w:p>
    <w:p w14:paraId="3459E501" w14:textId="77777777" w:rsidR="00FA7E3E" w:rsidRDefault="00395D10" w:rsidP="0069079F">
      <w:pPr>
        <w:pStyle w:val="a3"/>
        <w:numPr>
          <w:ilvl w:val="0"/>
          <w:numId w:val="3"/>
        </w:numPr>
        <w:jc w:val="both"/>
        <w:rPr>
          <w:rFonts w:ascii="Times New Roman" w:eastAsia="Calibri" w:hAnsi="Times New Roman" w:cs="Times New Roman"/>
          <w:iCs/>
          <w:sz w:val="26"/>
          <w:szCs w:val="26"/>
        </w:rPr>
      </w:pPr>
      <w:r w:rsidRPr="00FA7E3E">
        <w:rPr>
          <w:rFonts w:ascii="Times New Roman" w:eastAsia="Calibri" w:hAnsi="Times New Roman" w:cs="Times New Roman"/>
          <w:iCs/>
          <w:sz w:val="26"/>
          <w:szCs w:val="26"/>
        </w:rPr>
        <w:t xml:space="preserve">следовательно, </w:t>
      </w:r>
      <w:r w:rsidRPr="00FA7E3E">
        <w:rPr>
          <w:rFonts w:ascii="Times New Roman" w:eastAsia="Calibri" w:hAnsi="Times New Roman" w:cs="Times New Roman"/>
          <w:b/>
          <w:i/>
          <w:iCs/>
          <w:sz w:val="26"/>
          <w:szCs w:val="26"/>
        </w:rPr>
        <w:t>никто другой не в нраве был заявлять притязание на имущество своего сочлена</w:t>
      </w:r>
      <w:r w:rsidRPr="00FA7E3E">
        <w:rPr>
          <w:rFonts w:ascii="Times New Roman" w:eastAsia="Calibri" w:hAnsi="Times New Roman" w:cs="Times New Roman"/>
          <w:iCs/>
          <w:sz w:val="26"/>
          <w:szCs w:val="26"/>
        </w:rPr>
        <w:t xml:space="preserve">, то, </w:t>
      </w:r>
    </w:p>
    <w:p w14:paraId="10D2BC66" w14:textId="7CFA9603" w:rsidR="00FA7E3E" w:rsidRPr="00FA7E3E" w:rsidRDefault="00395D10" w:rsidP="0069079F">
      <w:pPr>
        <w:pStyle w:val="a3"/>
        <w:numPr>
          <w:ilvl w:val="0"/>
          <w:numId w:val="3"/>
        </w:numPr>
        <w:jc w:val="both"/>
        <w:rPr>
          <w:rFonts w:ascii="Times New Roman" w:eastAsia="Calibri" w:hAnsi="Times New Roman" w:cs="Times New Roman"/>
          <w:iCs/>
          <w:sz w:val="26"/>
          <w:szCs w:val="26"/>
        </w:rPr>
      </w:pPr>
      <w:r w:rsidRPr="00FA7E3E">
        <w:rPr>
          <w:rFonts w:ascii="Times New Roman" w:eastAsia="Calibri" w:hAnsi="Times New Roman" w:cs="Times New Roman"/>
          <w:iCs/>
          <w:sz w:val="26"/>
          <w:szCs w:val="26"/>
        </w:rPr>
        <w:t xml:space="preserve">значит, в строгом, буквальном смысле слова </w:t>
      </w:r>
      <w:r w:rsidRPr="00FA7E3E">
        <w:rPr>
          <w:rFonts w:ascii="Times New Roman" w:eastAsia="Calibri" w:hAnsi="Times New Roman" w:cs="Times New Roman"/>
          <w:b/>
          <w:i/>
          <w:iCs/>
          <w:sz w:val="26"/>
          <w:szCs w:val="26"/>
        </w:rPr>
        <w:t>в общении имуществ</w:t>
      </w:r>
      <w:r w:rsidRPr="00FA7E3E">
        <w:rPr>
          <w:rFonts w:ascii="Times New Roman" w:eastAsia="Calibri" w:hAnsi="Times New Roman" w:cs="Times New Roman"/>
          <w:iCs/>
          <w:sz w:val="26"/>
          <w:szCs w:val="26"/>
        </w:rPr>
        <w:t xml:space="preserve"> (так называемом коммунизме, по современному его понятию) в Иерусалиме </w:t>
      </w:r>
      <w:r w:rsidRPr="00FA7E3E">
        <w:rPr>
          <w:rFonts w:ascii="Times New Roman" w:eastAsia="Calibri" w:hAnsi="Times New Roman" w:cs="Times New Roman"/>
          <w:b/>
          <w:i/>
          <w:iCs/>
          <w:sz w:val="26"/>
          <w:szCs w:val="26"/>
        </w:rPr>
        <w:t>не может быть и речи</w:t>
      </w:r>
      <w:r w:rsidRPr="00FA7E3E">
        <w:rPr>
          <w:rFonts w:ascii="Times New Roman" w:eastAsia="Calibri" w:hAnsi="Times New Roman" w:cs="Times New Roman"/>
          <w:iCs/>
          <w:sz w:val="26"/>
          <w:szCs w:val="26"/>
        </w:rPr>
        <w:t xml:space="preserve">. </w:t>
      </w:r>
    </w:p>
    <w:p w14:paraId="44135F18" w14:textId="77777777" w:rsidR="00FA7E3E"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Далее – если в предполагаемой первой форме общения имуществ исторически практиковался в Иерусалимской церкви собственно второй вид ее, то и в этом случае </w:t>
      </w:r>
      <w:r w:rsidRPr="00FA7E3E">
        <w:rPr>
          <w:rFonts w:ascii="Times New Roman" w:eastAsia="Calibri" w:hAnsi="Times New Roman" w:cs="Times New Roman"/>
          <w:b/>
          <w:iCs/>
          <w:sz w:val="26"/>
          <w:szCs w:val="26"/>
        </w:rPr>
        <w:t>мы нашли бы в Иерусалиме общение имуществ лишь в условном смысле</w:t>
      </w:r>
      <w:r w:rsidRPr="00395D10">
        <w:rPr>
          <w:rFonts w:ascii="Times New Roman" w:eastAsia="Calibri" w:hAnsi="Times New Roman" w:cs="Times New Roman"/>
          <w:iCs/>
          <w:sz w:val="26"/>
          <w:szCs w:val="26"/>
        </w:rPr>
        <w:t xml:space="preserve"> (не строгий коммунизм). </w:t>
      </w:r>
    </w:p>
    <w:p w14:paraId="28526548" w14:textId="77777777" w:rsidR="00FA7E3E"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Наконец, только при допущении существования в </w:t>
      </w:r>
      <w:proofErr w:type="spellStart"/>
      <w:r w:rsidRPr="00395D10">
        <w:rPr>
          <w:rFonts w:ascii="Times New Roman" w:eastAsia="Calibri" w:hAnsi="Times New Roman" w:cs="Times New Roman"/>
          <w:iCs/>
          <w:sz w:val="26"/>
          <w:szCs w:val="26"/>
        </w:rPr>
        <w:t>первохристианском</w:t>
      </w:r>
      <w:proofErr w:type="spellEnd"/>
      <w:r w:rsidRPr="00395D10">
        <w:rPr>
          <w:rFonts w:ascii="Times New Roman" w:eastAsia="Calibri" w:hAnsi="Times New Roman" w:cs="Times New Roman"/>
          <w:iCs/>
          <w:sz w:val="26"/>
          <w:szCs w:val="26"/>
        </w:rPr>
        <w:t xml:space="preserve"> Иерусалимском обществе первого вида указанной первой формы общения имуществ, т.е. если </w:t>
      </w:r>
      <w:r w:rsidRPr="00FA7E3E">
        <w:rPr>
          <w:rFonts w:ascii="Times New Roman" w:eastAsia="Calibri" w:hAnsi="Times New Roman" w:cs="Times New Roman"/>
          <w:b/>
          <w:iCs/>
          <w:sz w:val="26"/>
          <w:szCs w:val="26"/>
        </w:rPr>
        <w:t>все члены общества обязательно или принудительно должны были жертвовать обществу всем своим имуществом</w:t>
      </w:r>
      <w:r w:rsidRPr="00395D10">
        <w:rPr>
          <w:rFonts w:ascii="Times New Roman" w:eastAsia="Calibri" w:hAnsi="Times New Roman" w:cs="Times New Roman"/>
          <w:iCs/>
          <w:sz w:val="26"/>
          <w:szCs w:val="26"/>
        </w:rPr>
        <w:t>, которое затем делилось между всеми ними вполне равномерно,</w:t>
      </w:r>
    </w:p>
    <w:p w14:paraId="4A225618" w14:textId="65B08D23" w:rsidR="00395D10" w:rsidRPr="00FA7E3E" w:rsidRDefault="00395D10" w:rsidP="0069079F">
      <w:pPr>
        <w:pStyle w:val="a3"/>
        <w:numPr>
          <w:ilvl w:val="0"/>
          <w:numId w:val="4"/>
        </w:numPr>
        <w:jc w:val="both"/>
        <w:rPr>
          <w:rFonts w:ascii="Times New Roman" w:eastAsia="Calibri" w:hAnsi="Times New Roman" w:cs="Times New Roman"/>
          <w:iCs/>
          <w:sz w:val="26"/>
          <w:szCs w:val="26"/>
        </w:rPr>
      </w:pPr>
      <w:r w:rsidRPr="00FA7E3E">
        <w:rPr>
          <w:rFonts w:ascii="Times New Roman" w:eastAsia="Calibri" w:hAnsi="Times New Roman" w:cs="Times New Roman"/>
          <w:iCs/>
          <w:sz w:val="26"/>
          <w:szCs w:val="26"/>
        </w:rPr>
        <w:t xml:space="preserve">мы должны признать, что в Иерусалимской церкви со времен апостолов </w:t>
      </w:r>
      <w:r w:rsidRPr="00FA7E3E">
        <w:rPr>
          <w:rFonts w:ascii="Times New Roman" w:eastAsia="Calibri" w:hAnsi="Times New Roman" w:cs="Times New Roman"/>
          <w:b/>
          <w:i/>
          <w:iCs/>
          <w:sz w:val="26"/>
          <w:szCs w:val="26"/>
        </w:rPr>
        <w:t>господствовал строгий, безусловный коммунизм</w:t>
      </w:r>
      <w:r w:rsidRPr="00FA7E3E">
        <w:rPr>
          <w:rFonts w:ascii="Times New Roman" w:eastAsia="Calibri" w:hAnsi="Times New Roman" w:cs="Times New Roman"/>
          <w:iCs/>
          <w:sz w:val="26"/>
          <w:szCs w:val="26"/>
        </w:rPr>
        <w:t>.</w:t>
      </w:r>
    </w:p>
    <w:p w14:paraId="1B8C17D4" w14:textId="77777777" w:rsidR="00395D10" w:rsidRPr="00395D10"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Весьма интересным становится теперь вопрос: в какой форме и </w:t>
      </w:r>
      <w:r w:rsidRPr="00FA7E3E">
        <w:rPr>
          <w:rFonts w:ascii="Times New Roman" w:eastAsia="Calibri" w:hAnsi="Times New Roman" w:cs="Times New Roman"/>
          <w:b/>
          <w:iCs/>
          <w:sz w:val="26"/>
          <w:szCs w:val="26"/>
        </w:rPr>
        <w:t>в каком именно виде</w:t>
      </w:r>
      <w:r w:rsidRPr="00395D10">
        <w:rPr>
          <w:rFonts w:ascii="Times New Roman" w:eastAsia="Calibri" w:hAnsi="Times New Roman" w:cs="Times New Roman"/>
          <w:iCs/>
          <w:sz w:val="26"/>
          <w:szCs w:val="26"/>
        </w:rPr>
        <w:t xml:space="preserve"> в первенствующей церкви христианской в Иерусалиме существовало действительно, жизненно, исторически общение имуществ между ее членами?</w:t>
      </w:r>
    </w:p>
    <w:p w14:paraId="063EF7EE" w14:textId="77777777" w:rsidR="00FA7E3E"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Думаем, что уже простые, но неотразимые соображения разума должны привести каждого к убеждению, что </w:t>
      </w:r>
      <w:r w:rsidRPr="00FA7E3E">
        <w:rPr>
          <w:rFonts w:ascii="Times New Roman" w:eastAsia="Calibri" w:hAnsi="Times New Roman" w:cs="Times New Roman"/>
          <w:b/>
          <w:iCs/>
          <w:sz w:val="26"/>
          <w:szCs w:val="26"/>
        </w:rPr>
        <w:t>первый вид первой из указанных форм общения имуществ никак не мог существовать в древней церкви</w:t>
      </w:r>
      <w:r w:rsidRPr="00395D10">
        <w:rPr>
          <w:rFonts w:ascii="Times New Roman" w:eastAsia="Calibri" w:hAnsi="Times New Roman" w:cs="Times New Roman"/>
          <w:iCs/>
          <w:sz w:val="26"/>
          <w:szCs w:val="26"/>
        </w:rPr>
        <w:t xml:space="preserve"> в Иерусалиме. </w:t>
      </w:r>
    </w:p>
    <w:p w14:paraId="2FF51EF2" w14:textId="77777777" w:rsidR="00FA7E3E" w:rsidRDefault="00395D10" w:rsidP="0069079F">
      <w:pPr>
        <w:pStyle w:val="a3"/>
        <w:numPr>
          <w:ilvl w:val="0"/>
          <w:numId w:val="4"/>
        </w:numPr>
        <w:jc w:val="both"/>
        <w:rPr>
          <w:rFonts w:ascii="Times New Roman" w:eastAsia="Calibri" w:hAnsi="Times New Roman" w:cs="Times New Roman"/>
          <w:iCs/>
          <w:sz w:val="26"/>
          <w:szCs w:val="26"/>
        </w:rPr>
      </w:pPr>
      <w:r w:rsidRPr="00FA7E3E">
        <w:rPr>
          <w:rFonts w:ascii="Times New Roman" w:eastAsia="Calibri" w:hAnsi="Times New Roman" w:cs="Times New Roman"/>
          <w:iCs/>
          <w:sz w:val="26"/>
          <w:szCs w:val="26"/>
        </w:rPr>
        <w:t xml:space="preserve">Это по простой причине: он слишком с большим трудом мог быть, осуществлен, чтобы не сказать </w:t>
      </w:r>
      <w:r w:rsidRPr="00FA7E3E">
        <w:rPr>
          <w:rFonts w:ascii="Times New Roman" w:eastAsia="Calibri" w:hAnsi="Times New Roman" w:cs="Times New Roman"/>
          <w:b/>
          <w:i/>
          <w:iCs/>
          <w:sz w:val="26"/>
          <w:szCs w:val="26"/>
        </w:rPr>
        <w:t>вовсе неосуществим</w:t>
      </w:r>
      <w:r w:rsidRPr="00FA7E3E">
        <w:rPr>
          <w:rFonts w:ascii="Times New Roman" w:eastAsia="Calibri" w:hAnsi="Times New Roman" w:cs="Times New Roman"/>
          <w:iCs/>
          <w:sz w:val="26"/>
          <w:szCs w:val="26"/>
        </w:rPr>
        <w:t xml:space="preserve">. </w:t>
      </w:r>
    </w:p>
    <w:p w14:paraId="6AA1F12F" w14:textId="77777777" w:rsidR="00FA7E3E" w:rsidRDefault="00395D10" w:rsidP="0069079F">
      <w:pPr>
        <w:pStyle w:val="a3"/>
        <w:numPr>
          <w:ilvl w:val="0"/>
          <w:numId w:val="4"/>
        </w:numPr>
        <w:jc w:val="both"/>
        <w:rPr>
          <w:rFonts w:ascii="Times New Roman" w:eastAsia="Calibri" w:hAnsi="Times New Roman" w:cs="Times New Roman"/>
          <w:iCs/>
          <w:sz w:val="26"/>
          <w:szCs w:val="26"/>
        </w:rPr>
      </w:pPr>
      <w:r w:rsidRPr="00FA7E3E">
        <w:rPr>
          <w:rFonts w:ascii="Times New Roman" w:eastAsia="Calibri" w:hAnsi="Times New Roman" w:cs="Times New Roman"/>
          <w:iCs/>
          <w:sz w:val="26"/>
          <w:szCs w:val="26"/>
        </w:rPr>
        <w:t xml:space="preserve">При таком чистом коммунизме, вследствие </w:t>
      </w:r>
      <w:r w:rsidRPr="00FA7E3E">
        <w:rPr>
          <w:rFonts w:ascii="Times New Roman" w:eastAsia="Calibri" w:hAnsi="Times New Roman" w:cs="Times New Roman"/>
          <w:b/>
          <w:i/>
          <w:iCs/>
          <w:sz w:val="26"/>
          <w:szCs w:val="26"/>
        </w:rPr>
        <w:t xml:space="preserve">постоянного притока в </w:t>
      </w:r>
      <w:proofErr w:type="spellStart"/>
      <w:r w:rsidRPr="00FA7E3E">
        <w:rPr>
          <w:rFonts w:ascii="Times New Roman" w:eastAsia="Calibri" w:hAnsi="Times New Roman" w:cs="Times New Roman"/>
          <w:b/>
          <w:i/>
          <w:iCs/>
          <w:sz w:val="26"/>
          <w:szCs w:val="26"/>
        </w:rPr>
        <w:t>апостольско</w:t>
      </w:r>
      <w:proofErr w:type="spellEnd"/>
      <w:r w:rsidRPr="00FA7E3E">
        <w:rPr>
          <w:rFonts w:ascii="Times New Roman" w:eastAsia="Calibri" w:hAnsi="Times New Roman" w:cs="Times New Roman"/>
          <w:b/>
          <w:i/>
          <w:iCs/>
          <w:sz w:val="26"/>
          <w:szCs w:val="26"/>
        </w:rPr>
        <w:t>-иерусалимскую церковь новых членов</w:t>
      </w:r>
      <w:r w:rsidRPr="00FA7E3E">
        <w:rPr>
          <w:rFonts w:ascii="Times New Roman" w:eastAsia="Calibri" w:hAnsi="Times New Roman" w:cs="Times New Roman"/>
          <w:iCs/>
          <w:sz w:val="26"/>
          <w:szCs w:val="26"/>
        </w:rPr>
        <w:t xml:space="preserve"> сотнями и даже тысячами зараз, вся деятельность апостолов поглощалась бы непрерывными </w:t>
      </w:r>
      <w:r w:rsidRPr="00FA7E3E">
        <w:rPr>
          <w:rFonts w:ascii="Times New Roman" w:eastAsia="Calibri" w:hAnsi="Times New Roman" w:cs="Times New Roman"/>
          <w:iCs/>
          <w:sz w:val="26"/>
          <w:szCs w:val="26"/>
        </w:rPr>
        <w:lastRenderedPageBreak/>
        <w:t xml:space="preserve">приемами имуществ или денежных сумм от </w:t>
      </w:r>
      <w:proofErr w:type="spellStart"/>
      <w:r w:rsidRPr="00FA7E3E">
        <w:rPr>
          <w:rFonts w:ascii="Times New Roman" w:eastAsia="Calibri" w:hAnsi="Times New Roman" w:cs="Times New Roman"/>
          <w:iCs/>
          <w:sz w:val="26"/>
          <w:szCs w:val="26"/>
        </w:rPr>
        <w:t>новопоступавших</w:t>
      </w:r>
      <w:proofErr w:type="spellEnd"/>
      <w:r w:rsidRPr="00FA7E3E">
        <w:rPr>
          <w:rFonts w:ascii="Times New Roman" w:eastAsia="Calibri" w:hAnsi="Times New Roman" w:cs="Times New Roman"/>
          <w:iCs/>
          <w:sz w:val="26"/>
          <w:szCs w:val="26"/>
        </w:rPr>
        <w:t xml:space="preserve"> в церковь членов и столь же непрерывными разделами этих имуществ или сумм между всеми членами церкви. </w:t>
      </w:r>
    </w:p>
    <w:p w14:paraId="4F75885B" w14:textId="77777777" w:rsidR="00FA7E3E" w:rsidRDefault="00395D10" w:rsidP="0069079F">
      <w:pPr>
        <w:pStyle w:val="a3"/>
        <w:numPr>
          <w:ilvl w:val="0"/>
          <w:numId w:val="4"/>
        </w:numPr>
        <w:jc w:val="both"/>
        <w:rPr>
          <w:rFonts w:ascii="Times New Roman" w:eastAsia="Calibri" w:hAnsi="Times New Roman" w:cs="Times New Roman"/>
          <w:iCs/>
          <w:sz w:val="26"/>
          <w:szCs w:val="26"/>
        </w:rPr>
      </w:pPr>
      <w:r w:rsidRPr="00FA7E3E">
        <w:rPr>
          <w:rFonts w:ascii="Times New Roman" w:eastAsia="Calibri" w:hAnsi="Times New Roman" w:cs="Times New Roman"/>
          <w:iCs/>
          <w:sz w:val="26"/>
          <w:szCs w:val="26"/>
        </w:rPr>
        <w:t xml:space="preserve">Это занятие апостолов еще более усложнялось бы </w:t>
      </w:r>
      <w:r w:rsidRPr="00FA7E3E">
        <w:rPr>
          <w:rFonts w:ascii="Times New Roman" w:eastAsia="Calibri" w:hAnsi="Times New Roman" w:cs="Times New Roman"/>
          <w:b/>
          <w:i/>
          <w:iCs/>
          <w:sz w:val="26"/>
          <w:szCs w:val="26"/>
        </w:rPr>
        <w:t>в случае вступления в церковь какого-нибудь голого бедняка</w:t>
      </w:r>
      <w:r w:rsidRPr="00FA7E3E">
        <w:rPr>
          <w:rFonts w:ascii="Times New Roman" w:eastAsia="Calibri" w:hAnsi="Times New Roman" w:cs="Times New Roman"/>
          <w:iCs/>
          <w:sz w:val="26"/>
          <w:szCs w:val="26"/>
        </w:rPr>
        <w:t xml:space="preserve">, ничего не имущего, а таких бедняков в церкви Иерусалимской, без сомнения, было довольно много. Последовательным образом при принятии бедняка в церковь нужно было производить </w:t>
      </w:r>
      <w:r w:rsidRPr="00FA7E3E">
        <w:rPr>
          <w:rFonts w:ascii="Times New Roman" w:eastAsia="Calibri" w:hAnsi="Times New Roman" w:cs="Times New Roman"/>
          <w:b/>
          <w:i/>
          <w:iCs/>
          <w:sz w:val="26"/>
          <w:szCs w:val="26"/>
        </w:rPr>
        <w:t>имущественный передел между прежними членами церкви</w:t>
      </w:r>
      <w:r w:rsidRPr="00FA7E3E">
        <w:rPr>
          <w:rFonts w:ascii="Times New Roman" w:eastAsia="Calibri" w:hAnsi="Times New Roman" w:cs="Times New Roman"/>
          <w:iCs/>
          <w:sz w:val="26"/>
          <w:szCs w:val="26"/>
        </w:rPr>
        <w:t xml:space="preserve">, чтобы из их общего имущества выделить совершенно равную с ними часть </w:t>
      </w:r>
      <w:proofErr w:type="spellStart"/>
      <w:r w:rsidRPr="00FA7E3E">
        <w:rPr>
          <w:rFonts w:ascii="Times New Roman" w:eastAsia="Calibri" w:hAnsi="Times New Roman" w:cs="Times New Roman"/>
          <w:iCs/>
          <w:sz w:val="26"/>
          <w:szCs w:val="26"/>
        </w:rPr>
        <w:t>новопринятому</w:t>
      </w:r>
      <w:proofErr w:type="spellEnd"/>
      <w:r w:rsidRPr="00FA7E3E">
        <w:rPr>
          <w:rFonts w:ascii="Times New Roman" w:eastAsia="Calibri" w:hAnsi="Times New Roman" w:cs="Times New Roman"/>
          <w:iCs/>
          <w:sz w:val="26"/>
          <w:szCs w:val="26"/>
        </w:rPr>
        <w:t xml:space="preserve"> члену. </w:t>
      </w:r>
    </w:p>
    <w:p w14:paraId="0F16B3C2" w14:textId="77777777" w:rsidR="00FA7E3E" w:rsidRDefault="00395D10" w:rsidP="0069079F">
      <w:pPr>
        <w:pStyle w:val="a3"/>
        <w:numPr>
          <w:ilvl w:val="0"/>
          <w:numId w:val="4"/>
        </w:numPr>
        <w:jc w:val="both"/>
        <w:rPr>
          <w:rFonts w:ascii="Times New Roman" w:eastAsia="Calibri" w:hAnsi="Times New Roman" w:cs="Times New Roman"/>
          <w:iCs/>
          <w:sz w:val="26"/>
          <w:szCs w:val="26"/>
        </w:rPr>
      </w:pPr>
      <w:r w:rsidRPr="00FA7E3E">
        <w:rPr>
          <w:rFonts w:ascii="Times New Roman" w:eastAsia="Calibri" w:hAnsi="Times New Roman" w:cs="Times New Roman"/>
          <w:iCs/>
          <w:sz w:val="26"/>
          <w:szCs w:val="26"/>
        </w:rPr>
        <w:t xml:space="preserve">Нельзя забывать здесь и того, что какой-либо отдельный член общества доставшуюся ему часть мог </w:t>
      </w:r>
      <w:r w:rsidRPr="00FA7E3E">
        <w:rPr>
          <w:rFonts w:ascii="Times New Roman" w:eastAsia="Calibri" w:hAnsi="Times New Roman" w:cs="Times New Roman"/>
          <w:b/>
          <w:i/>
          <w:iCs/>
          <w:sz w:val="26"/>
          <w:szCs w:val="26"/>
        </w:rPr>
        <w:t>собственным трудом</w:t>
      </w:r>
      <w:r w:rsidRPr="00FA7E3E">
        <w:rPr>
          <w:rFonts w:ascii="Times New Roman" w:eastAsia="Calibri" w:hAnsi="Times New Roman" w:cs="Times New Roman"/>
          <w:iCs/>
          <w:sz w:val="26"/>
          <w:szCs w:val="26"/>
        </w:rPr>
        <w:t xml:space="preserve"> </w:t>
      </w:r>
      <w:r w:rsidRPr="00FA7E3E">
        <w:rPr>
          <w:rFonts w:ascii="Times New Roman" w:eastAsia="Calibri" w:hAnsi="Times New Roman" w:cs="Times New Roman"/>
          <w:b/>
          <w:i/>
          <w:iCs/>
          <w:sz w:val="26"/>
          <w:szCs w:val="26"/>
        </w:rPr>
        <w:t>приумножить новой частью, а другой, наоборот, мог потерять данную ему часть</w:t>
      </w:r>
      <w:r w:rsidRPr="00FA7E3E">
        <w:rPr>
          <w:rFonts w:ascii="Times New Roman" w:eastAsia="Calibri" w:hAnsi="Times New Roman" w:cs="Times New Roman"/>
          <w:iCs/>
          <w:sz w:val="26"/>
          <w:szCs w:val="26"/>
        </w:rPr>
        <w:t xml:space="preserve">, и тогда, по требованию строгого имущественного равенства, необходим был бы новый раздел или передел между членами. </w:t>
      </w:r>
    </w:p>
    <w:p w14:paraId="57968493" w14:textId="77777777" w:rsidR="00FA7E3E" w:rsidRDefault="00395D10" w:rsidP="0069079F">
      <w:pPr>
        <w:pStyle w:val="a3"/>
        <w:numPr>
          <w:ilvl w:val="0"/>
          <w:numId w:val="4"/>
        </w:numPr>
        <w:jc w:val="both"/>
        <w:rPr>
          <w:rFonts w:ascii="Times New Roman" w:eastAsia="Calibri" w:hAnsi="Times New Roman" w:cs="Times New Roman"/>
          <w:iCs/>
          <w:sz w:val="26"/>
          <w:szCs w:val="26"/>
        </w:rPr>
      </w:pPr>
      <w:r w:rsidRPr="00FA7E3E">
        <w:rPr>
          <w:rFonts w:ascii="Times New Roman" w:eastAsia="Calibri" w:hAnsi="Times New Roman" w:cs="Times New Roman"/>
          <w:iCs/>
          <w:sz w:val="26"/>
          <w:szCs w:val="26"/>
        </w:rPr>
        <w:t xml:space="preserve">Очевидно, какая </w:t>
      </w:r>
      <w:r w:rsidRPr="00FA7E3E">
        <w:rPr>
          <w:rFonts w:ascii="Times New Roman" w:eastAsia="Calibri" w:hAnsi="Times New Roman" w:cs="Times New Roman"/>
          <w:b/>
          <w:i/>
          <w:iCs/>
          <w:sz w:val="26"/>
          <w:szCs w:val="26"/>
        </w:rPr>
        <w:t>бесконечная и неблагодарная работа</w:t>
      </w:r>
      <w:r w:rsidRPr="00FA7E3E">
        <w:rPr>
          <w:rFonts w:ascii="Times New Roman" w:eastAsia="Calibri" w:hAnsi="Times New Roman" w:cs="Times New Roman"/>
          <w:iCs/>
          <w:sz w:val="26"/>
          <w:szCs w:val="26"/>
        </w:rPr>
        <w:t xml:space="preserve"> по отношению к разделу имуществ должна была бы занимать первую Иерусалимскую Церковь, если бы в ней действительно властвовали начала строгого коммунизма, или если бы в ней существовал первый вид первой формы общения имуществ! </w:t>
      </w:r>
    </w:p>
    <w:p w14:paraId="7311C234" w14:textId="77777777" w:rsidR="00FA7E3E" w:rsidRDefault="00395D10" w:rsidP="0069079F">
      <w:pPr>
        <w:pStyle w:val="a3"/>
        <w:numPr>
          <w:ilvl w:val="0"/>
          <w:numId w:val="4"/>
        </w:numPr>
        <w:jc w:val="both"/>
        <w:rPr>
          <w:rFonts w:ascii="Times New Roman" w:eastAsia="Calibri" w:hAnsi="Times New Roman" w:cs="Times New Roman"/>
          <w:iCs/>
          <w:sz w:val="26"/>
          <w:szCs w:val="26"/>
        </w:rPr>
      </w:pPr>
      <w:r w:rsidRPr="00FA7E3E">
        <w:rPr>
          <w:rFonts w:ascii="Times New Roman" w:eastAsia="Calibri" w:hAnsi="Times New Roman" w:cs="Times New Roman"/>
          <w:iCs/>
          <w:sz w:val="26"/>
          <w:szCs w:val="26"/>
        </w:rPr>
        <w:t xml:space="preserve">Немного менее было бы занятия в разделении имуществ </w:t>
      </w:r>
      <w:r w:rsidRPr="00FA7E3E">
        <w:rPr>
          <w:rFonts w:ascii="Times New Roman" w:eastAsia="Calibri" w:hAnsi="Times New Roman" w:cs="Times New Roman"/>
          <w:b/>
          <w:i/>
          <w:iCs/>
          <w:sz w:val="26"/>
          <w:szCs w:val="26"/>
        </w:rPr>
        <w:t>даже и при существовании второго вида той же формы имущественного общения</w:t>
      </w:r>
      <w:r w:rsidRPr="00FA7E3E">
        <w:rPr>
          <w:rFonts w:ascii="Times New Roman" w:eastAsia="Calibri" w:hAnsi="Times New Roman" w:cs="Times New Roman"/>
          <w:iCs/>
          <w:sz w:val="26"/>
          <w:szCs w:val="26"/>
        </w:rPr>
        <w:t xml:space="preserve"> (см. выше). </w:t>
      </w:r>
    </w:p>
    <w:p w14:paraId="4C580BB4" w14:textId="402C003C" w:rsidR="00395D10" w:rsidRPr="00FA7E3E" w:rsidRDefault="00395D10" w:rsidP="0069079F">
      <w:pPr>
        <w:pStyle w:val="a3"/>
        <w:numPr>
          <w:ilvl w:val="0"/>
          <w:numId w:val="4"/>
        </w:numPr>
        <w:jc w:val="both"/>
        <w:rPr>
          <w:rFonts w:ascii="Times New Roman" w:eastAsia="Calibri" w:hAnsi="Times New Roman" w:cs="Times New Roman"/>
          <w:iCs/>
          <w:sz w:val="26"/>
          <w:szCs w:val="26"/>
        </w:rPr>
      </w:pPr>
      <w:r w:rsidRPr="00FA7E3E">
        <w:rPr>
          <w:rFonts w:ascii="Times New Roman" w:eastAsia="Calibri" w:hAnsi="Times New Roman" w:cs="Times New Roman"/>
          <w:iCs/>
          <w:sz w:val="26"/>
          <w:szCs w:val="26"/>
        </w:rPr>
        <w:t xml:space="preserve">К счастью, для древней Иерусалимской Церкви </w:t>
      </w:r>
      <w:r w:rsidRPr="00FA7E3E">
        <w:rPr>
          <w:rFonts w:ascii="Times New Roman" w:eastAsia="Calibri" w:hAnsi="Times New Roman" w:cs="Times New Roman"/>
          <w:b/>
          <w:i/>
          <w:iCs/>
          <w:sz w:val="26"/>
          <w:szCs w:val="26"/>
        </w:rPr>
        <w:t>ни тот, ни другой вид принудительного разделения имуществ</w:t>
      </w:r>
      <w:r w:rsidRPr="00FA7E3E">
        <w:rPr>
          <w:rFonts w:ascii="Times New Roman" w:eastAsia="Calibri" w:hAnsi="Times New Roman" w:cs="Times New Roman"/>
          <w:iCs/>
          <w:sz w:val="26"/>
          <w:szCs w:val="26"/>
        </w:rPr>
        <w:t xml:space="preserve">, как увидим скоро, </w:t>
      </w:r>
      <w:r w:rsidRPr="00FA7E3E">
        <w:rPr>
          <w:rFonts w:ascii="Times New Roman" w:eastAsia="Calibri" w:hAnsi="Times New Roman" w:cs="Times New Roman"/>
          <w:b/>
          <w:i/>
          <w:iCs/>
          <w:sz w:val="26"/>
          <w:szCs w:val="26"/>
        </w:rPr>
        <w:t>вовсе не были известны</w:t>
      </w:r>
      <w:r w:rsidRPr="00FA7E3E">
        <w:rPr>
          <w:rFonts w:ascii="Times New Roman" w:eastAsia="Calibri" w:hAnsi="Times New Roman" w:cs="Times New Roman"/>
          <w:iCs/>
          <w:sz w:val="26"/>
          <w:szCs w:val="26"/>
        </w:rPr>
        <w:t>.</w:t>
      </w:r>
    </w:p>
    <w:p w14:paraId="68C5C856" w14:textId="77777777" w:rsidR="00395D10" w:rsidRPr="00395D10" w:rsidRDefault="00395D10" w:rsidP="00395D10">
      <w:pPr>
        <w:jc w:val="both"/>
        <w:rPr>
          <w:rFonts w:ascii="Times New Roman" w:eastAsia="Calibri" w:hAnsi="Times New Roman" w:cs="Times New Roman"/>
          <w:iCs/>
          <w:sz w:val="26"/>
          <w:szCs w:val="26"/>
        </w:rPr>
      </w:pPr>
    </w:p>
    <w:p w14:paraId="4A1292A1" w14:textId="5582513D" w:rsidR="00395D10" w:rsidRPr="00395D10"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Для подтверждения этого положения перейдем теперь к указанию и изъяснению мест кн. </w:t>
      </w:r>
      <w:proofErr w:type="spellStart"/>
      <w:r w:rsidRPr="00395D10">
        <w:rPr>
          <w:rFonts w:ascii="Times New Roman" w:eastAsia="Calibri" w:hAnsi="Times New Roman" w:cs="Times New Roman"/>
          <w:iCs/>
          <w:sz w:val="26"/>
          <w:szCs w:val="26"/>
        </w:rPr>
        <w:t>Деян</w:t>
      </w:r>
      <w:proofErr w:type="spellEnd"/>
      <w:r w:rsidRPr="00395D10">
        <w:rPr>
          <w:rFonts w:ascii="Times New Roman" w:eastAsia="Calibri" w:hAnsi="Times New Roman" w:cs="Times New Roman"/>
          <w:iCs/>
          <w:sz w:val="26"/>
          <w:szCs w:val="26"/>
        </w:rPr>
        <w:t xml:space="preserve">. </w:t>
      </w:r>
      <w:proofErr w:type="spellStart"/>
      <w:r w:rsidRPr="00395D10">
        <w:rPr>
          <w:rFonts w:ascii="Times New Roman" w:eastAsia="Calibri" w:hAnsi="Times New Roman" w:cs="Times New Roman"/>
          <w:iCs/>
          <w:sz w:val="26"/>
          <w:szCs w:val="26"/>
        </w:rPr>
        <w:t>Апост</w:t>
      </w:r>
      <w:proofErr w:type="spellEnd"/>
      <w:r w:rsidRPr="00395D10">
        <w:rPr>
          <w:rFonts w:ascii="Times New Roman" w:eastAsia="Calibri" w:hAnsi="Times New Roman" w:cs="Times New Roman"/>
          <w:iCs/>
          <w:sz w:val="26"/>
          <w:szCs w:val="26"/>
        </w:rPr>
        <w:t xml:space="preserve">., в которых сообщается об имущественном </w:t>
      </w:r>
      <w:r w:rsidR="00FA7E3E">
        <w:rPr>
          <w:rFonts w:ascii="Times New Roman" w:eastAsia="Calibri" w:hAnsi="Times New Roman" w:cs="Times New Roman"/>
          <w:iCs/>
          <w:sz w:val="26"/>
          <w:szCs w:val="26"/>
        </w:rPr>
        <w:t>общении в Церкви Иерусалимской.</w:t>
      </w:r>
    </w:p>
    <w:p w14:paraId="1F06711E" w14:textId="77777777" w:rsidR="00362C2A"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Прежде всего обращает па себя внимание выражение в 4, 34: </w:t>
      </w:r>
      <w:r w:rsidR="00362C2A">
        <w:rPr>
          <w:rFonts w:ascii="Times New Roman" w:eastAsia="Calibri" w:hAnsi="Times New Roman" w:cs="Times New Roman"/>
          <w:iCs/>
          <w:color w:val="00B050"/>
          <w:sz w:val="26"/>
          <w:szCs w:val="26"/>
        </w:rPr>
        <w:t>«</w:t>
      </w:r>
      <w:r w:rsidR="00362C2A" w:rsidRPr="00362C2A">
        <w:rPr>
          <w:rFonts w:ascii="Times New Roman" w:eastAsia="Calibri" w:hAnsi="Times New Roman" w:cs="Times New Roman"/>
          <w:i/>
          <w:iCs/>
          <w:color w:val="00B050"/>
          <w:sz w:val="26"/>
          <w:szCs w:val="26"/>
        </w:rPr>
        <w:t>Не было между ними никого нуждающегося; ибо все, которые владели землями или домами, продавая их, приносили цену проданного</w:t>
      </w:r>
      <w:r w:rsidR="00362C2A">
        <w:rPr>
          <w:rFonts w:ascii="Times New Roman" w:eastAsia="Calibri" w:hAnsi="Times New Roman" w:cs="Times New Roman"/>
          <w:iCs/>
          <w:color w:val="00B050"/>
          <w:sz w:val="26"/>
          <w:szCs w:val="26"/>
        </w:rPr>
        <w:t>»</w:t>
      </w:r>
      <w:r w:rsidRPr="00395D10">
        <w:rPr>
          <w:rFonts w:ascii="Times New Roman" w:eastAsia="Calibri" w:hAnsi="Times New Roman" w:cs="Times New Roman"/>
          <w:iCs/>
          <w:sz w:val="26"/>
          <w:szCs w:val="26"/>
        </w:rPr>
        <w:t xml:space="preserve">. </w:t>
      </w:r>
    </w:p>
    <w:p w14:paraId="6B3A7B28" w14:textId="3BCC131F" w:rsidR="00362C2A" w:rsidRPr="00362C2A" w:rsidRDefault="00395D10" w:rsidP="0069079F">
      <w:pPr>
        <w:pStyle w:val="a3"/>
        <w:numPr>
          <w:ilvl w:val="0"/>
          <w:numId w:val="5"/>
        </w:numPr>
        <w:jc w:val="both"/>
        <w:rPr>
          <w:rFonts w:ascii="Times New Roman" w:eastAsia="Calibri" w:hAnsi="Times New Roman" w:cs="Times New Roman"/>
          <w:iCs/>
          <w:sz w:val="26"/>
          <w:szCs w:val="26"/>
        </w:rPr>
      </w:pPr>
      <w:r w:rsidRPr="00362C2A">
        <w:rPr>
          <w:rFonts w:ascii="Times New Roman" w:eastAsia="Calibri" w:hAnsi="Times New Roman" w:cs="Times New Roman"/>
          <w:iCs/>
          <w:sz w:val="26"/>
          <w:szCs w:val="26"/>
        </w:rPr>
        <w:t xml:space="preserve">При совершенно равномерном владении имуществом, это выражение представляется весьма странным по своей неуместности: </w:t>
      </w:r>
      <w:r w:rsidRPr="00362C2A">
        <w:rPr>
          <w:rFonts w:ascii="Times New Roman" w:eastAsia="Calibri" w:hAnsi="Times New Roman" w:cs="Times New Roman"/>
          <w:b/>
          <w:i/>
          <w:iCs/>
          <w:sz w:val="26"/>
          <w:szCs w:val="26"/>
        </w:rPr>
        <w:t>какой смысл могут иметь слова об отсутствии нуждающихся в обществе, если все члены его были равны</w:t>
      </w:r>
      <w:r w:rsidRPr="00362C2A">
        <w:rPr>
          <w:rFonts w:ascii="Times New Roman" w:eastAsia="Calibri" w:hAnsi="Times New Roman" w:cs="Times New Roman"/>
          <w:iCs/>
          <w:sz w:val="26"/>
          <w:szCs w:val="26"/>
        </w:rPr>
        <w:t xml:space="preserve"> в имущественном отношении, или равно богаты, или равно бедны? </w:t>
      </w:r>
    </w:p>
    <w:p w14:paraId="38E9A738" w14:textId="39DBBF98" w:rsidR="00362C2A" w:rsidRDefault="00362C2A" w:rsidP="00362C2A">
      <w:pPr>
        <w:jc w:val="both"/>
        <w:rPr>
          <w:rFonts w:ascii="Times New Roman" w:eastAsia="Calibri" w:hAnsi="Times New Roman" w:cs="Times New Roman"/>
          <w:iCs/>
          <w:sz w:val="26"/>
          <w:szCs w:val="26"/>
        </w:rPr>
      </w:pPr>
      <w:r>
        <w:rPr>
          <w:rFonts w:ascii="Times New Roman" w:eastAsia="Calibri" w:hAnsi="Times New Roman" w:cs="Times New Roman"/>
          <w:iCs/>
          <w:sz w:val="26"/>
          <w:szCs w:val="26"/>
        </w:rPr>
        <w:t>«</w:t>
      </w:r>
      <w:r w:rsidRPr="00362C2A">
        <w:rPr>
          <w:rFonts w:ascii="Times New Roman" w:eastAsia="Calibri" w:hAnsi="Times New Roman" w:cs="Times New Roman"/>
          <w:i/>
          <w:iCs/>
          <w:color w:val="00B050"/>
          <w:sz w:val="26"/>
          <w:szCs w:val="26"/>
        </w:rPr>
        <w:t>и полагали к ногам Апостолов; и каждому давалось, в чем кто имел нужду</w:t>
      </w:r>
      <w:r w:rsidRPr="00362C2A">
        <w:rPr>
          <w:rFonts w:ascii="Times New Roman" w:eastAsia="Calibri" w:hAnsi="Times New Roman" w:cs="Times New Roman"/>
          <w:iCs/>
          <w:sz w:val="26"/>
          <w:szCs w:val="26"/>
        </w:rPr>
        <w:t>.</w:t>
      </w:r>
      <w:r>
        <w:rPr>
          <w:rFonts w:ascii="Times New Roman" w:eastAsia="Calibri" w:hAnsi="Times New Roman" w:cs="Times New Roman"/>
          <w:iCs/>
          <w:sz w:val="26"/>
          <w:szCs w:val="26"/>
        </w:rPr>
        <w:t>»</w:t>
      </w:r>
    </w:p>
    <w:p w14:paraId="7F348348" w14:textId="77777777" w:rsidR="00362C2A" w:rsidRPr="00362C2A" w:rsidRDefault="00395D10" w:rsidP="0069079F">
      <w:pPr>
        <w:pStyle w:val="a3"/>
        <w:numPr>
          <w:ilvl w:val="0"/>
          <w:numId w:val="5"/>
        </w:numPr>
        <w:jc w:val="both"/>
        <w:rPr>
          <w:rFonts w:ascii="Times New Roman" w:eastAsia="Calibri" w:hAnsi="Times New Roman" w:cs="Times New Roman"/>
          <w:iCs/>
          <w:sz w:val="26"/>
          <w:szCs w:val="26"/>
        </w:rPr>
      </w:pPr>
      <w:r w:rsidRPr="00362C2A">
        <w:rPr>
          <w:rFonts w:ascii="Times New Roman" w:eastAsia="Calibri" w:hAnsi="Times New Roman" w:cs="Times New Roman"/>
          <w:iCs/>
          <w:sz w:val="26"/>
          <w:szCs w:val="26"/>
        </w:rPr>
        <w:t xml:space="preserve">В объяснение того, почему не было никого нуждающегося, в том же месте говорится далее: ибо все, которые владели землями, или домами, продавая их, </w:t>
      </w:r>
      <w:r w:rsidRPr="00362C2A">
        <w:rPr>
          <w:rFonts w:ascii="Times New Roman" w:eastAsia="Calibri" w:hAnsi="Times New Roman" w:cs="Times New Roman"/>
          <w:iCs/>
          <w:sz w:val="26"/>
          <w:szCs w:val="26"/>
        </w:rPr>
        <w:lastRenderedPageBreak/>
        <w:t xml:space="preserve">приносили цену проданного и полагали к ногам апостолов, и каждому давалось, в чем кто имел нужду. </w:t>
      </w:r>
    </w:p>
    <w:p w14:paraId="0CDCF0FC" w14:textId="77777777" w:rsidR="00362C2A" w:rsidRDefault="00395D10" w:rsidP="0069079F">
      <w:pPr>
        <w:pStyle w:val="a3"/>
        <w:numPr>
          <w:ilvl w:val="0"/>
          <w:numId w:val="5"/>
        </w:numPr>
        <w:jc w:val="both"/>
        <w:rPr>
          <w:rFonts w:ascii="Times New Roman" w:eastAsia="Calibri" w:hAnsi="Times New Roman" w:cs="Times New Roman"/>
          <w:iCs/>
          <w:sz w:val="26"/>
          <w:szCs w:val="26"/>
        </w:rPr>
      </w:pPr>
      <w:r w:rsidRPr="00362C2A">
        <w:rPr>
          <w:rFonts w:ascii="Times New Roman" w:eastAsia="Calibri" w:hAnsi="Times New Roman" w:cs="Times New Roman"/>
          <w:iCs/>
          <w:sz w:val="26"/>
          <w:szCs w:val="26"/>
        </w:rPr>
        <w:t xml:space="preserve">Последние слова решительно говорят </w:t>
      </w:r>
      <w:r w:rsidRPr="00362C2A">
        <w:rPr>
          <w:rFonts w:ascii="Times New Roman" w:eastAsia="Calibri" w:hAnsi="Times New Roman" w:cs="Times New Roman"/>
          <w:b/>
          <w:i/>
          <w:iCs/>
          <w:sz w:val="26"/>
          <w:szCs w:val="26"/>
        </w:rPr>
        <w:t xml:space="preserve">против совершенного равенства </w:t>
      </w:r>
      <w:r w:rsidRPr="00362C2A">
        <w:rPr>
          <w:rFonts w:ascii="Times New Roman" w:eastAsia="Calibri" w:hAnsi="Times New Roman" w:cs="Times New Roman"/>
          <w:iCs/>
          <w:sz w:val="26"/>
          <w:szCs w:val="26"/>
        </w:rPr>
        <w:t xml:space="preserve">членов Церкви в общении имуществ; </w:t>
      </w:r>
      <w:r w:rsidRPr="00362C2A">
        <w:rPr>
          <w:rFonts w:ascii="Times New Roman" w:eastAsia="Calibri" w:hAnsi="Times New Roman" w:cs="Times New Roman"/>
          <w:b/>
          <w:i/>
          <w:iCs/>
          <w:sz w:val="26"/>
          <w:szCs w:val="26"/>
        </w:rPr>
        <w:t>потому что при равномерном разделении имущества каждый член общества был бы так же богат, как и другой</w:t>
      </w:r>
      <w:r w:rsidRPr="00362C2A">
        <w:rPr>
          <w:rFonts w:ascii="Times New Roman" w:eastAsia="Calibri" w:hAnsi="Times New Roman" w:cs="Times New Roman"/>
          <w:iCs/>
          <w:sz w:val="26"/>
          <w:szCs w:val="26"/>
        </w:rPr>
        <w:t xml:space="preserve">, поэтому об особенной нужде или потребности какого-либо члена не могло быть и речи. </w:t>
      </w:r>
    </w:p>
    <w:p w14:paraId="019F4820" w14:textId="13325876" w:rsidR="00362C2A" w:rsidRDefault="00395D10" w:rsidP="0069079F">
      <w:pPr>
        <w:pStyle w:val="a3"/>
        <w:numPr>
          <w:ilvl w:val="0"/>
          <w:numId w:val="5"/>
        </w:numPr>
        <w:jc w:val="both"/>
        <w:rPr>
          <w:rFonts w:ascii="Times New Roman" w:eastAsia="Calibri" w:hAnsi="Times New Roman" w:cs="Times New Roman"/>
          <w:iCs/>
          <w:sz w:val="26"/>
          <w:szCs w:val="26"/>
        </w:rPr>
      </w:pPr>
      <w:r w:rsidRPr="00362C2A">
        <w:rPr>
          <w:rFonts w:ascii="Times New Roman" w:eastAsia="Calibri" w:hAnsi="Times New Roman" w:cs="Times New Roman"/>
          <w:iCs/>
          <w:sz w:val="26"/>
          <w:szCs w:val="26"/>
        </w:rPr>
        <w:t>К рассмотренному месту должно присоединить также и другое – (6, 1</w:t>
      </w:r>
      <w:proofErr w:type="gramStart"/>
      <w:r w:rsidRPr="00362C2A">
        <w:rPr>
          <w:rFonts w:ascii="Times New Roman" w:eastAsia="Calibri" w:hAnsi="Times New Roman" w:cs="Times New Roman"/>
          <w:iCs/>
          <w:sz w:val="26"/>
          <w:szCs w:val="26"/>
        </w:rPr>
        <w:t xml:space="preserve">): </w:t>
      </w:r>
      <w:r w:rsidR="00362C2A" w:rsidRPr="00362C2A">
        <w:rPr>
          <w:rFonts w:ascii="Times New Roman" w:eastAsia="Calibri" w:hAnsi="Times New Roman" w:cs="Times New Roman"/>
          <w:iCs/>
          <w:sz w:val="26"/>
          <w:szCs w:val="26"/>
        </w:rPr>
        <w:t xml:space="preserve"> </w:t>
      </w:r>
      <w:r w:rsidR="00362C2A">
        <w:rPr>
          <w:rFonts w:ascii="Times New Roman" w:eastAsia="Calibri" w:hAnsi="Times New Roman" w:cs="Times New Roman"/>
          <w:iCs/>
          <w:sz w:val="26"/>
          <w:szCs w:val="26"/>
        </w:rPr>
        <w:t>«</w:t>
      </w:r>
      <w:proofErr w:type="gramEnd"/>
      <w:r w:rsidR="00362C2A" w:rsidRPr="00362C2A">
        <w:rPr>
          <w:rFonts w:ascii="Times New Roman" w:eastAsia="Calibri" w:hAnsi="Times New Roman" w:cs="Times New Roman"/>
          <w:i/>
          <w:iCs/>
          <w:color w:val="00B050"/>
          <w:sz w:val="26"/>
          <w:szCs w:val="26"/>
        </w:rPr>
        <w:t xml:space="preserve">В эти дни, когда умножились ученики, произошёл у </w:t>
      </w:r>
      <w:proofErr w:type="spellStart"/>
      <w:r w:rsidR="00362C2A" w:rsidRPr="00362C2A">
        <w:rPr>
          <w:rFonts w:ascii="Times New Roman" w:eastAsia="Calibri" w:hAnsi="Times New Roman" w:cs="Times New Roman"/>
          <w:i/>
          <w:iCs/>
          <w:color w:val="00B050"/>
          <w:sz w:val="26"/>
          <w:szCs w:val="26"/>
        </w:rPr>
        <w:t>Еллинистов</w:t>
      </w:r>
      <w:proofErr w:type="spellEnd"/>
      <w:r w:rsidR="00362C2A" w:rsidRPr="00362C2A">
        <w:rPr>
          <w:rFonts w:ascii="Times New Roman" w:eastAsia="Calibri" w:hAnsi="Times New Roman" w:cs="Times New Roman"/>
          <w:i/>
          <w:iCs/>
          <w:color w:val="00B050"/>
          <w:sz w:val="26"/>
          <w:szCs w:val="26"/>
        </w:rPr>
        <w:t xml:space="preserve"> ропот на Евреев за то, что вдовицы их пренебрегаемы были в ежедневном </w:t>
      </w:r>
      <w:proofErr w:type="spellStart"/>
      <w:r w:rsidR="00362C2A" w:rsidRPr="00362C2A">
        <w:rPr>
          <w:rFonts w:ascii="Times New Roman" w:eastAsia="Calibri" w:hAnsi="Times New Roman" w:cs="Times New Roman"/>
          <w:i/>
          <w:iCs/>
          <w:color w:val="00B050"/>
          <w:sz w:val="26"/>
          <w:szCs w:val="26"/>
        </w:rPr>
        <w:t>раздаянии</w:t>
      </w:r>
      <w:proofErr w:type="spellEnd"/>
      <w:r w:rsidR="00362C2A" w:rsidRPr="00362C2A">
        <w:rPr>
          <w:rFonts w:ascii="Times New Roman" w:eastAsia="Calibri" w:hAnsi="Times New Roman" w:cs="Times New Roman"/>
          <w:i/>
          <w:iCs/>
          <w:color w:val="00B050"/>
          <w:sz w:val="26"/>
          <w:szCs w:val="26"/>
        </w:rPr>
        <w:t xml:space="preserve"> потребностей</w:t>
      </w:r>
      <w:r w:rsidR="00362C2A" w:rsidRPr="00362C2A">
        <w:rPr>
          <w:rFonts w:ascii="Times New Roman" w:eastAsia="Calibri" w:hAnsi="Times New Roman" w:cs="Times New Roman"/>
          <w:iCs/>
          <w:sz w:val="26"/>
          <w:szCs w:val="26"/>
        </w:rPr>
        <w:t>»</w:t>
      </w:r>
      <w:r w:rsidRPr="00362C2A">
        <w:rPr>
          <w:rFonts w:ascii="Times New Roman" w:eastAsia="Calibri" w:hAnsi="Times New Roman" w:cs="Times New Roman"/>
          <w:iCs/>
          <w:sz w:val="26"/>
          <w:szCs w:val="26"/>
        </w:rPr>
        <w:t xml:space="preserve">. Ежедневное вспомоществование нуждающимся, очевидно, могло лишь быть в </w:t>
      </w:r>
      <w:r w:rsidRPr="00362C2A">
        <w:rPr>
          <w:rFonts w:ascii="Times New Roman" w:eastAsia="Calibri" w:hAnsi="Times New Roman" w:cs="Times New Roman"/>
          <w:b/>
          <w:i/>
          <w:iCs/>
          <w:sz w:val="26"/>
          <w:szCs w:val="26"/>
        </w:rPr>
        <w:t>обществе, члены которого не владели совершенно равными долями имущества</w:t>
      </w:r>
      <w:r w:rsidRPr="00362C2A">
        <w:rPr>
          <w:rFonts w:ascii="Times New Roman" w:eastAsia="Calibri" w:hAnsi="Times New Roman" w:cs="Times New Roman"/>
          <w:iCs/>
          <w:sz w:val="26"/>
          <w:szCs w:val="26"/>
        </w:rPr>
        <w:t xml:space="preserve">. </w:t>
      </w:r>
    </w:p>
    <w:p w14:paraId="459013FD" w14:textId="4C0F4A39" w:rsidR="00395D10" w:rsidRPr="00362C2A" w:rsidRDefault="00395D10" w:rsidP="0069079F">
      <w:pPr>
        <w:pStyle w:val="a3"/>
        <w:numPr>
          <w:ilvl w:val="0"/>
          <w:numId w:val="5"/>
        </w:numPr>
        <w:jc w:val="both"/>
        <w:rPr>
          <w:rFonts w:ascii="Times New Roman" w:eastAsia="Calibri" w:hAnsi="Times New Roman" w:cs="Times New Roman"/>
          <w:iCs/>
          <w:sz w:val="26"/>
          <w:szCs w:val="26"/>
        </w:rPr>
      </w:pPr>
      <w:r w:rsidRPr="00362C2A">
        <w:rPr>
          <w:rFonts w:ascii="Times New Roman" w:eastAsia="Calibri" w:hAnsi="Times New Roman" w:cs="Times New Roman"/>
          <w:iCs/>
          <w:sz w:val="26"/>
          <w:szCs w:val="26"/>
        </w:rPr>
        <w:t xml:space="preserve">Таким образом оба приведенные места решительно </w:t>
      </w:r>
      <w:r w:rsidRPr="00362C2A">
        <w:rPr>
          <w:rFonts w:ascii="Times New Roman" w:eastAsia="Calibri" w:hAnsi="Times New Roman" w:cs="Times New Roman"/>
          <w:b/>
          <w:i/>
          <w:iCs/>
          <w:sz w:val="26"/>
          <w:szCs w:val="26"/>
        </w:rPr>
        <w:t>подрывают мысль о существовании в древней Иерусалимской Церкви</w:t>
      </w:r>
      <w:r w:rsidRPr="00362C2A">
        <w:rPr>
          <w:rFonts w:ascii="Times New Roman" w:eastAsia="Calibri" w:hAnsi="Times New Roman" w:cs="Times New Roman"/>
          <w:iCs/>
          <w:sz w:val="26"/>
          <w:szCs w:val="26"/>
        </w:rPr>
        <w:t xml:space="preserve"> обозначенного нами </w:t>
      </w:r>
      <w:proofErr w:type="gramStart"/>
      <w:r w:rsidRPr="00362C2A">
        <w:rPr>
          <w:rFonts w:ascii="Times New Roman" w:eastAsia="Calibri" w:hAnsi="Times New Roman" w:cs="Times New Roman"/>
          <w:iCs/>
          <w:sz w:val="26"/>
          <w:szCs w:val="26"/>
        </w:rPr>
        <w:t>под букв</w:t>
      </w:r>
      <w:proofErr w:type="gramEnd"/>
      <w:r w:rsidRPr="00362C2A">
        <w:rPr>
          <w:rFonts w:ascii="Times New Roman" w:eastAsia="Calibri" w:hAnsi="Times New Roman" w:cs="Times New Roman"/>
          <w:iCs/>
          <w:sz w:val="26"/>
          <w:szCs w:val="26"/>
        </w:rPr>
        <w:t xml:space="preserve">. а) вида общения имуществ или </w:t>
      </w:r>
      <w:r w:rsidRPr="00362C2A">
        <w:rPr>
          <w:rFonts w:ascii="Times New Roman" w:eastAsia="Calibri" w:hAnsi="Times New Roman" w:cs="Times New Roman"/>
          <w:b/>
          <w:i/>
          <w:iCs/>
          <w:sz w:val="26"/>
          <w:szCs w:val="26"/>
        </w:rPr>
        <w:t>строго коммунистического общения</w:t>
      </w:r>
      <w:r w:rsidRPr="00362C2A">
        <w:rPr>
          <w:rFonts w:ascii="Times New Roman" w:eastAsia="Calibri" w:hAnsi="Times New Roman" w:cs="Times New Roman"/>
          <w:iCs/>
          <w:sz w:val="26"/>
          <w:szCs w:val="26"/>
        </w:rPr>
        <w:t>.</w:t>
      </w:r>
    </w:p>
    <w:p w14:paraId="435BA129" w14:textId="77777777" w:rsidR="00395D10" w:rsidRPr="00395D10" w:rsidRDefault="00395D10" w:rsidP="00395D10">
      <w:pPr>
        <w:jc w:val="both"/>
        <w:rPr>
          <w:rFonts w:ascii="Times New Roman" w:eastAsia="Calibri" w:hAnsi="Times New Roman" w:cs="Times New Roman"/>
          <w:iCs/>
          <w:sz w:val="26"/>
          <w:szCs w:val="26"/>
        </w:rPr>
      </w:pPr>
    </w:p>
    <w:p w14:paraId="33A0C545" w14:textId="77777777" w:rsidR="00362C2A"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Не свидетельствуют ли, по крайней мере, </w:t>
      </w:r>
      <w:proofErr w:type="spellStart"/>
      <w:r w:rsidRPr="00395D10">
        <w:rPr>
          <w:rFonts w:ascii="Times New Roman" w:eastAsia="Calibri" w:hAnsi="Times New Roman" w:cs="Times New Roman"/>
          <w:iCs/>
          <w:sz w:val="26"/>
          <w:szCs w:val="26"/>
        </w:rPr>
        <w:t>Деян</w:t>
      </w:r>
      <w:proofErr w:type="spellEnd"/>
      <w:r w:rsidRPr="00395D10">
        <w:rPr>
          <w:rFonts w:ascii="Times New Roman" w:eastAsia="Calibri" w:hAnsi="Times New Roman" w:cs="Times New Roman"/>
          <w:iCs/>
          <w:sz w:val="26"/>
          <w:szCs w:val="26"/>
        </w:rPr>
        <w:t xml:space="preserve">. </w:t>
      </w:r>
      <w:proofErr w:type="spellStart"/>
      <w:r w:rsidRPr="00395D10">
        <w:rPr>
          <w:rFonts w:ascii="Times New Roman" w:eastAsia="Calibri" w:hAnsi="Times New Roman" w:cs="Times New Roman"/>
          <w:iCs/>
          <w:sz w:val="26"/>
          <w:szCs w:val="26"/>
        </w:rPr>
        <w:t>Апост</w:t>
      </w:r>
      <w:proofErr w:type="spellEnd"/>
      <w:r w:rsidRPr="00395D10">
        <w:rPr>
          <w:rFonts w:ascii="Times New Roman" w:eastAsia="Calibri" w:hAnsi="Times New Roman" w:cs="Times New Roman"/>
          <w:iCs/>
          <w:sz w:val="26"/>
          <w:szCs w:val="26"/>
        </w:rPr>
        <w:t xml:space="preserve">. об указанном нами </w:t>
      </w:r>
      <w:proofErr w:type="gramStart"/>
      <w:r w:rsidRPr="00395D10">
        <w:rPr>
          <w:rFonts w:ascii="Times New Roman" w:eastAsia="Calibri" w:hAnsi="Times New Roman" w:cs="Times New Roman"/>
          <w:iCs/>
          <w:sz w:val="26"/>
          <w:szCs w:val="26"/>
        </w:rPr>
        <w:t>под букв</w:t>
      </w:r>
      <w:proofErr w:type="gramEnd"/>
      <w:r w:rsidRPr="00395D10">
        <w:rPr>
          <w:rFonts w:ascii="Times New Roman" w:eastAsia="Calibri" w:hAnsi="Times New Roman" w:cs="Times New Roman"/>
          <w:iCs/>
          <w:sz w:val="26"/>
          <w:szCs w:val="26"/>
        </w:rPr>
        <w:t xml:space="preserve">. б) виде общения имуществ в Иерусалиме, т.е. если не все, то во всяком случае </w:t>
      </w:r>
      <w:r w:rsidRPr="00362C2A">
        <w:rPr>
          <w:rFonts w:ascii="Times New Roman" w:eastAsia="Calibri" w:hAnsi="Times New Roman" w:cs="Times New Roman"/>
          <w:b/>
          <w:iCs/>
          <w:sz w:val="26"/>
          <w:szCs w:val="26"/>
        </w:rPr>
        <w:t>люди богатые, вступая в Церковь, не должны были обязательно излишек своего имущества представить Церкви</w:t>
      </w:r>
      <w:r w:rsidRPr="00395D10">
        <w:rPr>
          <w:rFonts w:ascii="Times New Roman" w:eastAsia="Calibri" w:hAnsi="Times New Roman" w:cs="Times New Roman"/>
          <w:iCs/>
          <w:sz w:val="26"/>
          <w:szCs w:val="26"/>
        </w:rPr>
        <w:t xml:space="preserve"> в пользу бедных? </w:t>
      </w:r>
    </w:p>
    <w:p w14:paraId="735C8D92" w14:textId="77777777" w:rsidR="00362C2A"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Для разрешения этого вопроса особенно важное значение имеет место в 5, 1–11. </w:t>
      </w:r>
    </w:p>
    <w:p w14:paraId="3DA845F3" w14:textId="232EFCE8" w:rsidR="00362C2A" w:rsidRDefault="00362C2A" w:rsidP="00395D10">
      <w:pPr>
        <w:jc w:val="both"/>
        <w:rPr>
          <w:rFonts w:ascii="Times New Roman" w:eastAsia="Calibri" w:hAnsi="Times New Roman" w:cs="Times New Roman"/>
          <w:iCs/>
          <w:sz w:val="26"/>
          <w:szCs w:val="26"/>
        </w:rPr>
      </w:pPr>
      <w:r w:rsidRPr="00362C2A">
        <w:rPr>
          <w:rFonts w:ascii="Times New Roman" w:eastAsia="Calibri" w:hAnsi="Times New Roman" w:cs="Times New Roman"/>
          <w:iCs/>
          <w:color w:val="00B050"/>
          <w:sz w:val="26"/>
          <w:szCs w:val="26"/>
        </w:rPr>
        <w:t xml:space="preserve">Некоторый же муж, именем </w:t>
      </w:r>
      <w:proofErr w:type="spellStart"/>
      <w:r w:rsidRPr="00362C2A">
        <w:rPr>
          <w:rFonts w:ascii="Times New Roman" w:eastAsia="Calibri" w:hAnsi="Times New Roman" w:cs="Times New Roman"/>
          <w:iCs/>
          <w:color w:val="00B050"/>
          <w:sz w:val="26"/>
          <w:szCs w:val="26"/>
        </w:rPr>
        <w:t>Анания</w:t>
      </w:r>
      <w:proofErr w:type="spellEnd"/>
      <w:r w:rsidRPr="00362C2A">
        <w:rPr>
          <w:rFonts w:ascii="Times New Roman" w:eastAsia="Calibri" w:hAnsi="Times New Roman" w:cs="Times New Roman"/>
          <w:iCs/>
          <w:color w:val="00B050"/>
          <w:sz w:val="26"/>
          <w:szCs w:val="26"/>
        </w:rPr>
        <w:t xml:space="preserve">, с женою своею </w:t>
      </w:r>
      <w:proofErr w:type="spellStart"/>
      <w:r w:rsidRPr="00362C2A">
        <w:rPr>
          <w:rFonts w:ascii="Times New Roman" w:eastAsia="Calibri" w:hAnsi="Times New Roman" w:cs="Times New Roman"/>
          <w:iCs/>
          <w:color w:val="00B050"/>
          <w:sz w:val="26"/>
          <w:szCs w:val="26"/>
        </w:rPr>
        <w:t>Сапфирою</w:t>
      </w:r>
      <w:proofErr w:type="spellEnd"/>
      <w:r w:rsidRPr="00362C2A">
        <w:rPr>
          <w:rFonts w:ascii="Times New Roman" w:eastAsia="Calibri" w:hAnsi="Times New Roman" w:cs="Times New Roman"/>
          <w:iCs/>
          <w:color w:val="00B050"/>
          <w:sz w:val="26"/>
          <w:szCs w:val="26"/>
        </w:rPr>
        <w:t xml:space="preserve">, продав имение, утаил из цены, с ведома и жены своей, а некоторую часть принес и положил к ногам апостолов. Но Петр сказал: </w:t>
      </w:r>
      <w:proofErr w:type="spellStart"/>
      <w:r w:rsidRPr="00362C2A">
        <w:rPr>
          <w:rFonts w:ascii="Times New Roman" w:eastAsia="Calibri" w:hAnsi="Times New Roman" w:cs="Times New Roman"/>
          <w:iCs/>
          <w:color w:val="00B050"/>
          <w:sz w:val="26"/>
          <w:szCs w:val="26"/>
        </w:rPr>
        <w:t>Анания</w:t>
      </w:r>
      <w:proofErr w:type="spellEnd"/>
      <w:r w:rsidRPr="00362C2A">
        <w:rPr>
          <w:rFonts w:ascii="Times New Roman" w:eastAsia="Calibri" w:hAnsi="Times New Roman" w:cs="Times New Roman"/>
          <w:iCs/>
          <w:color w:val="00B050"/>
          <w:sz w:val="26"/>
          <w:szCs w:val="26"/>
        </w:rPr>
        <w:t xml:space="preserve">! Для чего ты допустил сатане вложить в сердце твое мысль солгать Духу Святому и утаить из цены земли? Чем ты владел, не твое ли было, и приобретенное продажею не в твоей ли власти находилось? Для чего ты положил это в сердце твоем? Ты солгал не человекам, а Богу. Услышав сии слова, </w:t>
      </w:r>
      <w:proofErr w:type="spellStart"/>
      <w:r w:rsidRPr="00362C2A">
        <w:rPr>
          <w:rFonts w:ascii="Times New Roman" w:eastAsia="Calibri" w:hAnsi="Times New Roman" w:cs="Times New Roman"/>
          <w:iCs/>
          <w:color w:val="00B050"/>
          <w:sz w:val="26"/>
          <w:szCs w:val="26"/>
        </w:rPr>
        <w:t>Анания</w:t>
      </w:r>
      <w:proofErr w:type="spellEnd"/>
      <w:r w:rsidRPr="00362C2A">
        <w:rPr>
          <w:rFonts w:ascii="Times New Roman" w:eastAsia="Calibri" w:hAnsi="Times New Roman" w:cs="Times New Roman"/>
          <w:iCs/>
          <w:color w:val="00B050"/>
          <w:sz w:val="26"/>
          <w:szCs w:val="26"/>
        </w:rPr>
        <w:t xml:space="preserve"> пал бездыханен; и великий страх объял всех, слышавших это. И встав, юноши приготовили его к погребению и, вынеся, похоронили. Часа через три после сего пришла и жена его, не зная о случившемся. Петр же спросил ее: скажи мне, за столько ли продали вы землю? Она сказала: да, за столько. Но Петр сказал ей: что это согласились вы искусить Духа Господня? вот, входят </w:t>
      </w:r>
      <w:proofErr w:type="gramStart"/>
      <w:r w:rsidRPr="00362C2A">
        <w:rPr>
          <w:rFonts w:ascii="Times New Roman" w:eastAsia="Calibri" w:hAnsi="Times New Roman" w:cs="Times New Roman"/>
          <w:iCs/>
          <w:color w:val="00B050"/>
          <w:sz w:val="26"/>
          <w:szCs w:val="26"/>
        </w:rPr>
        <w:t>в двери</w:t>
      </w:r>
      <w:proofErr w:type="gramEnd"/>
      <w:r w:rsidRPr="00362C2A">
        <w:rPr>
          <w:rFonts w:ascii="Times New Roman" w:eastAsia="Calibri" w:hAnsi="Times New Roman" w:cs="Times New Roman"/>
          <w:iCs/>
          <w:color w:val="00B050"/>
          <w:sz w:val="26"/>
          <w:szCs w:val="26"/>
        </w:rPr>
        <w:t xml:space="preserve"> погребавшие мужа твоего; и тебя вынесут. Вдруг она упала у ног его и испустила дух. И юноши, войдя, нашли ее мертвою и, вынеся, похоронили подле мужа ее. И великий страх объял всю церковь и всех слышавших это</w:t>
      </w:r>
      <w:r w:rsidRPr="00362C2A">
        <w:rPr>
          <w:rFonts w:ascii="Times New Roman" w:eastAsia="Calibri" w:hAnsi="Times New Roman" w:cs="Times New Roman"/>
          <w:iCs/>
          <w:sz w:val="26"/>
          <w:szCs w:val="26"/>
        </w:rPr>
        <w:t>. (Деян.5:1-11)</w:t>
      </w:r>
    </w:p>
    <w:p w14:paraId="6D37FE5A" w14:textId="77777777" w:rsidR="00362C2A"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Здесь мы видим, </w:t>
      </w:r>
      <w:proofErr w:type="gramStart"/>
      <w:r w:rsidRPr="00395D10">
        <w:rPr>
          <w:rFonts w:ascii="Times New Roman" w:eastAsia="Calibri" w:hAnsi="Times New Roman" w:cs="Times New Roman"/>
          <w:iCs/>
          <w:sz w:val="26"/>
          <w:szCs w:val="26"/>
        </w:rPr>
        <w:t>что</w:t>
      </w:r>
      <w:proofErr w:type="gramEnd"/>
      <w:r w:rsidRPr="00395D10">
        <w:rPr>
          <w:rFonts w:ascii="Times New Roman" w:eastAsia="Calibri" w:hAnsi="Times New Roman" w:cs="Times New Roman"/>
          <w:iCs/>
          <w:sz w:val="26"/>
          <w:szCs w:val="26"/>
        </w:rPr>
        <w:t xml:space="preserve"> </w:t>
      </w:r>
      <w:r w:rsidRPr="00362C2A">
        <w:rPr>
          <w:rFonts w:ascii="Times New Roman" w:eastAsia="Calibri" w:hAnsi="Times New Roman" w:cs="Times New Roman"/>
          <w:b/>
          <w:iCs/>
          <w:sz w:val="26"/>
          <w:szCs w:val="26"/>
        </w:rPr>
        <w:t xml:space="preserve">строгая кара постигла </w:t>
      </w:r>
      <w:proofErr w:type="spellStart"/>
      <w:r w:rsidRPr="00362C2A">
        <w:rPr>
          <w:rFonts w:ascii="Times New Roman" w:eastAsia="Calibri" w:hAnsi="Times New Roman" w:cs="Times New Roman"/>
          <w:b/>
          <w:iCs/>
          <w:sz w:val="26"/>
          <w:szCs w:val="26"/>
        </w:rPr>
        <w:t>Ананию</w:t>
      </w:r>
      <w:proofErr w:type="spellEnd"/>
      <w:r w:rsidRPr="00362C2A">
        <w:rPr>
          <w:rFonts w:ascii="Times New Roman" w:eastAsia="Calibri" w:hAnsi="Times New Roman" w:cs="Times New Roman"/>
          <w:b/>
          <w:iCs/>
          <w:sz w:val="26"/>
          <w:szCs w:val="26"/>
        </w:rPr>
        <w:t xml:space="preserve"> и его жену за ложь</w:t>
      </w:r>
      <w:r w:rsidRPr="00395D10">
        <w:rPr>
          <w:rFonts w:ascii="Times New Roman" w:eastAsia="Calibri" w:hAnsi="Times New Roman" w:cs="Times New Roman"/>
          <w:iCs/>
          <w:sz w:val="26"/>
          <w:szCs w:val="26"/>
        </w:rPr>
        <w:t xml:space="preserve">: </w:t>
      </w:r>
      <w:r w:rsidRPr="00362C2A">
        <w:rPr>
          <w:rFonts w:ascii="Times New Roman" w:eastAsia="Calibri" w:hAnsi="Times New Roman" w:cs="Times New Roman"/>
          <w:iCs/>
          <w:color w:val="00B050"/>
          <w:sz w:val="26"/>
          <w:szCs w:val="26"/>
        </w:rPr>
        <w:t>для чего ты допустил сатане вложить в сердце твое мысль солгать Дулу Святому и утаить из цепы земли?.. Ты солгал не человекам, а Богу... Что это вы согласились искусить Духа Господня?</w:t>
      </w:r>
      <w:r w:rsidRPr="00395D10">
        <w:rPr>
          <w:rFonts w:ascii="Times New Roman" w:eastAsia="Calibri" w:hAnsi="Times New Roman" w:cs="Times New Roman"/>
          <w:iCs/>
          <w:sz w:val="26"/>
          <w:szCs w:val="26"/>
        </w:rPr>
        <w:t xml:space="preserve"> </w:t>
      </w:r>
    </w:p>
    <w:p w14:paraId="7467FB84" w14:textId="77777777" w:rsidR="00362C2A" w:rsidRDefault="00395D10" w:rsidP="0069079F">
      <w:pPr>
        <w:pStyle w:val="a3"/>
        <w:numPr>
          <w:ilvl w:val="0"/>
          <w:numId w:val="6"/>
        </w:numPr>
        <w:jc w:val="both"/>
        <w:rPr>
          <w:rFonts w:ascii="Times New Roman" w:eastAsia="Calibri" w:hAnsi="Times New Roman" w:cs="Times New Roman"/>
          <w:iCs/>
          <w:sz w:val="26"/>
          <w:szCs w:val="26"/>
        </w:rPr>
      </w:pPr>
      <w:r w:rsidRPr="00362C2A">
        <w:rPr>
          <w:rFonts w:ascii="Times New Roman" w:eastAsia="Calibri" w:hAnsi="Times New Roman" w:cs="Times New Roman"/>
          <w:b/>
          <w:i/>
          <w:iCs/>
          <w:sz w:val="26"/>
          <w:szCs w:val="26"/>
        </w:rPr>
        <w:lastRenderedPageBreak/>
        <w:t>Не за то собственно, что супруги принесли не всю цену проданного, но за свою ложь пред Духом Св.</w:t>
      </w:r>
      <w:r w:rsidRPr="00362C2A">
        <w:rPr>
          <w:rFonts w:ascii="Times New Roman" w:eastAsia="Calibri" w:hAnsi="Times New Roman" w:cs="Times New Roman"/>
          <w:iCs/>
          <w:sz w:val="26"/>
          <w:szCs w:val="26"/>
        </w:rPr>
        <w:t xml:space="preserve">, за искушение Духа Св. понесли они в урок другим строгое, но справедливое наказание. </w:t>
      </w:r>
    </w:p>
    <w:p w14:paraId="0D31565B" w14:textId="77777777" w:rsidR="00362C2A" w:rsidRDefault="00395D10" w:rsidP="0069079F">
      <w:pPr>
        <w:pStyle w:val="a3"/>
        <w:numPr>
          <w:ilvl w:val="0"/>
          <w:numId w:val="6"/>
        </w:numPr>
        <w:jc w:val="both"/>
        <w:rPr>
          <w:rFonts w:ascii="Times New Roman" w:eastAsia="Calibri" w:hAnsi="Times New Roman" w:cs="Times New Roman"/>
          <w:iCs/>
          <w:sz w:val="26"/>
          <w:szCs w:val="26"/>
        </w:rPr>
      </w:pPr>
      <w:r w:rsidRPr="00362C2A">
        <w:rPr>
          <w:rFonts w:ascii="Times New Roman" w:eastAsia="Calibri" w:hAnsi="Times New Roman" w:cs="Times New Roman"/>
          <w:iCs/>
          <w:sz w:val="26"/>
          <w:szCs w:val="26"/>
        </w:rPr>
        <w:t xml:space="preserve">Это видно из прямых слов ап. Петра, ст. 4: </w:t>
      </w:r>
      <w:r w:rsidRPr="00362C2A">
        <w:rPr>
          <w:rFonts w:ascii="Times New Roman" w:eastAsia="Calibri" w:hAnsi="Times New Roman" w:cs="Times New Roman"/>
          <w:iCs/>
          <w:color w:val="00B050"/>
          <w:sz w:val="26"/>
          <w:szCs w:val="26"/>
        </w:rPr>
        <w:t>чем ты владел, не твое ли было и приобретенное продажею не в твоей ли власти находилось?</w:t>
      </w:r>
      <w:r w:rsidRPr="00362C2A">
        <w:rPr>
          <w:rFonts w:ascii="Times New Roman" w:eastAsia="Calibri" w:hAnsi="Times New Roman" w:cs="Times New Roman"/>
          <w:iCs/>
          <w:sz w:val="26"/>
          <w:szCs w:val="26"/>
        </w:rPr>
        <w:t xml:space="preserve"> Здесь с ясностью, не допускающей никакого </w:t>
      </w:r>
      <w:proofErr w:type="spellStart"/>
      <w:r w:rsidRPr="00362C2A">
        <w:rPr>
          <w:rFonts w:ascii="Times New Roman" w:eastAsia="Calibri" w:hAnsi="Times New Roman" w:cs="Times New Roman"/>
          <w:iCs/>
          <w:sz w:val="26"/>
          <w:szCs w:val="26"/>
        </w:rPr>
        <w:t>перетолкования</w:t>
      </w:r>
      <w:proofErr w:type="spellEnd"/>
      <w:r w:rsidRPr="00362C2A">
        <w:rPr>
          <w:rFonts w:ascii="Times New Roman" w:eastAsia="Calibri" w:hAnsi="Times New Roman" w:cs="Times New Roman"/>
          <w:iCs/>
          <w:sz w:val="26"/>
          <w:szCs w:val="26"/>
        </w:rPr>
        <w:t xml:space="preserve">, говорится, что </w:t>
      </w:r>
      <w:proofErr w:type="spellStart"/>
      <w:r w:rsidRPr="00362C2A">
        <w:rPr>
          <w:rFonts w:ascii="Times New Roman" w:eastAsia="Calibri" w:hAnsi="Times New Roman" w:cs="Times New Roman"/>
          <w:b/>
          <w:i/>
          <w:iCs/>
          <w:sz w:val="26"/>
          <w:szCs w:val="26"/>
        </w:rPr>
        <w:t>Анания</w:t>
      </w:r>
      <w:proofErr w:type="spellEnd"/>
      <w:r w:rsidRPr="00362C2A">
        <w:rPr>
          <w:rFonts w:ascii="Times New Roman" w:eastAsia="Calibri" w:hAnsi="Times New Roman" w:cs="Times New Roman"/>
          <w:b/>
          <w:i/>
          <w:iCs/>
          <w:sz w:val="26"/>
          <w:szCs w:val="26"/>
        </w:rPr>
        <w:t xml:space="preserve"> имел полное право не продавать своего имения, а удержать при себе, как свою собственность</w:t>
      </w:r>
      <w:r w:rsidRPr="00362C2A">
        <w:rPr>
          <w:rFonts w:ascii="Times New Roman" w:eastAsia="Calibri" w:hAnsi="Times New Roman" w:cs="Times New Roman"/>
          <w:iCs/>
          <w:sz w:val="26"/>
          <w:szCs w:val="26"/>
        </w:rPr>
        <w:t xml:space="preserve"> и, продавши имение, мог свободно распорядиться вырученными деньгами – пожертвовать Церкви все сполна или ничего не пожертвовать, или отдать только известную часть их в пользу Церкви. </w:t>
      </w:r>
    </w:p>
    <w:p w14:paraId="54351645" w14:textId="77777777" w:rsidR="00025F98" w:rsidRDefault="00395D10" w:rsidP="0069079F">
      <w:pPr>
        <w:pStyle w:val="a3"/>
        <w:numPr>
          <w:ilvl w:val="0"/>
          <w:numId w:val="6"/>
        </w:numPr>
        <w:jc w:val="both"/>
        <w:rPr>
          <w:rFonts w:ascii="Times New Roman" w:eastAsia="Calibri" w:hAnsi="Times New Roman" w:cs="Times New Roman"/>
          <w:iCs/>
          <w:sz w:val="26"/>
          <w:szCs w:val="26"/>
        </w:rPr>
      </w:pPr>
      <w:r w:rsidRPr="00362C2A">
        <w:rPr>
          <w:rFonts w:ascii="Times New Roman" w:eastAsia="Calibri" w:hAnsi="Times New Roman" w:cs="Times New Roman"/>
          <w:iCs/>
          <w:sz w:val="26"/>
          <w:szCs w:val="26"/>
        </w:rPr>
        <w:t xml:space="preserve">Можно было сделать так или иначе, но только прямо, открыто, честно, </w:t>
      </w:r>
      <w:r w:rsidRPr="00362C2A">
        <w:rPr>
          <w:rFonts w:ascii="Times New Roman" w:eastAsia="Calibri" w:hAnsi="Times New Roman" w:cs="Times New Roman"/>
          <w:b/>
          <w:i/>
          <w:iCs/>
          <w:sz w:val="26"/>
          <w:szCs w:val="26"/>
        </w:rPr>
        <w:t>не кривя душой, не выдавая части приобретенных от продажи денег за всю цену проданного</w:t>
      </w:r>
      <w:r w:rsidRPr="00362C2A">
        <w:rPr>
          <w:rFonts w:ascii="Times New Roman" w:eastAsia="Calibri" w:hAnsi="Times New Roman" w:cs="Times New Roman"/>
          <w:iCs/>
          <w:sz w:val="26"/>
          <w:szCs w:val="26"/>
        </w:rPr>
        <w:t xml:space="preserve">. </w:t>
      </w:r>
    </w:p>
    <w:p w14:paraId="2DFF4754" w14:textId="77777777" w:rsidR="00025F98" w:rsidRDefault="00395D10" w:rsidP="0069079F">
      <w:pPr>
        <w:pStyle w:val="a3"/>
        <w:numPr>
          <w:ilvl w:val="0"/>
          <w:numId w:val="6"/>
        </w:numPr>
        <w:jc w:val="both"/>
        <w:rPr>
          <w:rFonts w:ascii="Times New Roman" w:eastAsia="Calibri" w:hAnsi="Times New Roman" w:cs="Times New Roman"/>
          <w:iCs/>
          <w:sz w:val="26"/>
          <w:szCs w:val="26"/>
        </w:rPr>
      </w:pPr>
      <w:r w:rsidRPr="00362C2A">
        <w:rPr>
          <w:rFonts w:ascii="Times New Roman" w:eastAsia="Calibri" w:hAnsi="Times New Roman" w:cs="Times New Roman"/>
          <w:iCs/>
          <w:sz w:val="26"/>
          <w:szCs w:val="26"/>
        </w:rPr>
        <w:t xml:space="preserve">За нарушение этой честности, могшее подать гибельный соблазн другим членам Церкви, за лицемерную благотворительность, столь противную духу христианства и наказаны были </w:t>
      </w:r>
      <w:proofErr w:type="spellStart"/>
      <w:r w:rsidRPr="00362C2A">
        <w:rPr>
          <w:rFonts w:ascii="Times New Roman" w:eastAsia="Calibri" w:hAnsi="Times New Roman" w:cs="Times New Roman"/>
          <w:iCs/>
          <w:sz w:val="26"/>
          <w:szCs w:val="26"/>
        </w:rPr>
        <w:t>Анания</w:t>
      </w:r>
      <w:proofErr w:type="spellEnd"/>
      <w:r w:rsidRPr="00362C2A">
        <w:rPr>
          <w:rFonts w:ascii="Times New Roman" w:eastAsia="Calibri" w:hAnsi="Times New Roman" w:cs="Times New Roman"/>
          <w:iCs/>
          <w:sz w:val="26"/>
          <w:szCs w:val="26"/>
        </w:rPr>
        <w:t xml:space="preserve"> и Сапфира. </w:t>
      </w:r>
    </w:p>
    <w:p w14:paraId="2D4269FA" w14:textId="638986A5" w:rsidR="00395D10" w:rsidRPr="00362C2A" w:rsidRDefault="00395D10" w:rsidP="0069079F">
      <w:pPr>
        <w:pStyle w:val="a3"/>
        <w:numPr>
          <w:ilvl w:val="0"/>
          <w:numId w:val="6"/>
        </w:numPr>
        <w:jc w:val="both"/>
        <w:rPr>
          <w:rFonts w:ascii="Times New Roman" w:eastAsia="Calibri" w:hAnsi="Times New Roman" w:cs="Times New Roman"/>
          <w:iCs/>
          <w:sz w:val="26"/>
          <w:szCs w:val="26"/>
        </w:rPr>
      </w:pPr>
      <w:r w:rsidRPr="00362C2A">
        <w:rPr>
          <w:rFonts w:ascii="Times New Roman" w:eastAsia="Calibri" w:hAnsi="Times New Roman" w:cs="Times New Roman"/>
          <w:iCs/>
          <w:sz w:val="26"/>
          <w:szCs w:val="26"/>
        </w:rPr>
        <w:t xml:space="preserve">Итак, </w:t>
      </w:r>
      <w:r w:rsidRPr="00025F98">
        <w:rPr>
          <w:rFonts w:ascii="Times New Roman" w:eastAsia="Calibri" w:hAnsi="Times New Roman" w:cs="Times New Roman"/>
          <w:b/>
          <w:i/>
          <w:iCs/>
          <w:sz w:val="26"/>
          <w:szCs w:val="26"/>
        </w:rPr>
        <w:t xml:space="preserve">рассмотренное нами теперь место исключает даже указанный и </w:t>
      </w:r>
      <w:proofErr w:type="gramStart"/>
      <w:r w:rsidRPr="00025F98">
        <w:rPr>
          <w:rFonts w:ascii="Times New Roman" w:eastAsia="Calibri" w:hAnsi="Times New Roman" w:cs="Times New Roman"/>
          <w:b/>
          <w:i/>
          <w:iCs/>
          <w:sz w:val="26"/>
          <w:szCs w:val="26"/>
        </w:rPr>
        <w:t>под букв</w:t>
      </w:r>
      <w:proofErr w:type="gramEnd"/>
      <w:r w:rsidRPr="00025F98">
        <w:rPr>
          <w:rFonts w:ascii="Times New Roman" w:eastAsia="Calibri" w:hAnsi="Times New Roman" w:cs="Times New Roman"/>
          <w:b/>
          <w:i/>
          <w:iCs/>
          <w:sz w:val="26"/>
          <w:szCs w:val="26"/>
        </w:rPr>
        <w:t>. б) вид общения имуществ в Церкви Иерусалимской</w:t>
      </w:r>
      <w:r w:rsidRPr="00362C2A">
        <w:rPr>
          <w:rFonts w:ascii="Times New Roman" w:eastAsia="Calibri" w:hAnsi="Times New Roman" w:cs="Times New Roman"/>
          <w:iCs/>
          <w:sz w:val="26"/>
          <w:szCs w:val="26"/>
        </w:rPr>
        <w:t>; потому что оно прямо удостоверяет нас, что в этом общении не было места ни принуждению, ни безусловному обязательству жертвовать обществу всем своим достоянием, или определенной частью ее, но только действовала свободно-честная благотворительность членов общества.</w:t>
      </w:r>
    </w:p>
    <w:p w14:paraId="5B86ECC0" w14:textId="77777777" w:rsidR="00025F98"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Что такой именно свободный характер принадлежал общению имуществ в </w:t>
      </w:r>
      <w:proofErr w:type="spellStart"/>
      <w:r w:rsidRPr="00395D10">
        <w:rPr>
          <w:rFonts w:ascii="Times New Roman" w:eastAsia="Calibri" w:hAnsi="Times New Roman" w:cs="Times New Roman"/>
          <w:iCs/>
          <w:sz w:val="26"/>
          <w:szCs w:val="26"/>
        </w:rPr>
        <w:t>первохристианском</w:t>
      </w:r>
      <w:proofErr w:type="spellEnd"/>
      <w:r w:rsidRPr="00395D10">
        <w:rPr>
          <w:rFonts w:ascii="Times New Roman" w:eastAsia="Calibri" w:hAnsi="Times New Roman" w:cs="Times New Roman"/>
          <w:iCs/>
          <w:sz w:val="26"/>
          <w:szCs w:val="26"/>
        </w:rPr>
        <w:t xml:space="preserve"> обществе Иерусалима, в этом убеждают нас еще следующие основания: </w:t>
      </w:r>
    </w:p>
    <w:p w14:paraId="63FF30D3" w14:textId="7F7BF9A3" w:rsidR="00025F98" w:rsidRPr="00025F98" w:rsidRDefault="00395D10" w:rsidP="0069079F">
      <w:pPr>
        <w:pStyle w:val="a3"/>
        <w:numPr>
          <w:ilvl w:val="0"/>
          <w:numId w:val="7"/>
        </w:numPr>
        <w:jc w:val="both"/>
        <w:rPr>
          <w:rFonts w:ascii="Times New Roman" w:eastAsia="Calibri" w:hAnsi="Times New Roman" w:cs="Times New Roman"/>
          <w:iCs/>
          <w:sz w:val="26"/>
          <w:szCs w:val="26"/>
        </w:rPr>
      </w:pPr>
      <w:r w:rsidRPr="00025F98">
        <w:rPr>
          <w:rFonts w:ascii="Times New Roman" w:eastAsia="Calibri" w:hAnsi="Times New Roman" w:cs="Times New Roman"/>
          <w:b/>
          <w:i/>
          <w:iCs/>
          <w:sz w:val="26"/>
          <w:szCs w:val="26"/>
        </w:rPr>
        <w:t>каждый христианин</w:t>
      </w:r>
      <w:r w:rsidRPr="00025F98">
        <w:rPr>
          <w:rFonts w:ascii="Times New Roman" w:eastAsia="Calibri" w:hAnsi="Times New Roman" w:cs="Times New Roman"/>
          <w:iCs/>
          <w:sz w:val="26"/>
          <w:szCs w:val="26"/>
        </w:rPr>
        <w:t xml:space="preserve">, по своем вступлении в Церковь, </w:t>
      </w:r>
      <w:r w:rsidRPr="00025F98">
        <w:rPr>
          <w:rFonts w:ascii="Times New Roman" w:eastAsia="Calibri" w:hAnsi="Times New Roman" w:cs="Times New Roman"/>
          <w:b/>
          <w:i/>
          <w:iCs/>
          <w:sz w:val="26"/>
          <w:szCs w:val="26"/>
        </w:rPr>
        <w:t>оставался в своем прежнем звании</w:t>
      </w:r>
      <w:r w:rsidRPr="00025F98">
        <w:rPr>
          <w:rFonts w:ascii="Times New Roman" w:eastAsia="Calibri" w:hAnsi="Times New Roman" w:cs="Times New Roman"/>
          <w:iCs/>
          <w:sz w:val="26"/>
          <w:szCs w:val="26"/>
        </w:rPr>
        <w:t xml:space="preserve">, что при совершенном слиянии имуществ в Церкви было бы уже невозможно. </w:t>
      </w:r>
    </w:p>
    <w:p w14:paraId="4C67DCDB" w14:textId="5D14CCFB" w:rsidR="00025F98" w:rsidRPr="00025F98" w:rsidRDefault="00395D10" w:rsidP="0069079F">
      <w:pPr>
        <w:pStyle w:val="a3"/>
        <w:numPr>
          <w:ilvl w:val="0"/>
          <w:numId w:val="7"/>
        </w:numPr>
        <w:jc w:val="both"/>
        <w:rPr>
          <w:rFonts w:ascii="Times New Roman" w:eastAsia="Calibri" w:hAnsi="Times New Roman" w:cs="Times New Roman"/>
          <w:iCs/>
          <w:sz w:val="26"/>
          <w:szCs w:val="26"/>
        </w:rPr>
      </w:pPr>
      <w:r w:rsidRPr="00025F98">
        <w:rPr>
          <w:rFonts w:ascii="Times New Roman" w:eastAsia="Calibri" w:hAnsi="Times New Roman" w:cs="Times New Roman"/>
          <w:iCs/>
          <w:sz w:val="26"/>
          <w:szCs w:val="26"/>
        </w:rPr>
        <w:t xml:space="preserve">Во всем Св. Писании не находится указания, чтобы в какой-либо другой местной Церкви христианской господствовало общение имуществ, покоящееся на принуждении или безусловной обязательности, и </w:t>
      </w:r>
      <w:r w:rsidRPr="00025F98">
        <w:rPr>
          <w:rFonts w:ascii="Times New Roman" w:eastAsia="Calibri" w:hAnsi="Times New Roman" w:cs="Times New Roman"/>
          <w:b/>
          <w:i/>
          <w:iCs/>
          <w:sz w:val="26"/>
          <w:szCs w:val="26"/>
        </w:rPr>
        <w:t>только места, относящиеся к Церкви иерусалимской, обыкновенно служат в руках коммунистов доказательством коммунизма</w:t>
      </w:r>
      <w:r w:rsidRPr="00025F98">
        <w:rPr>
          <w:rFonts w:ascii="Times New Roman" w:eastAsia="Calibri" w:hAnsi="Times New Roman" w:cs="Times New Roman"/>
          <w:iCs/>
          <w:sz w:val="26"/>
          <w:szCs w:val="26"/>
        </w:rPr>
        <w:t xml:space="preserve"> в первой Церкви христианской. </w:t>
      </w:r>
    </w:p>
    <w:p w14:paraId="29E35C6C" w14:textId="4646D27C" w:rsidR="00890C6F" w:rsidRPr="00890C6F" w:rsidRDefault="00395D10" w:rsidP="0069079F">
      <w:pPr>
        <w:pStyle w:val="a3"/>
        <w:numPr>
          <w:ilvl w:val="0"/>
          <w:numId w:val="7"/>
        </w:numPr>
        <w:jc w:val="both"/>
        <w:rPr>
          <w:rFonts w:ascii="Times New Roman" w:eastAsia="Calibri" w:hAnsi="Times New Roman" w:cs="Times New Roman"/>
          <w:iCs/>
          <w:sz w:val="26"/>
          <w:szCs w:val="26"/>
        </w:rPr>
      </w:pPr>
      <w:r w:rsidRPr="00890C6F">
        <w:rPr>
          <w:rFonts w:ascii="Times New Roman" w:eastAsia="Calibri" w:hAnsi="Times New Roman" w:cs="Times New Roman"/>
          <w:iCs/>
          <w:sz w:val="26"/>
          <w:szCs w:val="26"/>
        </w:rPr>
        <w:t xml:space="preserve">Напротив, ясным свидетельством решительного незнакомства первой Церкви с коммунизмом служит то обстоятельство, что </w:t>
      </w:r>
      <w:r w:rsidRPr="00890C6F">
        <w:rPr>
          <w:rFonts w:ascii="Times New Roman" w:eastAsia="Calibri" w:hAnsi="Times New Roman" w:cs="Times New Roman"/>
          <w:b/>
          <w:i/>
          <w:iCs/>
          <w:sz w:val="26"/>
          <w:szCs w:val="26"/>
        </w:rPr>
        <w:t>при каждой новой потребности вспомоществования другим Церквам всегда снова призывались христиане имущей Церкви</w:t>
      </w:r>
      <w:r w:rsidRPr="00890C6F">
        <w:rPr>
          <w:rFonts w:ascii="Times New Roman" w:eastAsia="Calibri" w:hAnsi="Times New Roman" w:cs="Times New Roman"/>
          <w:iCs/>
          <w:sz w:val="26"/>
          <w:szCs w:val="26"/>
        </w:rPr>
        <w:t xml:space="preserve"> в собрание для рассуждения. В обществе чисто коммунистического характера такие нарочитые соборные рассуждения были бы излишни; оно могло бы оказать помощь другому обществу или просто из своей общественной кассы, или путем равной раскладки требуемой жертвы на своих членов. </w:t>
      </w:r>
    </w:p>
    <w:p w14:paraId="6F8F3678" w14:textId="221A7D90" w:rsidR="00890C6F" w:rsidRPr="00890C6F" w:rsidRDefault="00395D10" w:rsidP="0069079F">
      <w:pPr>
        <w:pStyle w:val="a3"/>
        <w:numPr>
          <w:ilvl w:val="0"/>
          <w:numId w:val="7"/>
        </w:numPr>
        <w:jc w:val="both"/>
        <w:rPr>
          <w:rFonts w:ascii="Times New Roman" w:eastAsia="Calibri" w:hAnsi="Times New Roman" w:cs="Times New Roman"/>
          <w:iCs/>
          <w:sz w:val="26"/>
          <w:szCs w:val="26"/>
        </w:rPr>
      </w:pPr>
      <w:r w:rsidRPr="00890C6F">
        <w:rPr>
          <w:rFonts w:ascii="Times New Roman" w:eastAsia="Calibri" w:hAnsi="Times New Roman" w:cs="Times New Roman"/>
          <w:iCs/>
          <w:sz w:val="26"/>
          <w:szCs w:val="26"/>
        </w:rPr>
        <w:lastRenderedPageBreak/>
        <w:t xml:space="preserve">Среди самих членов Иерусалимской Церкви мы </w:t>
      </w:r>
      <w:r w:rsidRPr="00890C6F">
        <w:rPr>
          <w:rFonts w:ascii="Times New Roman" w:eastAsia="Calibri" w:hAnsi="Times New Roman" w:cs="Times New Roman"/>
          <w:b/>
          <w:i/>
          <w:iCs/>
          <w:sz w:val="26"/>
          <w:szCs w:val="26"/>
        </w:rPr>
        <w:t>находим некоторых</w:t>
      </w:r>
      <w:r w:rsidRPr="00890C6F">
        <w:rPr>
          <w:rFonts w:ascii="Times New Roman" w:eastAsia="Calibri" w:hAnsi="Times New Roman" w:cs="Times New Roman"/>
          <w:iCs/>
          <w:sz w:val="26"/>
          <w:szCs w:val="26"/>
        </w:rPr>
        <w:t xml:space="preserve">, по той же книге </w:t>
      </w:r>
      <w:proofErr w:type="spellStart"/>
      <w:r w:rsidRPr="00890C6F">
        <w:rPr>
          <w:rFonts w:ascii="Times New Roman" w:eastAsia="Calibri" w:hAnsi="Times New Roman" w:cs="Times New Roman"/>
          <w:iCs/>
          <w:sz w:val="26"/>
          <w:szCs w:val="26"/>
        </w:rPr>
        <w:t>Деян</w:t>
      </w:r>
      <w:proofErr w:type="spellEnd"/>
      <w:r w:rsidRPr="00890C6F">
        <w:rPr>
          <w:rFonts w:ascii="Times New Roman" w:eastAsia="Calibri" w:hAnsi="Times New Roman" w:cs="Times New Roman"/>
          <w:iCs/>
          <w:sz w:val="26"/>
          <w:szCs w:val="26"/>
        </w:rPr>
        <w:t xml:space="preserve">. </w:t>
      </w:r>
      <w:proofErr w:type="spellStart"/>
      <w:r w:rsidRPr="00890C6F">
        <w:rPr>
          <w:rFonts w:ascii="Times New Roman" w:eastAsia="Calibri" w:hAnsi="Times New Roman" w:cs="Times New Roman"/>
          <w:iCs/>
          <w:sz w:val="26"/>
          <w:szCs w:val="26"/>
        </w:rPr>
        <w:t>Апост</w:t>
      </w:r>
      <w:proofErr w:type="spellEnd"/>
      <w:r w:rsidRPr="00890C6F">
        <w:rPr>
          <w:rFonts w:ascii="Times New Roman" w:eastAsia="Calibri" w:hAnsi="Times New Roman" w:cs="Times New Roman"/>
          <w:iCs/>
          <w:sz w:val="26"/>
          <w:szCs w:val="26"/>
        </w:rPr>
        <w:t xml:space="preserve">., </w:t>
      </w:r>
      <w:r w:rsidRPr="00890C6F">
        <w:rPr>
          <w:rFonts w:ascii="Times New Roman" w:eastAsia="Calibri" w:hAnsi="Times New Roman" w:cs="Times New Roman"/>
          <w:b/>
          <w:i/>
          <w:iCs/>
          <w:sz w:val="26"/>
          <w:szCs w:val="26"/>
        </w:rPr>
        <w:t>владеющими частной собственностью и, как кажется, немаловажной</w:t>
      </w:r>
      <w:r w:rsidRPr="00890C6F">
        <w:rPr>
          <w:rFonts w:ascii="Times New Roman" w:eastAsia="Calibri" w:hAnsi="Times New Roman" w:cs="Times New Roman"/>
          <w:iCs/>
          <w:sz w:val="26"/>
          <w:szCs w:val="26"/>
        </w:rPr>
        <w:t xml:space="preserve">. Так, Мария, мать Иоанна, имела дом, в котором многие собирались и молились (12, 12). </w:t>
      </w:r>
    </w:p>
    <w:p w14:paraId="5A757765" w14:textId="385A485C" w:rsidR="00395D10" w:rsidRPr="00890C6F" w:rsidRDefault="00395D10" w:rsidP="0069079F">
      <w:pPr>
        <w:pStyle w:val="a3"/>
        <w:numPr>
          <w:ilvl w:val="0"/>
          <w:numId w:val="7"/>
        </w:numPr>
        <w:jc w:val="both"/>
        <w:rPr>
          <w:rFonts w:ascii="Times New Roman" w:eastAsia="Calibri" w:hAnsi="Times New Roman" w:cs="Times New Roman"/>
          <w:iCs/>
          <w:sz w:val="26"/>
          <w:szCs w:val="26"/>
        </w:rPr>
      </w:pPr>
      <w:r w:rsidRPr="00890C6F">
        <w:rPr>
          <w:rFonts w:ascii="Times New Roman" w:eastAsia="Calibri" w:hAnsi="Times New Roman" w:cs="Times New Roman"/>
          <w:iCs/>
          <w:sz w:val="26"/>
          <w:szCs w:val="26"/>
        </w:rPr>
        <w:t xml:space="preserve">Предполагая обязанностью каждого христианина жертвовать всем своим имуществом в пользу общества, мы находим странным особенное упоминание в </w:t>
      </w:r>
      <w:proofErr w:type="spellStart"/>
      <w:r w:rsidRPr="00890C6F">
        <w:rPr>
          <w:rFonts w:ascii="Times New Roman" w:eastAsia="Calibri" w:hAnsi="Times New Roman" w:cs="Times New Roman"/>
          <w:iCs/>
          <w:sz w:val="26"/>
          <w:szCs w:val="26"/>
        </w:rPr>
        <w:t>Деян</w:t>
      </w:r>
      <w:proofErr w:type="spellEnd"/>
      <w:r w:rsidRPr="00890C6F">
        <w:rPr>
          <w:rFonts w:ascii="Times New Roman" w:eastAsia="Calibri" w:hAnsi="Times New Roman" w:cs="Times New Roman"/>
          <w:iCs/>
          <w:sz w:val="26"/>
          <w:szCs w:val="26"/>
        </w:rPr>
        <w:t xml:space="preserve">. Ап. (4, 37) о </w:t>
      </w:r>
      <w:r w:rsidRPr="00890C6F">
        <w:rPr>
          <w:rFonts w:ascii="Times New Roman" w:eastAsia="Calibri" w:hAnsi="Times New Roman" w:cs="Times New Roman"/>
          <w:b/>
          <w:i/>
          <w:iCs/>
          <w:sz w:val="26"/>
          <w:szCs w:val="26"/>
        </w:rPr>
        <w:t xml:space="preserve">пожертвовании </w:t>
      </w:r>
      <w:proofErr w:type="spellStart"/>
      <w:r w:rsidRPr="00890C6F">
        <w:rPr>
          <w:rFonts w:ascii="Times New Roman" w:eastAsia="Calibri" w:hAnsi="Times New Roman" w:cs="Times New Roman"/>
          <w:b/>
          <w:i/>
          <w:iCs/>
          <w:sz w:val="26"/>
          <w:szCs w:val="26"/>
        </w:rPr>
        <w:t>Варнавой</w:t>
      </w:r>
      <w:proofErr w:type="spellEnd"/>
      <w:r w:rsidRPr="00890C6F">
        <w:rPr>
          <w:rFonts w:ascii="Times New Roman" w:eastAsia="Calibri" w:hAnsi="Times New Roman" w:cs="Times New Roman"/>
          <w:b/>
          <w:i/>
          <w:iCs/>
          <w:sz w:val="26"/>
          <w:szCs w:val="26"/>
        </w:rPr>
        <w:t xml:space="preserve"> всего имущества Церкви, как о деле, очевидно, </w:t>
      </w:r>
      <w:r w:rsidRPr="00890C6F">
        <w:rPr>
          <w:rFonts w:ascii="Times New Roman" w:eastAsia="Calibri" w:hAnsi="Times New Roman" w:cs="Times New Roman"/>
          <w:iCs/>
          <w:sz w:val="26"/>
          <w:szCs w:val="26"/>
        </w:rPr>
        <w:t>по взгляду писателя книги</w:t>
      </w:r>
      <w:r w:rsidRPr="00890C6F">
        <w:rPr>
          <w:rFonts w:ascii="Times New Roman" w:eastAsia="Calibri" w:hAnsi="Times New Roman" w:cs="Times New Roman"/>
          <w:b/>
          <w:i/>
          <w:iCs/>
          <w:sz w:val="26"/>
          <w:szCs w:val="26"/>
        </w:rPr>
        <w:t>, заслуживающем особенной похвалы и памяти</w:t>
      </w:r>
      <w:r w:rsidRPr="00890C6F">
        <w:rPr>
          <w:rFonts w:ascii="Times New Roman" w:eastAsia="Calibri" w:hAnsi="Times New Roman" w:cs="Times New Roman"/>
          <w:iCs/>
          <w:sz w:val="26"/>
          <w:szCs w:val="26"/>
        </w:rPr>
        <w:t>. Но к чему было бы упоминать о добром поступке одного, когда все христиане обязательно делали то же самое?</w:t>
      </w:r>
    </w:p>
    <w:p w14:paraId="25FC94BB" w14:textId="77777777" w:rsidR="00395D10" w:rsidRPr="00395D10"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Так до сего времени </w:t>
      </w:r>
      <w:r w:rsidRPr="00890C6F">
        <w:rPr>
          <w:rFonts w:ascii="Times New Roman" w:eastAsia="Calibri" w:hAnsi="Times New Roman" w:cs="Times New Roman"/>
          <w:b/>
          <w:iCs/>
          <w:sz w:val="26"/>
          <w:szCs w:val="26"/>
        </w:rPr>
        <w:t xml:space="preserve">мы не нашли в </w:t>
      </w:r>
      <w:proofErr w:type="spellStart"/>
      <w:r w:rsidRPr="00890C6F">
        <w:rPr>
          <w:rFonts w:ascii="Times New Roman" w:eastAsia="Calibri" w:hAnsi="Times New Roman" w:cs="Times New Roman"/>
          <w:b/>
          <w:iCs/>
          <w:sz w:val="26"/>
          <w:szCs w:val="26"/>
        </w:rPr>
        <w:t>Деян</w:t>
      </w:r>
      <w:proofErr w:type="spellEnd"/>
      <w:r w:rsidRPr="00890C6F">
        <w:rPr>
          <w:rFonts w:ascii="Times New Roman" w:eastAsia="Calibri" w:hAnsi="Times New Roman" w:cs="Times New Roman"/>
          <w:b/>
          <w:iCs/>
          <w:sz w:val="26"/>
          <w:szCs w:val="26"/>
        </w:rPr>
        <w:t>. Ап. никакого намека на обязательное или строго коммунистическое общение имуществ</w:t>
      </w:r>
      <w:r w:rsidRPr="00395D10">
        <w:rPr>
          <w:rFonts w:ascii="Times New Roman" w:eastAsia="Calibri" w:hAnsi="Times New Roman" w:cs="Times New Roman"/>
          <w:iCs/>
          <w:sz w:val="26"/>
          <w:szCs w:val="26"/>
        </w:rPr>
        <w:t xml:space="preserve"> в древней Иерусалимской Церкви.</w:t>
      </w:r>
    </w:p>
    <w:p w14:paraId="424FF900" w14:textId="77777777" w:rsidR="00395D10" w:rsidRPr="00395D10"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Но, по-видимому, </w:t>
      </w:r>
      <w:r w:rsidRPr="00890C6F">
        <w:rPr>
          <w:rFonts w:ascii="Times New Roman" w:eastAsia="Calibri" w:hAnsi="Times New Roman" w:cs="Times New Roman"/>
          <w:b/>
          <w:iCs/>
          <w:sz w:val="26"/>
          <w:szCs w:val="26"/>
        </w:rPr>
        <w:t>другие места в рассматриваемой книге прямо подтверждают коммунистические начала</w:t>
      </w:r>
      <w:r w:rsidRPr="00395D10">
        <w:rPr>
          <w:rFonts w:ascii="Times New Roman" w:eastAsia="Calibri" w:hAnsi="Times New Roman" w:cs="Times New Roman"/>
          <w:iCs/>
          <w:sz w:val="26"/>
          <w:szCs w:val="26"/>
        </w:rPr>
        <w:t xml:space="preserve"> </w:t>
      </w:r>
      <w:proofErr w:type="spellStart"/>
      <w:r w:rsidRPr="00395D10">
        <w:rPr>
          <w:rFonts w:ascii="Times New Roman" w:eastAsia="Calibri" w:hAnsi="Times New Roman" w:cs="Times New Roman"/>
          <w:iCs/>
          <w:sz w:val="26"/>
          <w:szCs w:val="26"/>
        </w:rPr>
        <w:t>первохристианского</w:t>
      </w:r>
      <w:proofErr w:type="spellEnd"/>
      <w:r w:rsidRPr="00395D10">
        <w:rPr>
          <w:rFonts w:ascii="Times New Roman" w:eastAsia="Calibri" w:hAnsi="Times New Roman" w:cs="Times New Roman"/>
          <w:iCs/>
          <w:sz w:val="26"/>
          <w:szCs w:val="26"/>
        </w:rPr>
        <w:t xml:space="preserve"> общества в Иерусалиме. Обратимся теперь к ним и посмотрим, согласуются они или разногласят с исследованными нами выше.</w:t>
      </w:r>
    </w:p>
    <w:p w14:paraId="379C7793" w14:textId="77777777" w:rsidR="00395D10" w:rsidRPr="00395D10"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Эти места следующие:</w:t>
      </w:r>
    </w:p>
    <w:p w14:paraId="5F26972F" w14:textId="77777777" w:rsidR="00890C6F"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1. 2, 44: </w:t>
      </w:r>
      <w:r w:rsidRPr="00890C6F">
        <w:rPr>
          <w:rFonts w:ascii="Times New Roman" w:eastAsia="Calibri" w:hAnsi="Times New Roman" w:cs="Times New Roman"/>
          <w:iCs/>
          <w:color w:val="00B050"/>
          <w:sz w:val="26"/>
          <w:szCs w:val="26"/>
        </w:rPr>
        <w:t>все верующие были вместе и имели (</w:t>
      </w:r>
      <w:proofErr w:type="spellStart"/>
      <w:r w:rsidRPr="00890C6F">
        <w:rPr>
          <w:rFonts w:ascii="Times New Roman" w:eastAsia="Calibri" w:hAnsi="Times New Roman" w:cs="Times New Roman"/>
          <w:iCs/>
          <w:color w:val="00B050"/>
          <w:sz w:val="26"/>
          <w:szCs w:val="26"/>
        </w:rPr>
        <w:t>ειχον</w:t>
      </w:r>
      <w:proofErr w:type="spellEnd"/>
      <w:r w:rsidRPr="00890C6F">
        <w:rPr>
          <w:rFonts w:ascii="Times New Roman" w:eastAsia="Calibri" w:hAnsi="Times New Roman" w:cs="Times New Roman"/>
          <w:iCs/>
          <w:color w:val="00B050"/>
          <w:sz w:val="26"/>
          <w:szCs w:val="26"/>
        </w:rPr>
        <w:t>) все общее</w:t>
      </w:r>
      <w:r w:rsidRPr="00395D10">
        <w:rPr>
          <w:rFonts w:ascii="Times New Roman" w:eastAsia="Calibri" w:hAnsi="Times New Roman" w:cs="Times New Roman"/>
          <w:iCs/>
          <w:sz w:val="26"/>
          <w:szCs w:val="26"/>
        </w:rPr>
        <w:t xml:space="preserve">. </w:t>
      </w:r>
    </w:p>
    <w:p w14:paraId="088496A6" w14:textId="77777777" w:rsidR="00890C6F" w:rsidRPr="00890C6F" w:rsidRDefault="00395D10" w:rsidP="0069079F">
      <w:pPr>
        <w:pStyle w:val="a3"/>
        <w:numPr>
          <w:ilvl w:val="0"/>
          <w:numId w:val="8"/>
        </w:numPr>
        <w:jc w:val="both"/>
        <w:rPr>
          <w:rFonts w:ascii="Times New Roman" w:eastAsia="Calibri" w:hAnsi="Times New Roman" w:cs="Times New Roman"/>
          <w:iCs/>
          <w:sz w:val="26"/>
          <w:szCs w:val="26"/>
        </w:rPr>
      </w:pPr>
      <w:r w:rsidRPr="00890C6F">
        <w:rPr>
          <w:rFonts w:ascii="Times New Roman" w:eastAsia="Calibri" w:hAnsi="Times New Roman" w:cs="Times New Roman"/>
          <w:iCs/>
          <w:sz w:val="26"/>
          <w:szCs w:val="26"/>
        </w:rPr>
        <w:t xml:space="preserve">Смысл этих слов не выражает ничего более, как то, что христиане все были проникнуты </w:t>
      </w:r>
      <w:r w:rsidRPr="00890C6F">
        <w:rPr>
          <w:rFonts w:ascii="Times New Roman" w:eastAsia="Calibri" w:hAnsi="Times New Roman" w:cs="Times New Roman"/>
          <w:b/>
          <w:i/>
          <w:iCs/>
          <w:sz w:val="26"/>
          <w:szCs w:val="26"/>
        </w:rPr>
        <w:t>столь возвышенным чувством любви, что</w:t>
      </w:r>
      <w:r w:rsidRPr="00890C6F">
        <w:rPr>
          <w:rFonts w:ascii="Times New Roman" w:eastAsia="Calibri" w:hAnsi="Times New Roman" w:cs="Times New Roman"/>
          <w:iCs/>
          <w:sz w:val="26"/>
          <w:szCs w:val="26"/>
        </w:rPr>
        <w:t xml:space="preserve"> </w:t>
      </w:r>
      <w:r w:rsidRPr="00890C6F">
        <w:rPr>
          <w:rFonts w:ascii="Times New Roman" w:eastAsia="Calibri" w:hAnsi="Times New Roman" w:cs="Times New Roman"/>
          <w:b/>
          <w:i/>
          <w:iCs/>
          <w:sz w:val="26"/>
          <w:szCs w:val="26"/>
        </w:rPr>
        <w:t>никто из них не считал своего имущества своей исключительной собственностью</w:t>
      </w:r>
      <w:r w:rsidRPr="00890C6F">
        <w:rPr>
          <w:rFonts w:ascii="Times New Roman" w:eastAsia="Calibri" w:hAnsi="Times New Roman" w:cs="Times New Roman"/>
          <w:iCs/>
          <w:sz w:val="26"/>
          <w:szCs w:val="26"/>
        </w:rPr>
        <w:t xml:space="preserve">, напротив, только даром, уделенным Богом для того, чтобы помогать ближним, делить с ними все свое достояние. </w:t>
      </w:r>
    </w:p>
    <w:p w14:paraId="0B7561C5" w14:textId="77777777" w:rsidR="00890C6F" w:rsidRPr="00890C6F" w:rsidRDefault="00395D10" w:rsidP="0069079F">
      <w:pPr>
        <w:pStyle w:val="a3"/>
        <w:numPr>
          <w:ilvl w:val="0"/>
          <w:numId w:val="8"/>
        </w:numPr>
        <w:jc w:val="both"/>
        <w:rPr>
          <w:rFonts w:ascii="Times New Roman" w:eastAsia="Calibri" w:hAnsi="Times New Roman" w:cs="Times New Roman"/>
          <w:iCs/>
          <w:sz w:val="26"/>
          <w:szCs w:val="26"/>
        </w:rPr>
      </w:pPr>
      <w:r w:rsidRPr="00890C6F">
        <w:rPr>
          <w:rFonts w:ascii="Times New Roman" w:eastAsia="Calibri" w:hAnsi="Times New Roman" w:cs="Times New Roman"/>
          <w:iCs/>
          <w:sz w:val="26"/>
          <w:szCs w:val="26"/>
        </w:rPr>
        <w:t>Это толкование приведенного места нимало не искусственно, но вполне правильно. Слово «</w:t>
      </w:r>
      <w:proofErr w:type="spellStart"/>
      <w:r w:rsidRPr="00890C6F">
        <w:rPr>
          <w:rFonts w:ascii="Times New Roman" w:eastAsia="Calibri" w:hAnsi="Times New Roman" w:cs="Times New Roman"/>
          <w:iCs/>
          <w:sz w:val="26"/>
          <w:szCs w:val="26"/>
        </w:rPr>
        <w:t>ειχον</w:t>
      </w:r>
      <w:proofErr w:type="spellEnd"/>
      <w:r w:rsidRPr="00890C6F">
        <w:rPr>
          <w:rFonts w:ascii="Times New Roman" w:eastAsia="Calibri" w:hAnsi="Times New Roman" w:cs="Times New Roman"/>
          <w:iCs/>
          <w:sz w:val="26"/>
          <w:szCs w:val="26"/>
        </w:rPr>
        <w:t xml:space="preserve"> – имели», конечно, </w:t>
      </w:r>
      <w:r w:rsidRPr="00890C6F">
        <w:rPr>
          <w:rFonts w:ascii="Times New Roman" w:eastAsia="Calibri" w:hAnsi="Times New Roman" w:cs="Times New Roman"/>
          <w:b/>
          <w:i/>
          <w:iCs/>
          <w:sz w:val="26"/>
          <w:szCs w:val="26"/>
        </w:rPr>
        <w:t>значит владеть</w:t>
      </w:r>
      <w:r w:rsidRPr="00890C6F">
        <w:rPr>
          <w:rFonts w:ascii="Times New Roman" w:eastAsia="Calibri" w:hAnsi="Times New Roman" w:cs="Times New Roman"/>
          <w:iCs/>
          <w:sz w:val="26"/>
          <w:szCs w:val="26"/>
        </w:rPr>
        <w:t xml:space="preserve"> (</w:t>
      </w:r>
      <w:proofErr w:type="spellStart"/>
      <w:r w:rsidRPr="00890C6F">
        <w:rPr>
          <w:rFonts w:ascii="Times New Roman" w:eastAsia="Calibri" w:hAnsi="Times New Roman" w:cs="Times New Roman"/>
          <w:iCs/>
          <w:sz w:val="26"/>
          <w:szCs w:val="26"/>
        </w:rPr>
        <w:t>habere</w:t>
      </w:r>
      <w:proofErr w:type="spellEnd"/>
      <w:r w:rsidRPr="00890C6F">
        <w:rPr>
          <w:rFonts w:ascii="Times New Roman" w:eastAsia="Calibri" w:hAnsi="Times New Roman" w:cs="Times New Roman"/>
          <w:iCs/>
          <w:sz w:val="26"/>
          <w:szCs w:val="26"/>
        </w:rPr>
        <w:t xml:space="preserve">, </w:t>
      </w:r>
      <w:proofErr w:type="spellStart"/>
      <w:r w:rsidRPr="00890C6F">
        <w:rPr>
          <w:rFonts w:ascii="Times New Roman" w:eastAsia="Calibri" w:hAnsi="Times New Roman" w:cs="Times New Roman"/>
          <w:iCs/>
          <w:sz w:val="26"/>
          <w:szCs w:val="26"/>
        </w:rPr>
        <w:t>possidere</w:t>
      </w:r>
      <w:proofErr w:type="spellEnd"/>
      <w:r w:rsidRPr="00890C6F">
        <w:rPr>
          <w:rFonts w:ascii="Times New Roman" w:eastAsia="Calibri" w:hAnsi="Times New Roman" w:cs="Times New Roman"/>
          <w:iCs/>
          <w:sz w:val="26"/>
          <w:szCs w:val="26"/>
        </w:rPr>
        <w:t xml:space="preserve">), но в то же время употребляется иногда в Новом Завете в смысле – </w:t>
      </w:r>
      <w:proofErr w:type="gramStart"/>
      <w:r w:rsidRPr="00890C6F">
        <w:rPr>
          <w:rFonts w:ascii="Times New Roman" w:eastAsia="Calibri" w:hAnsi="Times New Roman" w:cs="Times New Roman"/>
          <w:b/>
          <w:i/>
          <w:iCs/>
          <w:sz w:val="26"/>
          <w:szCs w:val="26"/>
        </w:rPr>
        <w:t>считать</w:t>
      </w:r>
      <w:proofErr w:type="gramEnd"/>
      <w:r w:rsidRPr="00890C6F">
        <w:rPr>
          <w:rFonts w:ascii="Times New Roman" w:eastAsia="Calibri" w:hAnsi="Times New Roman" w:cs="Times New Roman"/>
          <w:b/>
          <w:i/>
          <w:iCs/>
          <w:sz w:val="26"/>
          <w:szCs w:val="26"/>
        </w:rPr>
        <w:t xml:space="preserve"> чем, полагать, думать</w:t>
      </w:r>
      <w:r w:rsidRPr="00890C6F">
        <w:rPr>
          <w:rFonts w:ascii="Times New Roman" w:eastAsia="Calibri" w:hAnsi="Times New Roman" w:cs="Times New Roman"/>
          <w:iCs/>
          <w:sz w:val="26"/>
          <w:szCs w:val="26"/>
        </w:rPr>
        <w:t xml:space="preserve">, как напр. (Марк. 11, 32), </w:t>
      </w:r>
      <w:r w:rsidRPr="00890C6F">
        <w:rPr>
          <w:rFonts w:ascii="Times New Roman" w:eastAsia="Calibri" w:hAnsi="Times New Roman" w:cs="Times New Roman"/>
          <w:iCs/>
          <w:color w:val="00B050"/>
          <w:sz w:val="26"/>
          <w:szCs w:val="26"/>
        </w:rPr>
        <w:t>все полагали, что Иоанн (άπα</w:t>
      </w:r>
      <w:proofErr w:type="spellStart"/>
      <w:r w:rsidRPr="00890C6F">
        <w:rPr>
          <w:rFonts w:ascii="Times New Roman" w:eastAsia="Calibri" w:hAnsi="Times New Roman" w:cs="Times New Roman"/>
          <w:iCs/>
          <w:color w:val="00B050"/>
          <w:sz w:val="26"/>
          <w:szCs w:val="26"/>
        </w:rPr>
        <w:t>ντες</w:t>
      </w:r>
      <w:proofErr w:type="spellEnd"/>
      <w:r w:rsidRPr="00890C6F">
        <w:rPr>
          <w:rFonts w:ascii="Times New Roman" w:eastAsia="Calibri" w:hAnsi="Times New Roman" w:cs="Times New Roman"/>
          <w:iCs/>
          <w:color w:val="00B050"/>
          <w:sz w:val="26"/>
          <w:szCs w:val="26"/>
        </w:rPr>
        <w:t xml:space="preserve"> </w:t>
      </w:r>
      <w:proofErr w:type="spellStart"/>
      <w:r w:rsidRPr="00890C6F">
        <w:rPr>
          <w:rFonts w:ascii="Times New Roman" w:eastAsia="Calibri" w:hAnsi="Times New Roman" w:cs="Times New Roman"/>
          <w:iCs/>
          <w:color w:val="00B050"/>
          <w:sz w:val="26"/>
          <w:szCs w:val="26"/>
        </w:rPr>
        <w:t>εΐκον</w:t>
      </w:r>
      <w:proofErr w:type="spellEnd"/>
      <w:r w:rsidRPr="00890C6F">
        <w:rPr>
          <w:rFonts w:ascii="Times New Roman" w:eastAsia="Calibri" w:hAnsi="Times New Roman" w:cs="Times New Roman"/>
          <w:iCs/>
          <w:color w:val="00B050"/>
          <w:sz w:val="26"/>
          <w:szCs w:val="26"/>
        </w:rPr>
        <w:t xml:space="preserve"> </w:t>
      </w:r>
      <w:proofErr w:type="spellStart"/>
      <w:r w:rsidRPr="00890C6F">
        <w:rPr>
          <w:rFonts w:ascii="Times New Roman" w:eastAsia="Calibri" w:hAnsi="Times New Roman" w:cs="Times New Roman"/>
          <w:iCs/>
          <w:color w:val="00B050"/>
          <w:sz w:val="26"/>
          <w:szCs w:val="26"/>
        </w:rPr>
        <w:t>τυν</w:t>
      </w:r>
      <w:proofErr w:type="spellEnd"/>
      <w:r w:rsidRPr="00890C6F">
        <w:rPr>
          <w:rFonts w:ascii="Times New Roman" w:eastAsia="Calibri" w:hAnsi="Times New Roman" w:cs="Times New Roman"/>
          <w:iCs/>
          <w:color w:val="00B050"/>
          <w:sz w:val="26"/>
          <w:szCs w:val="26"/>
        </w:rPr>
        <w:t xml:space="preserve"> </w:t>
      </w:r>
      <w:proofErr w:type="spellStart"/>
      <w:r w:rsidRPr="00890C6F">
        <w:rPr>
          <w:rFonts w:ascii="Times New Roman" w:eastAsia="Calibri" w:hAnsi="Times New Roman" w:cs="Times New Roman"/>
          <w:iCs/>
          <w:color w:val="00B050"/>
          <w:sz w:val="26"/>
          <w:szCs w:val="26"/>
        </w:rPr>
        <w:t>Ίωάννην</w:t>
      </w:r>
      <w:proofErr w:type="spellEnd"/>
      <w:r w:rsidRPr="00890C6F">
        <w:rPr>
          <w:rFonts w:ascii="Times New Roman" w:eastAsia="Calibri" w:hAnsi="Times New Roman" w:cs="Times New Roman"/>
          <w:iCs/>
          <w:color w:val="00B050"/>
          <w:sz w:val="26"/>
          <w:szCs w:val="26"/>
        </w:rPr>
        <w:t>) точно был пророк</w:t>
      </w:r>
      <w:r w:rsidRPr="00890C6F">
        <w:rPr>
          <w:rFonts w:ascii="Times New Roman" w:eastAsia="Calibri" w:hAnsi="Times New Roman" w:cs="Times New Roman"/>
          <w:iCs/>
          <w:sz w:val="26"/>
          <w:szCs w:val="26"/>
        </w:rPr>
        <w:t xml:space="preserve"> или (Филипп. 2, 29): </w:t>
      </w:r>
      <w:r w:rsidRPr="00890C6F">
        <w:rPr>
          <w:rFonts w:ascii="Times New Roman" w:eastAsia="Calibri" w:hAnsi="Times New Roman" w:cs="Times New Roman"/>
          <w:iCs/>
          <w:color w:val="00B050"/>
          <w:sz w:val="26"/>
          <w:szCs w:val="26"/>
        </w:rPr>
        <w:t>и таких имейте в уважении (</w:t>
      </w:r>
      <w:proofErr w:type="spellStart"/>
      <w:r w:rsidRPr="00890C6F">
        <w:rPr>
          <w:rFonts w:ascii="Times New Roman" w:eastAsia="Calibri" w:hAnsi="Times New Roman" w:cs="Times New Roman"/>
          <w:iCs/>
          <w:color w:val="00B050"/>
          <w:sz w:val="26"/>
          <w:szCs w:val="26"/>
        </w:rPr>
        <w:t>έντιμους</w:t>
      </w:r>
      <w:proofErr w:type="spellEnd"/>
      <w:r w:rsidRPr="00890C6F">
        <w:rPr>
          <w:rFonts w:ascii="Times New Roman" w:eastAsia="Calibri" w:hAnsi="Times New Roman" w:cs="Times New Roman"/>
          <w:iCs/>
          <w:color w:val="00B050"/>
          <w:sz w:val="26"/>
          <w:szCs w:val="26"/>
        </w:rPr>
        <w:t xml:space="preserve"> </w:t>
      </w:r>
      <w:proofErr w:type="spellStart"/>
      <w:r w:rsidRPr="00890C6F">
        <w:rPr>
          <w:rFonts w:ascii="Times New Roman" w:eastAsia="Calibri" w:hAnsi="Times New Roman" w:cs="Times New Roman"/>
          <w:iCs/>
          <w:color w:val="00B050"/>
          <w:sz w:val="26"/>
          <w:szCs w:val="26"/>
        </w:rPr>
        <w:t>έχετε</w:t>
      </w:r>
      <w:proofErr w:type="spellEnd"/>
      <w:r w:rsidRPr="00890C6F">
        <w:rPr>
          <w:rFonts w:ascii="Times New Roman" w:eastAsia="Calibri" w:hAnsi="Times New Roman" w:cs="Times New Roman"/>
          <w:iCs/>
          <w:color w:val="00B050"/>
          <w:sz w:val="26"/>
          <w:szCs w:val="26"/>
        </w:rPr>
        <w:t>)</w:t>
      </w:r>
      <w:r w:rsidRPr="00890C6F">
        <w:rPr>
          <w:rFonts w:ascii="Times New Roman" w:eastAsia="Calibri" w:hAnsi="Times New Roman" w:cs="Times New Roman"/>
          <w:iCs/>
          <w:sz w:val="26"/>
          <w:szCs w:val="26"/>
        </w:rPr>
        <w:t xml:space="preserve">, т.е. признавайте достоуважаемыми. </w:t>
      </w:r>
    </w:p>
    <w:p w14:paraId="5C7870D1" w14:textId="77777777" w:rsidR="00890C6F"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Истинный смысл слов (</w:t>
      </w:r>
      <w:proofErr w:type="spellStart"/>
      <w:r w:rsidRPr="00395D10">
        <w:rPr>
          <w:rFonts w:ascii="Times New Roman" w:eastAsia="Calibri" w:hAnsi="Times New Roman" w:cs="Times New Roman"/>
          <w:iCs/>
          <w:sz w:val="26"/>
          <w:szCs w:val="26"/>
        </w:rPr>
        <w:t>Деян</w:t>
      </w:r>
      <w:proofErr w:type="spellEnd"/>
      <w:r w:rsidRPr="00395D10">
        <w:rPr>
          <w:rFonts w:ascii="Times New Roman" w:eastAsia="Calibri" w:hAnsi="Times New Roman" w:cs="Times New Roman"/>
          <w:iCs/>
          <w:sz w:val="26"/>
          <w:szCs w:val="26"/>
        </w:rPr>
        <w:t xml:space="preserve">. 2, 44) совершенно выясняется </w:t>
      </w:r>
      <w:r w:rsidRPr="00890C6F">
        <w:rPr>
          <w:rFonts w:ascii="Times New Roman" w:eastAsia="Calibri" w:hAnsi="Times New Roman" w:cs="Times New Roman"/>
          <w:b/>
          <w:iCs/>
          <w:sz w:val="26"/>
          <w:szCs w:val="26"/>
        </w:rPr>
        <w:t>параллельным ему местом той же книги</w:t>
      </w:r>
      <w:r w:rsidRPr="00395D10">
        <w:rPr>
          <w:rFonts w:ascii="Times New Roman" w:eastAsia="Calibri" w:hAnsi="Times New Roman" w:cs="Times New Roman"/>
          <w:iCs/>
          <w:sz w:val="26"/>
          <w:szCs w:val="26"/>
        </w:rPr>
        <w:t xml:space="preserve"> (4, 32), </w:t>
      </w:r>
      <w:r w:rsidRPr="00890C6F">
        <w:rPr>
          <w:rFonts w:ascii="Times New Roman" w:eastAsia="Calibri" w:hAnsi="Times New Roman" w:cs="Times New Roman"/>
          <w:iCs/>
          <w:color w:val="00B050"/>
          <w:sz w:val="26"/>
          <w:szCs w:val="26"/>
        </w:rPr>
        <w:t>никто ничего из имения своего не называл (</w:t>
      </w:r>
      <w:proofErr w:type="spellStart"/>
      <w:r w:rsidRPr="00890C6F">
        <w:rPr>
          <w:rFonts w:ascii="Times New Roman" w:eastAsia="Calibri" w:hAnsi="Times New Roman" w:cs="Times New Roman"/>
          <w:iCs/>
          <w:color w:val="00B050"/>
          <w:sz w:val="26"/>
          <w:szCs w:val="26"/>
        </w:rPr>
        <w:t>ελεγεν</w:t>
      </w:r>
      <w:proofErr w:type="spellEnd"/>
      <w:r w:rsidRPr="00890C6F">
        <w:rPr>
          <w:rFonts w:ascii="Times New Roman" w:eastAsia="Calibri" w:hAnsi="Times New Roman" w:cs="Times New Roman"/>
          <w:iCs/>
          <w:color w:val="00B050"/>
          <w:sz w:val="26"/>
          <w:szCs w:val="26"/>
        </w:rPr>
        <w:t>) своим, но все у них было общее</w:t>
      </w:r>
      <w:r w:rsidRPr="00395D10">
        <w:rPr>
          <w:rFonts w:ascii="Times New Roman" w:eastAsia="Calibri" w:hAnsi="Times New Roman" w:cs="Times New Roman"/>
          <w:iCs/>
          <w:sz w:val="26"/>
          <w:szCs w:val="26"/>
        </w:rPr>
        <w:t xml:space="preserve">. </w:t>
      </w:r>
    </w:p>
    <w:p w14:paraId="1972187E" w14:textId="2FD36939" w:rsidR="00395D10" w:rsidRPr="00890C6F" w:rsidRDefault="00395D10" w:rsidP="0069079F">
      <w:pPr>
        <w:pStyle w:val="a3"/>
        <w:numPr>
          <w:ilvl w:val="0"/>
          <w:numId w:val="9"/>
        </w:numPr>
        <w:jc w:val="both"/>
        <w:rPr>
          <w:rFonts w:ascii="Times New Roman" w:eastAsia="Calibri" w:hAnsi="Times New Roman" w:cs="Times New Roman"/>
          <w:iCs/>
          <w:sz w:val="26"/>
          <w:szCs w:val="26"/>
        </w:rPr>
      </w:pPr>
      <w:r w:rsidRPr="00890C6F">
        <w:rPr>
          <w:rFonts w:ascii="Times New Roman" w:eastAsia="Calibri" w:hAnsi="Times New Roman" w:cs="Times New Roman"/>
          <w:iCs/>
          <w:sz w:val="26"/>
          <w:szCs w:val="26"/>
        </w:rPr>
        <w:t>Здесь слово «</w:t>
      </w:r>
      <w:proofErr w:type="spellStart"/>
      <w:r w:rsidRPr="00890C6F">
        <w:rPr>
          <w:rFonts w:ascii="Times New Roman" w:eastAsia="Calibri" w:hAnsi="Times New Roman" w:cs="Times New Roman"/>
          <w:iCs/>
          <w:sz w:val="26"/>
          <w:szCs w:val="26"/>
        </w:rPr>
        <w:t>ελεγεν</w:t>
      </w:r>
      <w:proofErr w:type="spellEnd"/>
      <w:r w:rsidRPr="00890C6F">
        <w:rPr>
          <w:rFonts w:ascii="Times New Roman" w:eastAsia="Calibri" w:hAnsi="Times New Roman" w:cs="Times New Roman"/>
          <w:iCs/>
          <w:sz w:val="26"/>
          <w:szCs w:val="26"/>
        </w:rPr>
        <w:t xml:space="preserve"> – называл» прямо указывает на </w:t>
      </w:r>
      <w:r w:rsidRPr="00890C6F">
        <w:rPr>
          <w:rFonts w:ascii="Times New Roman" w:eastAsia="Calibri" w:hAnsi="Times New Roman" w:cs="Times New Roman"/>
          <w:b/>
          <w:i/>
          <w:iCs/>
          <w:sz w:val="26"/>
          <w:szCs w:val="26"/>
        </w:rPr>
        <w:t>внутреннее, свободное расположение христиан в деле взаимной помощи их друг другу личным достоянием</w:t>
      </w:r>
      <w:r w:rsidRPr="00890C6F">
        <w:rPr>
          <w:rFonts w:ascii="Times New Roman" w:eastAsia="Calibri" w:hAnsi="Times New Roman" w:cs="Times New Roman"/>
          <w:iCs/>
          <w:sz w:val="26"/>
          <w:szCs w:val="26"/>
        </w:rPr>
        <w:t>, но отнюдь не выражает безусловной обязанности одного жертвовать своим имуществом в пользу другому.</w:t>
      </w:r>
    </w:p>
    <w:p w14:paraId="6570318F" w14:textId="77777777" w:rsidR="00890C6F"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2. </w:t>
      </w:r>
      <w:proofErr w:type="spellStart"/>
      <w:r w:rsidRPr="00395D10">
        <w:rPr>
          <w:rFonts w:ascii="Times New Roman" w:eastAsia="Calibri" w:hAnsi="Times New Roman" w:cs="Times New Roman"/>
          <w:iCs/>
          <w:sz w:val="26"/>
          <w:szCs w:val="26"/>
        </w:rPr>
        <w:t>Деян</w:t>
      </w:r>
      <w:proofErr w:type="spellEnd"/>
      <w:r w:rsidRPr="00395D10">
        <w:rPr>
          <w:rFonts w:ascii="Times New Roman" w:eastAsia="Calibri" w:hAnsi="Times New Roman" w:cs="Times New Roman"/>
          <w:iCs/>
          <w:sz w:val="26"/>
          <w:szCs w:val="26"/>
        </w:rPr>
        <w:t xml:space="preserve">. 2, 45, </w:t>
      </w:r>
      <w:r w:rsidRPr="00890C6F">
        <w:rPr>
          <w:rFonts w:ascii="Times New Roman" w:eastAsia="Calibri" w:hAnsi="Times New Roman" w:cs="Times New Roman"/>
          <w:iCs/>
          <w:color w:val="00B050"/>
          <w:sz w:val="26"/>
          <w:szCs w:val="26"/>
        </w:rPr>
        <w:t xml:space="preserve">продавали имения и всякую собственность и </w:t>
      </w:r>
      <w:proofErr w:type="gramStart"/>
      <w:r w:rsidRPr="00890C6F">
        <w:rPr>
          <w:rFonts w:ascii="Times New Roman" w:eastAsia="Calibri" w:hAnsi="Times New Roman" w:cs="Times New Roman"/>
          <w:iCs/>
          <w:color w:val="00B050"/>
          <w:sz w:val="26"/>
          <w:szCs w:val="26"/>
        </w:rPr>
        <w:t>Разделяли</w:t>
      </w:r>
      <w:proofErr w:type="gramEnd"/>
      <w:r w:rsidRPr="00890C6F">
        <w:rPr>
          <w:rFonts w:ascii="Times New Roman" w:eastAsia="Calibri" w:hAnsi="Times New Roman" w:cs="Times New Roman"/>
          <w:iCs/>
          <w:color w:val="00B050"/>
          <w:sz w:val="26"/>
          <w:szCs w:val="26"/>
        </w:rPr>
        <w:t xml:space="preserve"> всем, смотря по нужде каждого</w:t>
      </w:r>
      <w:r w:rsidRPr="00395D10">
        <w:rPr>
          <w:rFonts w:ascii="Times New Roman" w:eastAsia="Calibri" w:hAnsi="Times New Roman" w:cs="Times New Roman"/>
          <w:iCs/>
          <w:sz w:val="26"/>
          <w:szCs w:val="26"/>
        </w:rPr>
        <w:t xml:space="preserve">. </w:t>
      </w:r>
    </w:p>
    <w:p w14:paraId="0251ED35" w14:textId="77777777" w:rsidR="00890C6F" w:rsidRDefault="00395D10" w:rsidP="0069079F">
      <w:pPr>
        <w:pStyle w:val="a3"/>
        <w:numPr>
          <w:ilvl w:val="0"/>
          <w:numId w:val="9"/>
        </w:numPr>
        <w:jc w:val="both"/>
        <w:rPr>
          <w:rFonts w:ascii="Times New Roman" w:eastAsia="Calibri" w:hAnsi="Times New Roman" w:cs="Times New Roman"/>
          <w:iCs/>
          <w:sz w:val="26"/>
          <w:szCs w:val="26"/>
        </w:rPr>
      </w:pPr>
      <w:r w:rsidRPr="00890C6F">
        <w:rPr>
          <w:rFonts w:ascii="Times New Roman" w:eastAsia="Calibri" w:hAnsi="Times New Roman" w:cs="Times New Roman"/>
          <w:iCs/>
          <w:sz w:val="26"/>
          <w:szCs w:val="26"/>
        </w:rPr>
        <w:lastRenderedPageBreak/>
        <w:t xml:space="preserve">Здесь не говорится ни того, что все христиане обязательно продавали все свое имение, ни того, что всю цену проданного должны были отдать обществу, ни, наконец, того, что приобретенное от продажи разделялось между всеми, </w:t>
      </w:r>
    </w:p>
    <w:p w14:paraId="660728BA" w14:textId="77777777" w:rsidR="00890C6F" w:rsidRDefault="00395D10" w:rsidP="0069079F">
      <w:pPr>
        <w:pStyle w:val="a3"/>
        <w:numPr>
          <w:ilvl w:val="0"/>
          <w:numId w:val="9"/>
        </w:numPr>
        <w:jc w:val="both"/>
        <w:rPr>
          <w:rFonts w:ascii="Times New Roman" w:eastAsia="Calibri" w:hAnsi="Times New Roman" w:cs="Times New Roman"/>
          <w:iCs/>
          <w:sz w:val="26"/>
          <w:szCs w:val="26"/>
        </w:rPr>
      </w:pPr>
      <w:r w:rsidRPr="00890C6F">
        <w:rPr>
          <w:rFonts w:ascii="Times New Roman" w:eastAsia="Calibri" w:hAnsi="Times New Roman" w:cs="Times New Roman"/>
          <w:iCs/>
          <w:sz w:val="26"/>
          <w:szCs w:val="26"/>
        </w:rPr>
        <w:t xml:space="preserve">но лишь указывается, что ревнители благочестия вырученное от продажи своих имений (всего или части их) разделяли между нуждающимися, смотря по их нуждам. </w:t>
      </w:r>
    </w:p>
    <w:p w14:paraId="46FCBF43" w14:textId="68C844E0" w:rsidR="00395D10" w:rsidRPr="00890C6F" w:rsidRDefault="00395D10" w:rsidP="0069079F">
      <w:pPr>
        <w:pStyle w:val="a3"/>
        <w:numPr>
          <w:ilvl w:val="0"/>
          <w:numId w:val="9"/>
        </w:numPr>
        <w:jc w:val="both"/>
        <w:rPr>
          <w:rFonts w:ascii="Times New Roman" w:eastAsia="Calibri" w:hAnsi="Times New Roman" w:cs="Times New Roman"/>
          <w:iCs/>
          <w:sz w:val="26"/>
          <w:szCs w:val="26"/>
        </w:rPr>
      </w:pPr>
      <w:r w:rsidRPr="00890C6F">
        <w:rPr>
          <w:rFonts w:ascii="Times New Roman" w:eastAsia="Calibri" w:hAnsi="Times New Roman" w:cs="Times New Roman"/>
          <w:iCs/>
          <w:sz w:val="26"/>
          <w:szCs w:val="26"/>
        </w:rPr>
        <w:t>Братская любовь христиан в Иерусалимском обществе была так сильна и действенна, что, ввиду нужд неимущих братьев, побуждала лиц, владевших состоянием, продавать свои имения и вырученные деньги приносить апостолам для раздачи братьям, не имеющим собственных средств жизни.</w:t>
      </w:r>
    </w:p>
    <w:p w14:paraId="69424ED2" w14:textId="77777777" w:rsidR="00395D10" w:rsidRPr="00395D10" w:rsidRDefault="00395D10" w:rsidP="00395D10">
      <w:pPr>
        <w:jc w:val="both"/>
        <w:rPr>
          <w:rFonts w:ascii="Times New Roman" w:eastAsia="Calibri" w:hAnsi="Times New Roman" w:cs="Times New Roman"/>
          <w:iCs/>
          <w:sz w:val="26"/>
          <w:szCs w:val="26"/>
        </w:rPr>
      </w:pPr>
    </w:p>
    <w:p w14:paraId="2FD6B431" w14:textId="5B553BC3" w:rsidR="00395D10" w:rsidRPr="00395D10" w:rsidRDefault="00395D10" w:rsidP="00395D10">
      <w:pPr>
        <w:jc w:val="both"/>
        <w:rPr>
          <w:rFonts w:ascii="Times New Roman" w:eastAsia="Calibri" w:hAnsi="Times New Roman" w:cs="Times New Roman"/>
          <w:iCs/>
          <w:sz w:val="26"/>
          <w:szCs w:val="26"/>
        </w:rPr>
      </w:pPr>
      <w:proofErr w:type="spellStart"/>
      <w:r w:rsidRPr="00395D10">
        <w:rPr>
          <w:rFonts w:ascii="Times New Roman" w:eastAsia="Calibri" w:hAnsi="Times New Roman" w:cs="Times New Roman"/>
          <w:iCs/>
          <w:sz w:val="26"/>
          <w:szCs w:val="26"/>
        </w:rPr>
        <w:t>Деян</w:t>
      </w:r>
      <w:proofErr w:type="spellEnd"/>
      <w:r w:rsidRPr="00395D10">
        <w:rPr>
          <w:rFonts w:ascii="Times New Roman" w:eastAsia="Calibri" w:hAnsi="Times New Roman" w:cs="Times New Roman"/>
          <w:iCs/>
          <w:sz w:val="26"/>
          <w:szCs w:val="26"/>
        </w:rPr>
        <w:t xml:space="preserve">. 4, 34, 35: </w:t>
      </w:r>
      <w:r w:rsidRPr="00890C6F">
        <w:rPr>
          <w:rFonts w:ascii="Times New Roman" w:eastAsia="Calibri" w:hAnsi="Times New Roman" w:cs="Times New Roman"/>
          <w:iCs/>
          <w:color w:val="00B050"/>
          <w:sz w:val="26"/>
          <w:szCs w:val="26"/>
        </w:rPr>
        <w:t>все которые (</w:t>
      </w:r>
      <w:proofErr w:type="spellStart"/>
      <w:r w:rsidRPr="00890C6F">
        <w:rPr>
          <w:rFonts w:ascii="Times New Roman" w:eastAsia="Calibri" w:hAnsi="Times New Roman" w:cs="Times New Roman"/>
          <w:iCs/>
          <w:color w:val="00B050"/>
          <w:sz w:val="26"/>
          <w:szCs w:val="26"/>
        </w:rPr>
        <w:t>δ᾿</w:t>
      </w:r>
      <w:proofErr w:type="gramStart"/>
      <w:r w:rsidRPr="00890C6F">
        <w:rPr>
          <w:rFonts w:ascii="Times New Roman" w:eastAsia="Calibri" w:hAnsi="Times New Roman" w:cs="Times New Roman"/>
          <w:iCs/>
          <w:color w:val="00B050"/>
          <w:sz w:val="26"/>
          <w:szCs w:val="26"/>
        </w:rPr>
        <w:t>σοι</w:t>
      </w:r>
      <w:proofErr w:type="spellEnd"/>
      <w:r w:rsidR="0078629E">
        <w:rPr>
          <w:rFonts w:ascii="Times New Roman" w:eastAsia="Calibri" w:hAnsi="Times New Roman" w:cs="Times New Roman"/>
          <w:iCs/>
          <w:color w:val="00B050"/>
          <w:sz w:val="26"/>
          <w:szCs w:val="26"/>
        </w:rPr>
        <w:t xml:space="preserve"> </w:t>
      </w:r>
      <w:r w:rsidRPr="00890C6F">
        <w:rPr>
          <w:rFonts w:ascii="Times New Roman" w:eastAsia="Calibri" w:hAnsi="Times New Roman" w:cs="Times New Roman"/>
          <w:iCs/>
          <w:color w:val="00B050"/>
          <w:sz w:val="26"/>
          <w:szCs w:val="26"/>
        </w:rPr>
        <w:t>)</w:t>
      </w:r>
      <w:proofErr w:type="gramEnd"/>
      <w:r w:rsidRPr="00890C6F">
        <w:rPr>
          <w:rFonts w:ascii="Times New Roman" w:eastAsia="Calibri" w:hAnsi="Times New Roman" w:cs="Times New Roman"/>
          <w:iCs/>
          <w:color w:val="00B050"/>
          <w:sz w:val="26"/>
          <w:szCs w:val="26"/>
        </w:rPr>
        <w:t xml:space="preserve"> владели землями или домами, продавая их, приносили цену проданного и полагали к ногам апостолов; и каждому давалось, в чем кто имел нужду</w:t>
      </w:r>
      <w:r w:rsidRPr="00395D10">
        <w:rPr>
          <w:rFonts w:ascii="Times New Roman" w:eastAsia="Calibri" w:hAnsi="Times New Roman" w:cs="Times New Roman"/>
          <w:iCs/>
          <w:sz w:val="26"/>
          <w:szCs w:val="26"/>
        </w:rPr>
        <w:t xml:space="preserve">. Говорят, что </w:t>
      </w:r>
      <w:proofErr w:type="spellStart"/>
      <w:r w:rsidRPr="00395D10">
        <w:rPr>
          <w:rFonts w:ascii="Times New Roman" w:eastAsia="Calibri" w:hAnsi="Times New Roman" w:cs="Times New Roman"/>
          <w:iCs/>
          <w:sz w:val="26"/>
          <w:szCs w:val="26"/>
        </w:rPr>
        <w:t>δ᾿σοι</w:t>
      </w:r>
      <w:proofErr w:type="spellEnd"/>
      <w:r w:rsidRPr="00395D10">
        <w:rPr>
          <w:rFonts w:ascii="Times New Roman" w:eastAsia="Calibri" w:hAnsi="Times New Roman" w:cs="Times New Roman"/>
          <w:iCs/>
          <w:sz w:val="26"/>
          <w:szCs w:val="26"/>
        </w:rPr>
        <w:t xml:space="preserve">, хотя бы даже и не предшествовало ему сл. </w:t>
      </w:r>
      <w:proofErr w:type="gramStart"/>
      <w:r w:rsidRPr="00395D10">
        <w:rPr>
          <w:rFonts w:ascii="Times New Roman" w:eastAsia="Calibri" w:hAnsi="Times New Roman" w:cs="Times New Roman"/>
          <w:iCs/>
          <w:sz w:val="26"/>
          <w:szCs w:val="26"/>
        </w:rPr>
        <w:t>π</w:t>
      </w:r>
      <w:proofErr w:type="spellStart"/>
      <w:r w:rsidRPr="00395D10">
        <w:rPr>
          <w:rFonts w:ascii="Times New Roman" w:eastAsia="Calibri" w:hAnsi="Times New Roman" w:cs="Times New Roman"/>
          <w:iCs/>
          <w:sz w:val="26"/>
          <w:szCs w:val="26"/>
        </w:rPr>
        <w:t>άντες</w:t>
      </w:r>
      <w:proofErr w:type="spellEnd"/>
      <w:r w:rsidR="0078629E">
        <w:rPr>
          <w:rFonts w:ascii="Times New Roman" w:eastAsia="Calibri" w:hAnsi="Times New Roman" w:cs="Times New Roman"/>
          <w:iCs/>
          <w:sz w:val="26"/>
          <w:szCs w:val="26"/>
        </w:rPr>
        <w:t xml:space="preserve"> </w:t>
      </w:r>
      <w:r w:rsidRPr="00395D10">
        <w:rPr>
          <w:rFonts w:ascii="Times New Roman" w:eastAsia="Calibri" w:hAnsi="Times New Roman" w:cs="Times New Roman"/>
          <w:iCs/>
          <w:sz w:val="26"/>
          <w:szCs w:val="26"/>
        </w:rPr>
        <w:t>,</w:t>
      </w:r>
      <w:proofErr w:type="gramEnd"/>
      <w:r w:rsidRPr="00395D10">
        <w:rPr>
          <w:rFonts w:ascii="Times New Roman" w:eastAsia="Calibri" w:hAnsi="Times New Roman" w:cs="Times New Roman"/>
          <w:iCs/>
          <w:sz w:val="26"/>
          <w:szCs w:val="26"/>
        </w:rPr>
        <w:t xml:space="preserve"> всегда обозначает «всех без исключения». Если бы даже это было и верно, с чем мы не можем согласиться, то все же в данном месте мы не находим речи о принуждении, по которому требовалось бы от всех владельцев земель или домов, чтобы они продали свои имения и цену проданного приносили апостолам. Мысль стиха, при указанном понимании </w:t>
      </w:r>
      <w:proofErr w:type="spellStart"/>
      <w:r w:rsidRPr="00395D10">
        <w:rPr>
          <w:rFonts w:ascii="Times New Roman" w:eastAsia="Calibri" w:hAnsi="Times New Roman" w:cs="Times New Roman"/>
          <w:iCs/>
          <w:sz w:val="26"/>
          <w:szCs w:val="26"/>
        </w:rPr>
        <w:t>όσοι</w:t>
      </w:r>
      <w:proofErr w:type="spellEnd"/>
      <w:r w:rsidRPr="00395D10">
        <w:rPr>
          <w:rFonts w:ascii="Times New Roman" w:eastAsia="Calibri" w:hAnsi="Times New Roman" w:cs="Times New Roman"/>
          <w:iCs/>
          <w:sz w:val="26"/>
          <w:szCs w:val="26"/>
        </w:rPr>
        <w:t xml:space="preserve">, выражал. бы, что любовь к ближним так равномерно обнимала всех состоятельных христиан, что никто из них не желал более владеть своим достоянием на исключительных правах. Между тем, значение </w:t>
      </w:r>
      <w:proofErr w:type="spellStart"/>
      <w:r w:rsidRPr="00395D10">
        <w:rPr>
          <w:rFonts w:ascii="Times New Roman" w:eastAsia="Calibri" w:hAnsi="Times New Roman" w:cs="Times New Roman"/>
          <w:iCs/>
          <w:sz w:val="26"/>
          <w:szCs w:val="26"/>
        </w:rPr>
        <w:t>όσοι</w:t>
      </w:r>
      <w:proofErr w:type="spellEnd"/>
      <w:r w:rsidRPr="00395D10">
        <w:rPr>
          <w:rFonts w:ascii="Times New Roman" w:eastAsia="Calibri" w:hAnsi="Times New Roman" w:cs="Times New Roman"/>
          <w:iCs/>
          <w:sz w:val="26"/>
          <w:szCs w:val="26"/>
        </w:rPr>
        <w:t xml:space="preserve"> в смысле «все без исключения» еще очень сомнительно. В </w:t>
      </w:r>
      <w:proofErr w:type="spellStart"/>
      <w:r w:rsidRPr="00395D10">
        <w:rPr>
          <w:rFonts w:ascii="Times New Roman" w:eastAsia="Calibri" w:hAnsi="Times New Roman" w:cs="Times New Roman"/>
          <w:iCs/>
          <w:sz w:val="26"/>
          <w:szCs w:val="26"/>
        </w:rPr>
        <w:t>Деян</w:t>
      </w:r>
      <w:proofErr w:type="spellEnd"/>
      <w:r w:rsidRPr="00395D10">
        <w:rPr>
          <w:rFonts w:ascii="Times New Roman" w:eastAsia="Calibri" w:hAnsi="Times New Roman" w:cs="Times New Roman"/>
          <w:iCs/>
          <w:sz w:val="26"/>
          <w:szCs w:val="26"/>
        </w:rPr>
        <w:t xml:space="preserve">. 9, 39 говорится: когда он (Петр) прибыл, ввели его в горницу, и все вдовицы со слезами предстали перед ним, показывая ему рубашки и платья, какие делала Серна, живя с ними. Здесь под словом </w:t>
      </w:r>
      <w:proofErr w:type="spellStart"/>
      <w:r w:rsidRPr="00395D10">
        <w:rPr>
          <w:rFonts w:ascii="Times New Roman" w:eastAsia="Calibri" w:hAnsi="Times New Roman" w:cs="Times New Roman"/>
          <w:iCs/>
          <w:sz w:val="26"/>
          <w:szCs w:val="26"/>
        </w:rPr>
        <w:t>δσ</w:t>
      </w:r>
      <w:proofErr w:type="spellEnd"/>
      <w:r w:rsidRPr="00395D10">
        <w:rPr>
          <w:rFonts w:ascii="Times New Roman" w:eastAsia="Calibri" w:hAnsi="Times New Roman" w:cs="Times New Roman"/>
          <w:iCs/>
          <w:sz w:val="26"/>
          <w:szCs w:val="26"/>
        </w:rPr>
        <w:t>α разумеется, очевидно, не то, что не осталось ни одного лоскутка работы Серны непоказанным Петру, но то, как много вообще рубашек и платьев наработала Серна. Точно так же и в рассматриваемом нами месте (</w:t>
      </w:r>
      <w:proofErr w:type="spellStart"/>
      <w:r w:rsidRPr="00395D10">
        <w:rPr>
          <w:rFonts w:ascii="Times New Roman" w:eastAsia="Calibri" w:hAnsi="Times New Roman" w:cs="Times New Roman"/>
          <w:iCs/>
          <w:sz w:val="26"/>
          <w:szCs w:val="26"/>
        </w:rPr>
        <w:t>Деян</w:t>
      </w:r>
      <w:proofErr w:type="spellEnd"/>
      <w:r w:rsidRPr="00395D10">
        <w:rPr>
          <w:rFonts w:ascii="Times New Roman" w:eastAsia="Calibri" w:hAnsi="Times New Roman" w:cs="Times New Roman"/>
          <w:iCs/>
          <w:sz w:val="26"/>
          <w:szCs w:val="26"/>
        </w:rPr>
        <w:t xml:space="preserve">, 4, 34) </w:t>
      </w:r>
      <w:proofErr w:type="spellStart"/>
      <w:r w:rsidRPr="00395D10">
        <w:rPr>
          <w:rFonts w:ascii="Times New Roman" w:eastAsia="Calibri" w:hAnsi="Times New Roman" w:cs="Times New Roman"/>
          <w:iCs/>
          <w:sz w:val="26"/>
          <w:szCs w:val="26"/>
        </w:rPr>
        <w:t>όσ</w:t>
      </w:r>
      <w:proofErr w:type="spellEnd"/>
      <w:r w:rsidRPr="00395D10">
        <w:rPr>
          <w:rFonts w:ascii="Times New Roman" w:eastAsia="Calibri" w:hAnsi="Times New Roman" w:cs="Times New Roman"/>
          <w:iCs/>
          <w:sz w:val="26"/>
          <w:szCs w:val="26"/>
        </w:rPr>
        <w:t xml:space="preserve">α указывает не на всех без исключения, но вообще на неопределенное множество жертвователей в пользу церкви; в таком именно значении неопределенного множества мы встречаем </w:t>
      </w:r>
      <w:proofErr w:type="spellStart"/>
      <w:r w:rsidRPr="00395D10">
        <w:rPr>
          <w:rFonts w:ascii="Times New Roman" w:eastAsia="Calibri" w:hAnsi="Times New Roman" w:cs="Times New Roman"/>
          <w:iCs/>
          <w:sz w:val="26"/>
          <w:szCs w:val="26"/>
        </w:rPr>
        <w:t>όσοι</w:t>
      </w:r>
      <w:proofErr w:type="spellEnd"/>
      <w:r w:rsidRPr="00395D10">
        <w:rPr>
          <w:rFonts w:ascii="Times New Roman" w:eastAsia="Calibri" w:hAnsi="Times New Roman" w:cs="Times New Roman"/>
          <w:iCs/>
          <w:sz w:val="26"/>
          <w:szCs w:val="26"/>
        </w:rPr>
        <w:t xml:space="preserve">, у </w:t>
      </w:r>
      <w:proofErr w:type="spellStart"/>
      <w:r w:rsidRPr="00395D10">
        <w:rPr>
          <w:rFonts w:ascii="Times New Roman" w:eastAsia="Calibri" w:hAnsi="Times New Roman" w:cs="Times New Roman"/>
          <w:iCs/>
          <w:sz w:val="26"/>
          <w:szCs w:val="26"/>
        </w:rPr>
        <w:t>Иоан</w:t>
      </w:r>
      <w:proofErr w:type="spellEnd"/>
      <w:r w:rsidRPr="00395D10">
        <w:rPr>
          <w:rFonts w:ascii="Times New Roman" w:eastAsia="Calibri" w:hAnsi="Times New Roman" w:cs="Times New Roman"/>
          <w:iCs/>
          <w:sz w:val="26"/>
          <w:szCs w:val="26"/>
        </w:rPr>
        <w:t xml:space="preserve">. 2, 25. </w:t>
      </w:r>
      <w:proofErr w:type="spellStart"/>
      <w:r w:rsidRPr="00395D10">
        <w:rPr>
          <w:rFonts w:ascii="Times New Roman" w:eastAsia="Calibri" w:hAnsi="Times New Roman" w:cs="Times New Roman"/>
          <w:iCs/>
          <w:sz w:val="26"/>
          <w:szCs w:val="26"/>
        </w:rPr>
        <w:t>Апок</w:t>
      </w:r>
      <w:proofErr w:type="spellEnd"/>
      <w:r w:rsidRPr="00395D10">
        <w:rPr>
          <w:rFonts w:ascii="Times New Roman" w:eastAsia="Calibri" w:hAnsi="Times New Roman" w:cs="Times New Roman"/>
          <w:iCs/>
          <w:sz w:val="26"/>
          <w:szCs w:val="26"/>
        </w:rPr>
        <w:t>. 1, 2 и др.</w:t>
      </w:r>
    </w:p>
    <w:p w14:paraId="5ACB96D6" w14:textId="77777777" w:rsidR="00395D10" w:rsidRPr="00395D10" w:rsidRDefault="00395D10" w:rsidP="00395D10">
      <w:pPr>
        <w:jc w:val="both"/>
        <w:rPr>
          <w:rFonts w:ascii="Times New Roman" w:eastAsia="Calibri" w:hAnsi="Times New Roman" w:cs="Times New Roman"/>
          <w:iCs/>
          <w:sz w:val="26"/>
          <w:szCs w:val="26"/>
        </w:rPr>
      </w:pPr>
    </w:p>
    <w:p w14:paraId="144DBE04" w14:textId="77777777" w:rsidR="00890C6F"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После изъяснения всех мест в </w:t>
      </w:r>
      <w:proofErr w:type="spellStart"/>
      <w:r w:rsidRPr="00395D10">
        <w:rPr>
          <w:rFonts w:ascii="Times New Roman" w:eastAsia="Calibri" w:hAnsi="Times New Roman" w:cs="Times New Roman"/>
          <w:iCs/>
          <w:sz w:val="26"/>
          <w:szCs w:val="26"/>
        </w:rPr>
        <w:t>Деян</w:t>
      </w:r>
      <w:proofErr w:type="spellEnd"/>
      <w:r w:rsidRPr="00395D10">
        <w:rPr>
          <w:rFonts w:ascii="Times New Roman" w:eastAsia="Calibri" w:hAnsi="Times New Roman" w:cs="Times New Roman"/>
          <w:iCs/>
          <w:sz w:val="26"/>
          <w:szCs w:val="26"/>
        </w:rPr>
        <w:t xml:space="preserve">. </w:t>
      </w:r>
      <w:proofErr w:type="spellStart"/>
      <w:r w:rsidRPr="00395D10">
        <w:rPr>
          <w:rFonts w:ascii="Times New Roman" w:eastAsia="Calibri" w:hAnsi="Times New Roman" w:cs="Times New Roman"/>
          <w:iCs/>
          <w:sz w:val="26"/>
          <w:szCs w:val="26"/>
        </w:rPr>
        <w:t>Апост</w:t>
      </w:r>
      <w:proofErr w:type="spellEnd"/>
      <w:r w:rsidRPr="00395D10">
        <w:rPr>
          <w:rFonts w:ascii="Times New Roman" w:eastAsia="Calibri" w:hAnsi="Times New Roman" w:cs="Times New Roman"/>
          <w:iCs/>
          <w:sz w:val="26"/>
          <w:szCs w:val="26"/>
        </w:rPr>
        <w:t xml:space="preserve">, относящихся к общению имуществ в </w:t>
      </w:r>
      <w:proofErr w:type="spellStart"/>
      <w:r w:rsidRPr="00395D10">
        <w:rPr>
          <w:rFonts w:ascii="Times New Roman" w:eastAsia="Calibri" w:hAnsi="Times New Roman" w:cs="Times New Roman"/>
          <w:iCs/>
          <w:sz w:val="26"/>
          <w:szCs w:val="26"/>
        </w:rPr>
        <w:t>первохристианской</w:t>
      </w:r>
      <w:proofErr w:type="spellEnd"/>
      <w:r w:rsidRPr="00395D10">
        <w:rPr>
          <w:rFonts w:ascii="Times New Roman" w:eastAsia="Calibri" w:hAnsi="Times New Roman" w:cs="Times New Roman"/>
          <w:iCs/>
          <w:sz w:val="26"/>
          <w:szCs w:val="26"/>
        </w:rPr>
        <w:t xml:space="preserve"> церкви в Иерусалиме, остается нам рассмотреть, </w:t>
      </w:r>
      <w:r w:rsidRPr="00890C6F">
        <w:rPr>
          <w:rFonts w:ascii="Times New Roman" w:eastAsia="Calibri" w:hAnsi="Times New Roman" w:cs="Times New Roman"/>
          <w:b/>
          <w:iCs/>
          <w:sz w:val="26"/>
          <w:szCs w:val="26"/>
        </w:rPr>
        <w:t>не опровергают ли наше толкование всех, прежде исследованных мест, изречения или выражения других книг Нового Завета</w:t>
      </w:r>
      <w:r w:rsidRPr="00395D10">
        <w:rPr>
          <w:rFonts w:ascii="Times New Roman" w:eastAsia="Calibri" w:hAnsi="Times New Roman" w:cs="Times New Roman"/>
          <w:iCs/>
          <w:sz w:val="26"/>
          <w:szCs w:val="26"/>
        </w:rPr>
        <w:t xml:space="preserve">. Разберем здесь два главных изречения Господа с их параллельными местами, именно: </w:t>
      </w:r>
    </w:p>
    <w:p w14:paraId="2B6B9DB7" w14:textId="77777777" w:rsidR="00272F40"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1) Лук. 18. 22. </w:t>
      </w:r>
      <w:r w:rsidRPr="00272F40">
        <w:rPr>
          <w:rFonts w:ascii="Times New Roman" w:eastAsia="Calibri" w:hAnsi="Times New Roman" w:cs="Times New Roman"/>
          <w:iCs/>
          <w:color w:val="00B050"/>
          <w:sz w:val="26"/>
          <w:szCs w:val="26"/>
        </w:rPr>
        <w:t>Услышав это, Иисус сказал ему: еще одного не достает тебе; все, что имеешь, продай и раздай нищим, и будешь иметь сокровище на небесах, и приходи, следуй за Мной.</w:t>
      </w:r>
      <w:r w:rsidRPr="00395D10">
        <w:rPr>
          <w:rFonts w:ascii="Times New Roman" w:eastAsia="Calibri" w:hAnsi="Times New Roman" w:cs="Times New Roman"/>
          <w:iCs/>
          <w:sz w:val="26"/>
          <w:szCs w:val="26"/>
        </w:rPr>
        <w:t xml:space="preserve"> Сравн. Матф.19, 21. </w:t>
      </w:r>
    </w:p>
    <w:p w14:paraId="72E5F8A0" w14:textId="77777777" w:rsidR="0059452F" w:rsidRPr="0059452F" w:rsidRDefault="00395D10" w:rsidP="0069079F">
      <w:pPr>
        <w:pStyle w:val="a3"/>
        <w:numPr>
          <w:ilvl w:val="0"/>
          <w:numId w:val="10"/>
        </w:numPr>
        <w:jc w:val="both"/>
        <w:rPr>
          <w:rFonts w:ascii="Times New Roman" w:eastAsia="Calibri" w:hAnsi="Times New Roman" w:cs="Times New Roman"/>
          <w:iCs/>
          <w:sz w:val="26"/>
          <w:szCs w:val="26"/>
        </w:rPr>
      </w:pPr>
      <w:r w:rsidRPr="0059452F">
        <w:rPr>
          <w:rFonts w:ascii="Times New Roman" w:eastAsia="Calibri" w:hAnsi="Times New Roman" w:cs="Times New Roman"/>
          <w:iCs/>
          <w:sz w:val="26"/>
          <w:szCs w:val="26"/>
        </w:rPr>
        <w:t xml:space="preserve">Известно, что это изречение богословы обыкновенно толкуют в смысле </w:t>
      </w:r>
      <w:r w:rsidRPr="0059452F">
        <w:rPr>
          <w:rFonts w:ascii="Times New Roman" w:eastAsia="Calibri" w:hAnsi="Times New Roman" w:cs="Times New Roman"/>
          <w:b/>
          <w:i/>
          <w:iCs/>
          <w:sz w:val="26"/>
          <w:szCs w:val="26"/>
        </w:rPr>
        <w:t xml:space="preserve">так называемых евангельских советов </w:t>
      </w:r>
      <w:r w:rsidRPr="0059452F">
        <w:rPr>
          <w:rFonts w:ascii="Times New Roman" w:eastAsia="Calibri" w:hAnsi="Times New Roman" w:cs="Times New Roman"/>
          <w:iCs/>
          <w:sz w:val="26"/>
          <w:szCs w:val="26"/>
        </w:rPr>
        <w:t>(</w:t>
      </w:r>
      <w:proofErr w:type="spellStart"/>
      <w:r w:rsidRPr="0059452F">
        <w:rPr>
          <w:rFonts w:ascii="Times New Roman" w:eastAsia="Calibri" w:hAnsi="Times New Roman" w:cs="Times New Roman"/>
          <w:iCs/>
          <w:sz w:val="26"/>
          <w:szCs w:val="26"/>
        </w:rPr>
        <w:t>consilia</w:t>
      </w:r>
      <w:proofErr w:type="spellEnd"/>
      <w:r w:rsidRPr="0059452F">
        <w:rPr>
          <w:rFonts w:ascii="Times New Roman" w:eastAsia="Calibri" w:hAnsi="Times New Roman" w:cs="Times New Roman"/>
          <w:iCs/>
          <w:sz w:val="26"/>
          <w:szCs w:val="26"/>
        </w:rPr>
        <w:t xml:space="preserve"> </w:t>
      </w:r>
      <w:proofErr w:type="spellStart"/>
      <w:r w:rsidRPr="0059452F">
        <w:rPr>
          <w:rFonts w:ascii="Times New Roman" w:eastAsia="Calibri" w:hAnsi="Times New Roman" w:cs="Times New Roman"/>
          <w:iCs/>
          <w:sz w:val="26"/>
          <w:szCs w:val="26"/>
        </w:rPr>
        <w:t>evangelica</w:t>
      </w:r>
      <w:proofErr w:type="spellEnd"/>
      <w:r w:rsidRPr="0059452F">
        <w:rPr>
          <w:rFonts w:ascii="Times New Roman" w:eastAsia="Calibri" w:hAnsi="Times New Roman" w:cs="Times New Roman"/>
          <w:iCs/>
          <w:sz w:val="26"/>
          <w:szCs w:val="26"/>
        </w:rPr>
        <w:t xml:space="preserve">) или предписаний </w:t>
      </w:r>
      <w:r w:rsidRPr="0059452F">
        <w:rPr>
          <w:rFonts w:ascii="Times New Roman" w:eastAsia="Calibri" w:hAnsi="Times New Roman" w:cs="Times New Roman"/>
          <w:b/>
          <w:i/>
          <w:iCs/>
          <w:sz w:val="26"/>
          <w:szCs w:val="26"/>
        </w:rPr>
        <w:t xml:space="preserve">для </w:t>
      </w:r>
      <w:r w:rsidRPr="0059452F">
        <w:rPr>
          <w:rFonts w:ascii="Times New Roman" w:eastAsia="Calibri" w:hAnsi="Times New Roman" w:cs="Times New Roman"/>
          <w:b/>
          <w:i/>
          <w:iCs/>
          <w:sz w:val="26"/>
          <w:szCs w:val="26"/>
        </w:rPr>
        <w:lastRenderedPageBreak/>
        <w:t>отдельных лиц, способных к высшим подвигам самоотвержения и милосердия</w:t>
      </w:r>
      <w:r w:rsidRPr="0059452F">
        <w:rPr>
          <w:rFonts w:ascii="Times New Roman" w:eastAsia="Calibri" w:hAnsi="Times New Roman" w:cs="Times New Roman"/>
          <w:iCs/>
          <w:sz w:val="26"/>
          <w:szCs w:val="26"/>
        </w:rPr>
        <w:t xml:space="preserve"> (</w:t>
      </w:r>
      <w:proofErr w:type="spellStart"/>
      <w:r w:rsidRPr="0059452F">
        <w:rPr>
          <w:rFonts w:ascii="Times New Roman" w:eastAsia="Calibri" w:hAnsi="Times New Roman" w:cs="Times New Roman"/>
          <w:iCs/>
          <w:color w:val="00B050"/>
          <w:sz w:val="26"/>
          <w:szCs w:val="26"/>
        </w:rPr>
        <w:t>могий</w:t>
      </w:r>
      <w:proofErr w:type="spellEnd"/>
      <w:r w:rsidRPr="0059452F">
        <w:rPr>
          <w:rFonts w:ascii="Times New Roman" w:eastAsia="Calibri" w:hAnsi="Times New Roman" w:cs="Times New Roman"/>
          <w:iCs/>
          <w:color w:val="00B050"/>
          <w:sz w:val="26"/>
          <w:szCs w:val="26"/>
        </w:rPr>
        <w:t xml:space="preserve"> </w:t>
      </w:r>
      <w:proofErr w:type="spellStart"/>
      <w:r w:rsidRPr="0059452F">
        <w:rPr>
          <w:rFonts w:ascii="Times New Roman" w:eastAsia="Calibri" w:hAnsi="Times New Roman" w:cs="Times New Roman"/>
          <w:iCs/>
          <w:color w:val="00B050"/>
          <w:sz w:val="26"/>
          <w:szCs w:val="26"/>
        </w:rPr>
        <w:t>вместити</w:t>
      </w:r>
      <w:proofErr w:type="spellEnd"/>
      <w:r w:rsidRPr="0059452F">
        <w:rPr>
          <w:rFonts w:ascii="Times New Roman" w:eastAsia="Calibri" w:hAnsi="Times New Roman" w:cs="Times New Roman"/>
          <w:iCs/>
          <w:color w:val="00B050"/>
          <w:sz w:val="26"/>
          <w:szCs w:val="26"/>
        </w:rPr>
        <w:t>, да вместит</w:t>
      </w:r>
      <w:r w:rsidRPr="0059452F">
        <w:rPr>
          <w:rFonts w:ascii="Times New Roman" w:eastAsia="Calibri" w:hAnsi="Times New Roman" w:cs="Times New Roman"/>
          <w:iCs/>
          <w:sz w:val="26"/>
          <w:szCs w:val="26"/>
        </w:rPr>
        <w:t xml:space="preserve">, Матф.19, 12). Соглашаясь с этим толкованием, как вполне правильным, мы, очевидно, не можем найти в данном месте даже намека на принудительное предписание Христа. </w:t>
      </w:r>
    </w:p>
    <w:p w14:paraId="4312C475" w14:textId="77777777" w:rsidR="0059452F" w:rsidRPr="0059452F" w:rsidRDefault="00395D10" w:rsidP="0069079F">
      <w:pPr>
        <w:pStyle w:val="a3"/>
        <w:numPr>
          <w:ilvl w:val="0"/>
          <w:numId w:val="10"/>
        </w:numPr>
        <w:jc w:val="both"/>
        <w:rPr>
          <w:rFonts w:ascii="Times New Roman" w:eastAsia="Calibri" w:hAnsi="Times New Roman" w:cs="Times New Roman"/>
          <w:iCs/>
          <w:sz w:val="26"/>
          <w:szCs w:val="26"/>
        </w:rPr>
      </w:pPr>
      <w:r w:rsidRPr="0059452F">
        <w:rPr>
          <w:rFonts w:ascii="Times New Roman" w:eastAsia="Calibri" w:hAnsi="Times New Roman" w:cs="Times New Roman"/>
          <w:iCs/>
          <w:sz w:val="26"/>
          <w:szCs w:val="26"/>
        </w:rPr>
        <w:t xml:space="preserve">Правда, есть еще другое толкование упомянутого места, но и оно ничего не говорит о безусловной обязанности христиан, налагаемой Христом, отрекаться от всего своего имущества в пользу бедных. Именно, объясняют: Господь, как не мог признать буквально истинными слова юноши, что он все заповеди исполнил (ст.21), точно так же </w:t>
      </w:r>
      <w:r w:rsidRPr="0059452F">
        <w:rPr>
          <w:rFonts w:ascii="Times New Roman" w:eastAsia="Calibri" w:hAnsi="Times New Roman" w:cs="Times New Roman"/>
          <w:b/>
          <w:i/>
          <w:iCs/>
          <w:sz w:val="26"/>
          <w:szCs w:val="26"/>
        </w:rPr>
        <w:t xml:space="preserve">не </w:t>
      </w:r>
      <w:r w:rsidR="0059452F" w:rsidRPr="0059452F">
        <w:rPr>
          <w:rFonts w:ascii="Times New Roman" w:eastAsia="Calibri" w:hAnsi="Times New Roman" w:cs="Times New Roman"/>
          <w:b/>
          <w:i/>
          <w:iCs/>
          <w:sz w:val="26"/>
          <w:szCs w:val="26"/>
        </w:rPr>
        <w:t>в</w:t>
      </w:r>
      <w:r w:rsidRPr="0059452F">
        <w:rPr>
          <w:rFonts w:ascii="Times New Roman" w:eastAsia="Calibri" w:hAnsi="Times New Roman" w:cs="Times New Roman"/>
          <w:b/>
          <w:i/>
          <w:iCs/>
          <w:sz w:val="26"/>
          <w:szCs w:val="26"/>
        </w:rPr>
        <w:t xml:space="preserve"> буквальном смысле требует от юноши, чтобы он продал все свое имущество и роздал нищим</w:t>
      </w:r>
      <w:r w:rsidRPr="0059452F">
        <w:rPr>
          <w:rFonts w:ascii="Times New Roman" w:eastAsia="Calibri" w:hAnsi="Times New Roman" w:cs="Times New Roman"/>
          <w:iCs/>
          <w:sz w:val="26"/>
          <w:szCs w:val="26"/>
        </w:rPr>
        <w:t xml:space="preserve">, как необходимого условия следования за Ним и приобретения сокровища на небесах. </w:t>
      </w:r>
    </w:p>
    <w:p w14:paraId="0718A172" w14:textId="77777777" w:rsidR="0059452F"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Слова Христа служат выражением мудрой педагогической цели довести самонадеянного юношу до </w:t>
      </w:r>
      <w:r w:rsidRPr="0059452F">
        <w:rPr>
          <w:rFonts w:ascii="Times New Roman" w:eastAsia="Calibri" w:hAnsi="Times New Roman" w:cs="Times New Roman"/>
          <w:b/>
          <w:i/>
          <w:iCs/>
          <w:sz w:val="26"/>
          <w:szCs w:val="26"/>
        </w:rPr>
        <w:t>внутреннего понимания заповедей и истинного самопознания</w:t>
      </w:r>
      <w:r w:rsidRPr="00395D10">
        <w:rPr>
          <w:rFonts w:ascii="Times New Roman" w:eastAsia="Calibri" w:hAnsi="Times New Roman" w:cs="Times New Roman"/>
          <w:iCs/>
          <w:sz w:val="26"/>
          <w:szCs w:val="26"/>
        </w:rPr>
        <w:t xml:space="preserve">. </w:t>
      </w:r>
    </w:p>
    <w:p w14:paraId="7EB82B2D" w14:textId="77777777" w:rsidR="0059452F" w:rsidRPr="0059452F" w:rsidRDefault="00395D10" w:rsidP="0069079F">
      <w:pPr>
        <w:pStyle w:val="a3"/>
        <w:numPr>
          <w:ilvl w:val="0"/>
          <w:numId w:val="11"/>
        </w:numPr>
        <w:jc w:val="both"/>
        <w:rPr>
          <w:rFonts w:ascii="Times New Roman" w:eastAsia="Calibri" w:hAnsi="Times New Roman" w:cs="Times New Roman"/>
          <w:iCs/>
          <w:sz w:val="26"/>
          <w:szCs w:val="26"/>
        </w:rPr>
      </w:pPr>
      <w:r w:rsidRPr="0059452F">
        <w:rPr>
          <w:rFonts w:ascii="Times New Roman" w:eastAsia="Calibri" w:hAnsi="Times New Roman" w:cs="Times New Roman"/>
          <w:b/>
          <w:i/>
          <w:iCs/>
          <w:sz w:val="26"/>
          <w:szCs w:val="26"/>
        </w:rPr>
        <w:t>Господь</w:t>
      </w:r>
      <w:r w:rsidRPr="0059452F">
        <w:rPr>
          <w:rFonts w:ascii="Times New Roman" w:eastAsia="Calibri" w:hAnsi="Times New Roman" w:cs="Times New Roman"/>
          <w:iCs/>
          <w:sz w:val="26"/>
          <w:szCs w:val="26"/>
        </w:rPr>
        <w:t xml:space="preserve"> </w:t>
      </w:r>
      <w:r w:rsidRPr="0059452F">
        <w:rPr>
          <w:rFonts w:ascii="Times New Roman" w:eastAsia="Calibri" w:hAnsi="Times New Roman" w:cs="Times New Roman"/>
          <w:b/>
          <w:i/>
          <w:iCs/>
          <w:sz w:val="26"/>
          <w:szCs w:val="26"/>
        </w:rPr>
        <w:t>никогда не полагал главной цели для Своих последователей в чисто внешнем исполнении закона</w:t>
      </w:r>
      <w:r w:rsidRPr="0059452F">
        <w:rPr>
          <w:rFonts w:ascii="Times New Roman" w:eastAsia="Calibri" w:hAnsi="Times New Roman" w:cs="Times New Roman"/>
          <w:iCs/>
          <w:sz w:val="26"/>
          <w:szCs w:val="26"/>
        </w:rPr>
        <w:t xml:space="preserve">, но всегда обращался к первоисточнику всякого дела, к чувству сердца, и его старался возвысить, очистить, просветить. </w:t>
      </w:r>
    </w:p>
    <w:p w14:paraId="500C07BF" w14:textId="77777777" w:rsidR="0059452F" w:rsidRPr="0059452F" w:rsidRDefault="00395D10" w:rsidP="0069079F">
      <w:pPr>
        <w:pStyle w:val="a3"/>
        <w:numPr>
          <w:ilvl w:val="0"/>
          <w:numId w:val="11"/>
        </w:numPr>
        <w:jc w:val="both"/>
        <w:rPr>
          <w:rFonts w:ascii="Times New Roman" w:eastAsia="Calibri" w:hAnsi="Times New Roman" w:cs="Times New Roman"/>
          <w:iCs/>
          <w:sz w:val="26"/>
          <w:szCs w:val="26"/>
        </w:rPr>
      </w:pPr>
      <w:r w:rsidRPr="0059452F">
        <w:rPr>
          <w:rFonts w:ascii="Times New Roman" w:eastAsia="Calibri" w:hAnsi="Times New Roman" w:cs="Times New Roman"/>
          <w:iCs/>
          <w:sz w:val="26"/>
          <w:szCs w:val="26"/>
        </w:rPr>
        <w:t xml:space="preserve">Ту же самую цель имел в виду Христос и в настоящем случае: юноша, как видно, считал себя безукоризненным исполнителем закона, праведным перед законом, ввиду соответствия его дел букве закона; </w:t>
      </w:r>
      <w:r w:rsidRPr="0059452F">
        <w:rPr>
          <w:rFonts w:ascii="Times New Roman" w:eastAsia="Calibri" w:hAnsi="Times New Roman" w:cs="Times New Roman"/>
          <w:b/>
          <w:i/>
          <w:iCs/>
          <w:sz w:val="26"/>
          <w:szCs w:val="26"/>
        </w:rPr>
        <w:t>для того, чтобы привести его к сознанию противного, т.е. внутреннего несовершенства</w:t>
      </w:r>
      <w:r w:rsidRPr="0059452F">
        <w:rPr>
          <w:rFonts w:ascii="Times New Roman" w:eastAsia="Calibri" w:hAnsi="Times New Roman" w:cs="Times New Roman"/>
          <w:iCs/>
          <w:sz w:val="26"/>
          <w:szCs w:val="26"/>
        </w:rPr>
        <w:t xml:space="preserve">, Господь указывает на исполнение наивысшей внешней заповеди и тем открывает перед его собственной совестью и перед другими </w:t>
      </w:r>
      <w:r w:rsidRPr="0059452F">
        <w:rPr>
          <w:rFonts w:ascii="Times New Roman" w:eastAsia="Calibri" w:hAnsi="Times New Roman" w:cs="Times New Roman"/>
          <w:b/>
          <w:i/>
          <w:iCs/>
          <w:sz w:val="26"/>
          <w:szCs w:val="26"/>
        </w:rPr>
        <w:t>главнейший недуг его сердца – корыстолюбие</w:t>
      </w:r>
      <w:r w:rsidRPr="0059452F">
        <w:rPr>
          <w:rFonts w:ascii="Times New Roman" w:eastAsia="Calibri" w:hAnsi="Times New Roman" w:cs="Times New Roman"/>
          <w:iCs/>
          <w:sz w:val="26"/>
          <w:szCs w:val="26"/>
        </w:rPr>
        <w:t xml:space="preserve"> или, вообще, самолюбие. </w:t>
      </w:r>
    </w:p>
    <w:p w14:paraId="551FFD80" w14:textId="77777777" w:rsidR="0059452F" w:rsidRPr="0059452F" w:rsidRDefault="00395D10" w:rsidP="0069079F">
      <w:pPr>
        <w:pStyle w:val="a3"/>
        <w:numPr>
          <w:ilvl w:val="0"/>
          <w:numId w:val="11"/>
        </w:numPr>
        <w:jc w:val="both"/>
        <w:rPr>
          <w:rFonts w:ascii="Times New Roman" w:eastAsia="Calibri" w:hAnsi="Times New Roman" w:cs="Times New Roman"/>
          <w:iCs/>
          <w:sz w:val="26"/>
          <w:szCs w:val="26"/>
        </w:rPr>
      </w:pPr>
      <w:r w:rsidRPr="0059452F">
        <w:rPr>
          <w:rFonts w:ascii="Times New Roman" w:eastAsia="Calibri" w:hAnsi="Times New Roman" w:cs="Times New Roman"/>
          <w:iCs/>
          <w:sz w:val="26"/>
          <w:szCs w:val="26"/>
        </w:rPr>
        <w:t xml:space="preserve">Это толкование нашего места, с которым можно не соглашаться, но против которого нельзя возразить ничего особенно важного, </w:t>
      </w:r>
      <w:r w:rsidRPr="0059452F">
        <w:rPr>
          <w:rFonts w:ascii="Times New Roman" w:eastAsia="Calibri" w:hAnsi="Times New Roman" w:cs="Times New Roman"/>
          <w:b/>
          <w:i/>
          <w:iCs/>
          <w:sz w:val="26"/>
          <w:szCs w:val="26"/>
        </w:rPr>
        <w:t>еще менее, чем предыдущее, дает места в словах Христа безусловно-обязательному предписанию для всех христиан продавать свои имущества</w:t>
      </w:r>
      <w:r w:rsidRPr="0059452F">
        <w:rPr>
          <w:rFonts w:ascii="Times New Roman" w:eastAsia="Calibri" w:hAnsi="Times New Roman" w:cs="Times New Roman"/>
          <w:iCs/>
          <w:sz w:val="26"/>
          <w:szCs w:val="26"/>
        </w:rPr>
        <w:t xml:space="preserve"> в пользу неимущих ближних. </w:t>
      </w:r>
    </w:p>
    <w:p w14:paraId="485F61B9" w14:textId="77777777" w:rsidR="0059452F"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Лук.12, 33: </w:t>
      </w:r>
      <w:r w:rsidRPr="0059452F">
        <w:rPr>
          <w:rFonts w:ascii="Times New Roman" w:eastAsia="Calibri" w:hAnsi="Times New Roman" w:cs="Times New Roman"/>
          <w:iCs/>
          <w:color w:val="00B050"/>
          <w:sz w:val="26"/>
          <w:szCs w:val="26"/>
        </w:rPr>
        <w:t>Продавайте имения ваши и давайте милостыню. Приготовляйте себе влагалища не ветшающие, сокровище неоскудевающее на небесах</w:t>
      </w:r>
      <w:r w:rsidRPr="00395D10">
        <w:rPr>
          <w:rFonts w:ascii="Times New Roman" w:eastAsia="Calibri" w:hAnsi="Times New Roman" w:cs="Times New Roman"/>
          <w:iCs/>
          <w:sz w:val="26"/>
          <w:szCs w:val="26"/>
        </w:rPr>
        <w:t xml:space="preserve">. </w:t>
      </w:r>
      <w:proofErr w:type="spellStart"/>
      <w:r w:rsidRPr="00395D10">
        <w:rPr>
          <w:rFonts w:ascii="Times New Roman" w:eastAsia="Calibri" w:hAnsi="Times New Roman" w:cs="Times New Roman"/>
          <w:iCs/>
          <w:sz w:val="26"/>
          <w:szCs w:val="26"/>
        </w:rPr>
        <w:t>Паралл</w:t>
      </w:r>
      <w:proofErr w:type="spellEnd"/>
      <w:r w:rsidRPr="00395D10">
        <w:rPr>
          <w:rFonts w:ascii="Times New Roman" w:eastAsia="Calibri" w:hAnsi="Times New Roman" w:cs="Times New Roman"/>
          <w:iCs/>
          <w:sz w:val="26"/>
          <w:szCs w:val="26"/>
        </w:rPr>
        <w:t xml:space="preserve">. Матф.6, 19: </w:t>
      </w:r>
      <w:r w:rsidRPr="0059452F">
        <w:rPr>
          <w:rFonts w:ascii="Times New Roman" w:eastAsia="Calibri" w:hAnsi="Times New Roman" w:cs="Times New Roman"/>
          <w:iCs/>
          <w:color w:val="00B050"/>
          <w:sz w:val="26"/>
          <w:szCs w:val="26"/>
        </w:rPr>
        <w:t>не собирайте себе сокровищ на земле, где моль и ржа истребляют и где воры подкапывают и крадут</w:t>
      </w:r>
      <w:r w:rsidRPr="00395D10">
        <w:rPr>
          <w:rFonts w:ascii="Times New Roman" w:eastAsia="Calibri" w:hAnsi="Times New Roman" w:cs="Times New Roman"/>
          <w:iCs/>
          <w:sz w:val="26"/>
          <w:szCs w:val="26"/>
        </w:rPr>
        <w:t xml:space="preserve">. </w:t>
      </w:r>
    </w:p>
    <w:p w14:paraId="7CEEC141" w14:textId="77777777" w:rsidR="0059452F" w:rsidRPr="0059452F" w:rsidRDefault="00395D10" w:rsidP="0069079F">
      <w:pPr>
        <w:pStyle w:val="a3"/>
        <w:numPr>
          <w:ilvl w:val="0"/>
          <w:numId w:val="12"/>
        </w:numPr>
        <w:jc w:val="both"/>
        <w:rPr>
          <w:rFonts w:ascii="Times New Roman" w:eastAsia="Calibri" w:hAnsi="Times New Roman" w:cs="Times New Roman"/>
          <w:iCs/>
          <w:sz w:val="26"/>
          <w:szCs w:val="26"/>
        </w:rPr>
      </w:pPr>
      <w:r w:rsidRPr="0059452F">
        <w:rPr>
          <w:rFonts w:ascii="Times New Roman" w:eastAsia="Calibri" w:hAnsi="Times New Roman" w:cs="Times New Roman"/>
          <w:iCs/>
          <w:sz w:val="26"/>
          <w:szCs w:val="26"/>
        </w:rPr>
        <w:t xml:space="preserve">Эти изречения отнюдь не заключают в себе формальных предписаний христианско-нравственного законодательства, но только </w:t>
      </w:r>
      <w:r w:rsidRPr="0059452F">
        <w:rPr>
          <w:rFonts w:ascii="Times New Roman" w:eastAsia="Calibri" w:hAnsi="Times New Roman" w:cs="Times New Roman"/>
          <w:b/>
          <w:i/>
          <w:iCs/>
          <w:sz w:val="26"/>
          <w:szCs w:val="26"/>
        </w:rPr>
        <w:t>выражают собой идеальные требования высшего нравственного совершенства</w:t>
      </w:r>
      <w:r w:rsidRPr="0059452F">
        <w:rPr>
          <w:rFonts w:ascii="Times New Roman" w:eastAsia="Calibri" w:hAnsi="Times New Roman" w:cs="Times New Roman"/>
          <w:iCs/>
          <w:sz w:val="26"/>
          <w:szCs w:val="26"/>
        </w:rPr>
        <w:t xml:space="preserve"> в новом, благодатном царстве Божием. </w:t>
      </w:r>
    </w:p>
    <w:p w14:paraId="707023B4" w14:textId="77777777" w:rsidR="0059452F" w:rsidRPr="0059452F" w:rsidRDefault="00395D10" w:rsidP="0069079F">
      <w:pPr>
        <w:pStyle w:val="a3"/>
        <w:numPr>
          <w:ilvl w:val="0"/>
          <w:numId w:val="12"/>
        </w:numPr>
        <w:jc w:val="both"/>
        <w:rPr>
          <w:rFonts w:ascii="Times New Roman" w:eastAsia="Calibri" w:hAnsi="Times New Roman" w:cs="Times New Roman"/>
          <w:iCs/>
          <w:sz w:val="26"/>
          <w:szCs w:val="26"/>
        </w:rPr>
      </w:pPr>
      <w:r w:rsidRPr="0059452F">
        <w:rPr>
          <w:rFonts w:ascii="Times New Roman" w:eastAsia="Calibri" w:hAnsi="Times New Roman" w:cs="Times New Roman"/>
          <w:iCs/>
          <w:sz w:val="26"/>
          <w:szCs w:val="26"/>
        </w:rPr>
        <w:t xml:space="preserve">В противоположность внешнему благочестию фарисеев, полагавших все дело добра в точном исполнении закона перед народом, Спаситель имеет целью раскрыть перед апостолами и народом самое существо благочестия, </w:t>
      </w:r>
      <w:r w:rsidRPr="0059452F">
        <w:rPr>
          <w:rFonts w:ascii="Times New Roman" w:eastAsia="Calibri" w:hAnsi="Times New Roman" w:cs="Times New Roman"/>
          <w:iCs/>
          <w:sz w:val="26"/>
          <w:szCs w:val="26"/>
        </w:rPr>
        <w:lastRenderedPageBreak/>
        <w:t xml:space="preserve">пробудить в них внутреннее, сердечное участие в благочестии, </w:t>
      </w:r>
      <w:r w:rsidRPr="0059452F">
        <w:rPr>
          <w:rFonts w:ascii="Times New Roman" w:eastAsia="Calibri" w:hAnsi="Times New Roman" w:cs="Times New Roman"/>
          <w:b/>
          <w:i/>
          <w:iCs/>
          <w:sz w:val="26"/>
          <w:szCs w:val="26"/>
        </w:rPr>
        <w:t>вызвать в них стремление прежде и главнее всего к царству небесному, сравнительно с которым все Другое должно казаться малозначащим</w:t>
      </w:r>
      <w:r w:rsidRPr="0059452F">
        <w:rPr>
          <w:rFonts w:ascii="Times New Roman" w:eastAsia="Calibri" w:hAnsi="Times New Roman" w:cs="Times New Roman"/>
          <w:iCs/>
          <w:sz w:val="26"/>
          <w:szCs w:val="26"/>
        </w:rPr>
        <w:t xml:space="preserve">, и эту основную цель и мысль выражает в ярких чертах </w:t>
      </w:r>
      <w:r w:rsidRPr="0059452F">
        <w:rPr>
          <w:rFonts w:ascii="Times New Roman" w:eastAsia="Calibri" w:hAnsi="Times New Roman" w:cs="Times New Roman"/>
          <w:b/>
          <w:i/>
          <w:iCs/>
          <w:sz w:val="26"/>
          <w:szCs w:val="26"/>
        </w:rPr>
        <w:t>идеального самоотречения от всего земного</w:t>
      </w:r>
      <w:r w:rsidRPr="0059452F">
        <w:rPr>
          <w:rFonts w:ascii="Times New Roman" w:eastAsia="Calibri" w:hAnsi="Times New Roman" w:cs="Times New Roman"/>
          <w:iCs/>
          <w:sz w:val="26"/>
          <w:szCs w:val="26"/>
        </w:rPr>
        <w:t xml:space="preserve">, в пользу царства небесного или сокровищ на небесах. </w:t>
      </w:r>
    </w:p>
    <w:p w14:paraId="72D64DAE" w14:textId="77777777" w:rsidR="0059452F"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Но Данные места совсем </w:t>
      </w:r>
      <w:r w:rsidRPr="0059452F">
        <w:rPr>
          <w:rFonts w:ascii="Times New Roman" w:eastAsia="Calibri" w:hAnsi="Times New Roman" w:cs="Times New Roman"/>
          <w:b/>
          <w:iCs/>
          <w:sz w:val="26"/>
          <w:szCs w:val="26"/>
        </w:rPr>
        <w:t>не говорят, чтобы волею Господа было такое устройство Его Церкви и специально Церкви Иерусалимской</w:t>
      </w:r>
      <w:r w:rsidRPr="00395D10">
        <w:rPr>
          <w:rFonts w:ascii="Times New Roman" w:eastAsia="Calibri" w:hAnsi="Times New Roman" w:cs="Times New Roman"/>
          <w:iCs/>
          <w:sz w:val="26"/>
          <w:szCs w:val="26"/>
        </w:rPr>
        <w:t xml:space="preserve">, по которому все члены церкви обязательно должны продавать все свое имение, или только часть его, и цену проданного вносить в общую кассу. В этом убеждении укрепляют нас следующие основания: </w:t>
      </w:r>
    </w:p>
    <w:p w14:paraId="4D64443E" w14:textId="77777777" w:rsidR="0059452F" w:rsidRPr="0059452F" w:rsidRDefault="00395D10" w:rsidP="0069079F">
      <w:pPr>
        <w:pStyle w:val="a3"/>
        <w:numPr>
          <w:ilvl w:val="0"/>
          <w:numId w:val="13"/>
        </w:numPr>
        <w:jc w:val="both"/>
        <w:rPr>
          <w:rFonts w:ascii="Times New Roman" w:eastAsia="Calibri" w:hAnsi="Times New Roman" w:cs="Times New Roman"/>
          <w:iCs/>
          <w:sz w:val="26"/>
          <w:szCs w:val="26"/>
        </w:rPr>
      </w:pPr>
      <w:r w:rsidRPr="0059452F">
        <w:rPr>
          <w:rFonts w:ascii="Times New Roman" w:eastAsia="Calibri" w:hAnsi="Times New Roman" w:cs="Times New Roman"/>
          <w:iCs/>
          <w:sz w:val="26"/>
          <w:szCs w:val="26"/>
        </w:rPr>
        <w:t xml:space="preserve">а) Господь нигде и никогда </w:t>
      </w:r>
      <w:r w:rsidRPr="0059452F">
        <w:rPr>
          <w:rFonts w:ascii="Times New Roman" w:eastAsia="Calibri" w:hAnsi="Times New Roman" w:cs="Times New Roman"/>
          <w:b/>
          <w:i/>
          <w:iCs/>
          <w:sz w:val="26"/>
          <w:szCs w:val="26"/>
        </w:rPr>
        <w:t>не говорил, что в Его Церкви должно быть уничтожено различие между богатыми и бедными</w:t>
      </w:r>
      <w:r w:rsidRPr="0059452F">
        <w:rPr>
          <w:rFonts w:ascii="Times New Roman" w:eastAsia="Calibri" w:hAnsi="Times New Roman" w:cs="Times New Roman"/>
          <w:iCs/>
          <w:sz w:val="26"/>
          <w:szCs w:val="26"/>
        </w:rPr>
        <w:t xml:space="preserve"> и в особенности каким-нибудь насильственным или принудительном способом. </w:t>
      </w:r>
    </w:p>
    <w:p w14:paraId="3E62DFCA" w14:textId="77777777" w:rsidR="0059452F" w:rsidRPr="0059452F" w:rsidRDefault="00395D10" w:rsidP="0069079F">
      <w:pPr>
        <w:pStyle w:val="a3"/>
        <w:numPr>
          <w:ilvl w:val="0"/>
          <w:numId w:val="13"/>
        </w:numPr>
        <w:jc w:val="both"/>
        <w:rPr>
          <w:rFonts w:ascii="Times New Roman" w:eastAsia="Calibri" w:hAnsi="Times New Roman" w:cs="Times New Roman"/>
          <w:iCs/>
          <w:sz w:val="26"/>
          <w:szCs w:val="26"/>
        </w:rPr>
      </w:pPr>
      <w:r w:rsidRPr="0059452F">
        <w:rPr>
          <w:rFonts w:ascii="Times New Roman" w:eastAsia="Calibri" w:hAnsi="Times New Roman" w:cs="Times New Roman"/>
          <w:iCs/>
          <w:sz w:val="26"/>
          <w:szCs w:val="26"/>
        </w:rPr>
        <w:t xml:space="preserve">б) Напротив, </w:t>
      </w:r>
      <w:r w:rsidRPr="0059452F">
        <w:rPr>
          <w:rFonts w:ascii="Times New Roman" w:eastAsia="Calibri" w:hAnsi="Times New Roman" w:cs="Times New Roman"/>
          <w:b/>
          <w:i/>
          <w:iCs/>
          <w:sz w:val="26"/>
          <w:szCs w:val="26"/>
        </w:rPr>
        <w:t>Он прямо признает это различие постоянным, имеющим продолжиться во все времена</w:t>
      </w:r>
      <w:r w:rsidRPr="0059452F">
        <w:rPr>
          <w:rFonts w:ascii="Times New Roman" w:eastAsia="Calibri" w:hAnsi="Times New Roman" w:cs="Times New Roman"/>
          <w:iCs/>
          <w:sz w:val="26"/>
          <w:szCs w:val="26"/>
        </w:rPr>
        <w:t xml:space="preserve">: </w:t>
      </w:r>
      <w:r w:rsidRPr="0059452F">
        <w:rPr>
          <w:rFonts w:ascii="Times New Roman" w:eastAsia="Calibri" w:hAnsi="Times New Roman" w:cs="Times New Roman"/>
          <w:iCs/>
          <w:color w:val="00B050"/>
          <w:sz w:val="26"/>
          <w:szCs w:val="26"/>
        </w:rPr>
        <w:t xml:space="preserve">нищих всегда имеете с собой, а Меня не всегда </w:t>
      </w:r>
      <w:r w:rsidRPr="0059452F">
        <w:rPr>
          <w:rFonts w:ascii="Times New Roman" w:eastAsia="Calibri" w:hAnsi="Times New Roman" w:cs="Times New Roman"/>
          <w:iCs/>
          <w:sz w:val="26"/>
          <w:szCs w:val="26"/>
        </w:rPr>
        <w:t>(</w:t>
      </w:r>
      <w:proofErr w:type="spellStart"/>
      <w:r w:rsidRPr="0059452F">
        <w:rPr>
          <w:rFonts w:ascii="Times New Roman" w:eastAsia="Calibri" w:hAnsi="Times New Roman" w:cs="Times New Roman"/>
          <w:iCs/>
          <w:sz w:val="26"/>
          <w:szCs w:val="26"/>
        </w:rPr>
        <w:t>Иоан</w:t>
      </w:r>
      <w:proofErr w:type="spellEnd"/>
      <w:r w:rsidRPr="0059452F">
        <w:rPr>
          <w:rFonts w:ascii="Times New Roman" w:eastAsia="Calibri" w:hAnsi="Times New Roman" w:cs="Times New Roman"/>
          <w:iCs/>
          <w:sz w:val="26"/>
          <w:szCs w:val="26"/>
        </w:rPr>
        <w:t xml:space="preserve">. 12, 8). </w:t>
      </w:r>
    </w:p>
    <w:p w14:paraId="70F6E9EE" w14:textId="77777777" w:rsidR="0059452F" w:rsidRPr="0059452F" w:rsidRDefault="00395D10" w:rsidP="0069079F">
      <w:pPr>
        <w:pStyle w:val="a3"/>
        <w:numPr>
          <w:ilvl w:val="0"/>
          <w:numId w:val="13"/>
        </w:numPr>
        <w:jc w:val="both"/>
        <w:rPr>
          <w:rFonts w:ascii="Times New Roman" w:eastAsia="Calibri" w:hAnsi="Times New Roman" w:cs="Times New Roman"/>
          <w:iCs/>
          <w:sz w:val="26"/>
          <w:szCs w:val="26"/>
        </w:rPr>
      </w:pPr>
      <w:r w:rsidRPr="0059452F">
        <w:rPr>
          <w:rFonts w:ascii="Times New Roman" w:eastAsia="Calibri" w:hAnsi="Times New Roman" w:cs="Times New Roman"/>
          <w:iCs/>
          <w:sz w:val="26"/>
          <w:szCs w:val="26"/>
        </w:rPr>
        <w:t xml:space="preserve">в) </w:t>
      </w:r>
      <w:r w:rsidRPr="0059452F">
        <w:rPr>
          <w:rFonts w:ascii="Times New Roman" w:eastAsia="Calibri" w:hAnsi="Times New Roman" w:cs="Times New Roman"/>
          <w:iCs/>
          <w:color w:val="00B050"/>
          <w:sz w:val="26"/>
          <w:szCs w:val="26"/>
        </w:rPr>
        <w:t xml:space="preserve">Христос пришел не нарушить закон или пророков, но исполнить </w:t>
      </w:r>
      <w:r w:rsidRPr="0059452F">
        <w:rPr>
          <w:rFonts w:ascii="Times New Roman" w:eastAsia="Calibri" w:hAnsi="Times New Roman" w:cs="Times New Roman"/>
          <w:iCs/>
          <w:sz w:val="26"/>
          <w:szCs w:val="26"/>
        </w:rPr>
        <w:t>(</w:t>
      </w:r>
      <w:proofErr w:type="spellStart"/>
      <w:r w:rsidRPr="0059452F">
        <w:rPr>
          <w:rFonts w:ascii="Times New Roman" w:eastAsia="Calibri" w:hAnsi="Times New Roman" w:cs="Times New Roman"/>
          <w:iCs/>
          <w:sz w:val="26"/>
          <w:szCs w:val="26"/>
        </w:rPr>
        <w:t>Матф</w:t>
      </w:r>
      <w:proofErr w:type="spellEnd"/>
      <w:r w:rsidRPr="0059452F">
        <w:rPr>
          <w:rFonts w:ascii="Times New Roman" w:eastAsia="Calibri" w:hAnsi="Times New Roman" w:cs="Times New Roman"/>
          <w:iCs/>
          <w:sz w:val="26"/>
          <w:szCs w:val="26"/>
        </w:rPr>
        <w:t xml:space="preserve">. 5, 17). Но в законе прямо находятся </w:t>
      </w:r>
      <w:r w:rsidRPr="0059452F">
        <w:rPr>
          <w:rFonts w:ascii="Times New Roman" w:eastAsia="Calibri" w:hAnsi="Times New Roman" w:cs="Times New Roman"/>
          <w:b/>
          <w:i/>
          <w:iCs/>
          <w:sz w:val="26"/>
          <w:szCs w:val="26"/>
        </w:rPr>
        <w:t>специальные предписания богатым и бедным</w:t>
      </w:r>
      <w:r w:rsidRPr="0059452F">
        <w:rPr>
          <w:rFonts w:ascii="Times New Roman" w:eastAsia="Calibri" w:hAnsi="Times New Roman" w:cs="Times New Roman"/>
          <w:iCs/>
          <w:sz w:val="26"/>
          <w:szCs w:val="26"/>
        </w:rPr>
        <w:t xml:space="preserve"> (Лев. 19, 9, 10; Втор. 24, 12, 14; Лев. 25, 35; Исх. 23, 3, 6); </w:t>
      </w:r>
    </w:p>
    <w:p w14:paraId="10526B8D" w14:textId="77777777" w:rsidR="0059452F"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эти предписания потеряли бы силу и смысл, были бы нарушены, </w:t>
      </w:r>
      <w:r w:rsidRPr="0059452F">
        <w:rPr>
          <w:rFonts w:ascii="Times New Roman" w:eastAsia="Calibri" w:hAnsi="Times New Roman" w:cs="Times New Roman"/>
          <w:b/>
          <w:iCs/>
          <w:sz w:val="26"/>
          <w:szCs w:val="26"/>
        </w:rPr>
        <w:t>если бы уничтожено было Христом всякое отличие между богатым и бедным</w:t>
      </w:r>
      <w:r w:rsidRPr="00395D10">
        <w:rPr>
          <w:rFonts w:ascii="Times New Roman" w:eastAsia="Calibri" w:hAnsi="Times New Roman" w:cs="Times New Roman"/>
          <w:iCs/>
          <w:sz w:val="26"/>
          <w:szCs w:val="26"/>
        </w:rPr>
        <w:t xml:space="preserve">. </w:t>
      </w:r>
    </w:p>
    <w:p w14:paraId="4F66842E" w14:textId="36485785" w:rsidR="00395D10" w:rsidRPr="0059452F" w:rsidRDefault="00395D10" w:rsidP="0069079F">
      <w:pPr>
        <w:pStyle w:val="a3"/>
        <w:numPr>
          <w:ilvl w:val="0"/>
          <w:numId w:val="14"/>
        </w:numPr>
        <w:jc w:val="both"/>
        <w:rPr>
          <w:rFonts w:ascii="Times New Roman" w:eastAsia="Calibri" w:hAnsi="Times New Roman" w:cs="Times New Roman"/>
          <w:iCs/>
          <w:sz w:val="26"/>
          <w:szCs w:val="26"/>
        </w:rPr>
      </w:pPr>
      <w:r w:rsidRPr="0059452F">
        <w:rPr>
          <w:rFonts w:ascii="Times New Roman" w:eastAsia="Calibri" w:hAnsi="Times New Roman" w:cs="Times New Roman"/>
          <w:iCs/>
          <w:sz w:val="26"/>
          <w:szCs w:val="26"/>
        </w:rPr>
        <w:t xml:space="preserve">Исполнение закона, т.е. возведение его до надлежащей высоты Христом, в настоящем случае состоит в том, что </w:t>
      </w:r>
      <w:r w:rsidRPr="002E7DDE">
        <w:rPr>
          <w:rFonts w:ascii="Times New Roman" w:eastAsia="Calibri" w:hAnsi="Times New Roman" w:cs="Times New Roman"/>
          <w:b/>
          <w:i/>
          <w:iCs/>
          <w:sz w:val="26"/>
          <w:szCs w:val="26"/>
        </w:rPr>
        <w:t>Он внушает богатым, как только хранителям врученного им Богом, уделять из своих имуществ неимущим братьям</w:t>
      </w:r>
      <w:r w:rsidRPr="0059452F">
        <w:rPr>
          <w:rFonts w:ascii="Times New Roman" w:eastAsia="Calibri" w:hAnsi="Times New Roman" w:cs="Times New Roman"/>
          <w:iCs/>
          <w:sz w:val="26"/>
          <w:szCs w:val="26"/>
        </w:rPr>
        <w:t>.</w:t>
      </w:r>
    </w:p>
    <w:p w14:paraId="2AE9BCE4" w14:textId="77777777" w:rsidR="00395D10" w:rsidRPr="00395D10" w:rsidRDefault="00395D10" w:rsidP="00395D10">
      <w:pPr>
        <w:jc w:val="both"/>
        <w:rPr>
          <w:rFonts w:ascii="Times New Roman" w:eastAsia="Calibri" w:hAnsi="Times New Roman" w:cs="Times New Roman"/>
          <w:iCs/>
          <w:sz w:val="26"/>
          <w:szCs w:val="26"/>
        </w:rPr>
      </w:pPr>
    </w:p>
    <w:p w14:paraId="7A4BEB7D" w14:textId="3A80F25C" w:rsidR="00395D10" w:rsidRPr="00395D10"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После всего исследования до сего времени какой же общий взгляд мы получаем на общение имуществ </w:t>
      </w:r>
      <w:r w:rsidR="002E7DDE">
        <w:rPr>
          <w:rFonts w:ascii="Times New Roman" w:eastAsia="Calibri" w:hAnsi="Times New Roman" w:cs="Times New Roman"/>
          <w:iCs/>
          <w:sz w:val="26"/>
          <w:szCs w:val="26"/>
        </w:rPr>
        <w:t>в древней Церкви Иерусалимской?</w:t>
      </w:r>
    </w:p>
    <w:p w14:paraId="4D961C56" w14:textId="77777777" w:rsidR="00395D10" w:rsidRPr="00395D10"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Мы хотим изложить ответ в </w:t>
      </w:r>
      <w:proofErr w:type="spellStart"/>
      <w:r w:rsidRPr="00395D10">
        <w:rPr>
          <w:rFonts w:ascii="Times New Roman" w:eastAsia="Calibri" w:hAnsi="Times New Roman" w:cs="Times New Roman"/>
          <w:iCs/>
          <w:sz w:val="26"/>
          <w:szCs w:val="26"/>
        </w:rPr>
        <w:t>наивозможно</w:t>
      </w:r>
      <w:proofErr w:type="spellEnd"/>
      <w:r w:rsidRPr="00395D10">
        <w:rPr>
          <w:rFonts w:ascii="Times New Roman" w:eastAsia="Calibri" w:hAnsi="Times New Roman" w:cs="Times New Roman"/>
          <w:iCs/>
          <w:sz w:val="26"/>
          <w:szCs w:val="26"/>
        </w:rPr>
        <w:t xml:space="preserve"> обстоятельном виде.</w:t>
      </w:r>
    </w:p>
    <w:p w14:paraId="12C9E7E3" w14:textId="77777777" w:rsidR="00395D10" w:rsidRPr="00395D10" w:rsidRDefault="00395D10" w:rsidP="00395D10">
      <w:pPr>
        <w:jc w:val="both"/>
        <w:rPr>
          <w:rFonts w:ascii="Times New Roman" w:eastAsia="Calibri" w:hAnsi="Times New Roman" w:cs="Times New Roman"/>
          <w:iCs/>
          <w:sz w:val="26"/>
          <w:szCs w:val="26"/>
        </w:rPr>
      </w:pPr>
    </w:p>
    <w:p w14:paraId="632A7707" w14:textId="77777777" w:rsidR="002E7DDE"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По вознесении Иисуса Христа на небо ученики и другие последователи Его оставались в Иерусалиме в ожидании</w:t>
      </w:r>
      <w:r w:rsidR="002E7DDE">
        <w:rPr>
          <w:rFonts w:ascii="Times New Roman" w:eastAsia="Calibri" w:hAnsi="Times New Roman" w:cs="Times New Roman"/>
          <w:iCs/>
          <w:sz w:val="26"/>
          <w:szCs w:val="26"/>
        </w:rPr>
        <w:t xml:space="preserve"> обещанного сошествия Св. Духа. </w:t>
      </w:r>
      <w:r w:rsidRPr="00395D10">
        <w:rPr>
          <w:rFonts w:ascii="Times New Roman" w:eastAsia="Calibri" w:hAnsi="Times New Roman" w:cs="Times New Roman"/>
          <w:iCs/>
          <w:sz w:val="26"/>
          <w:szCs w:val="26"/>
        </w:rPr>
        <w:t xml:space="preserve">Пока Сам Христос обитал и действовал на земле, </w:t>
      </w:r>
      <w:r w:rsidRPr="002E7DDE">
        <w:rPr>
          <w:rFonts w:ascii="Times New Roman" w:eastAsia="Calibri" w:hAnsi="Times New Roman" w:cs="Times New Roman"/>
          <w:b/>
          <w:iCs/>
          <w:sz w:val="26"/>
          <w:szCs w:val="26"/>
        </w:rPr>
        <w:t>была общая касса, из которой Он Сам и ближайшие последователи Его удовлетворяли своим потребностям</w:t>
      </w:r>
      <w:r w:rsidRPr="00395D10">
        <w:rPr>
          <w:rFonts w:ascii="Times New Roman" w:eastAsia="Calibri" w:hAnsi="Times New Roman" w:cs="Times New Roman"/>
          <w:iCs/>
          <w:sz w:val="26"/>
          <w:szCs w:val="26"/>
        </w:rPr>
        <w:t xml:space="preserve">. </w:t>
      </w:r>
    </w:p>
    <w:p w14:paraId="78499162" w14:textId="27EFC07D" w:rsidR="002E7DDE" w:rsidRPr="002E7DDE" w:rsidRDefault="00395D10" w:rsidP="0069079F">
      <w:pPr>
        <w:pStyle w:val="a3"/>
        <w:numPr>
          <w:ilvl w:val="0"/>
          <w:numId w:val="14"/>
        </w:numPr>
        <w:jc w:val="both"/>
        <w:rPr>
          <w:rFonts w:ascii="Times New Roman" w:eastAsia="Calibri" w:hAnsi="Times New Roman" w:cs="Times New Roman"/>
          <w:iCs/>
          <w:sz w:val="26"/>
          <w:szCs w:val="26"/>
        </w:rPr>
      </w:pPr>
      <w:r w:rsidRPr="002E7DDE">
        <w:rPr>
          <w:rFonts w:ascii="Times New Roman" w:eastAsia="Calibri" w:hAnsi="Times New Roman" w:cs="Times New Roman"/>
          <w:iCs/>
          <w:sz w:val="26"/>
          <w:szCs w:val="26"/>
        </w:rPr>
        <w:t>Вполне вероятно, что установленным способом удовлетворение нужд кружка апостолов и других немноги</w:t>
      </w:r>
      <w:r w:rsidR="002E7DDE">
        <w:rPr>
          <w:rFonts w:ascii="Times New Roman" w:eastAsia="Calibri" w:hAnsi="Times New Roman" w:cs="Times New Roman"/>
          <w:iCs/>
          <w:sz w:val="26"/>
          <w:szCs w:val="26"/>
        </w:rPr>
        <w:t xml:space="preserve">х еще христиан совершалось </w:t>
      </w:r>
      <w:r w:rsidR="002E7DDE" w:rsidRPr="002E7DDE">
        <w:rPr>
          <w:rFonts w:ascii="Times New Roman" w:eastAsia="Calibri" w:hAnsi="Times New Roman" w:cs="Times New Roman"/>
          <w:b/>
          <w:i/>
          <w:iCs/>
          <w:sz w:val="26"/>
          <w:szCs w:val="26"/>
        </w:rPr>
        <w:t xml:space="preserve">и </w:t>
      </w:r>
      <w:proofErr w:type="gramStart"/>
      <w:r w:rsidR="002E7DDE" w:rsidRPr="002E7DDE">
        <w:rPr>
          <w:rFonts w:ascii="Times New Roman" w:eastAsia="Calibri" w:hAnsi="Times New Roman" w:cs="Times New Roman"/>
          <w:b/>
          <w:i/>
          <w:iCs/>
          <w:sz w:val="26"/>
          <w:szCs w:val="26"/>
        </w:rPr>
        <w:t xml:space="preserve">во </w:t>
      </w:r>
      <w:r w:rsidRPr="002E7DDE">
        <w:rPr>
          <w:rFonts w:ascii="Times New Roman" w:eastAsia="Calibri" w:hAnsi="Times New Roman" w:cs="Times New Roman"/>
          <w:b/>
          <w:i/>
          <w:iCs/>
          <w:sz w:val="26"/>
          <w:szCs w:val="26"/>
        </w:rPr>
        <w:t>время</w:t>
      </w:r>
      <w:proofErr w:type="gramEnd"/>
      <w:r w:rsidRPr="002E7DDE">
        <w:rPr>
          <w:rFonts w:ascii="Times New Roman" w:eastAsia="Calibri" w:hAnsi="Times New Roman" w:cs="Times New Roman"/>
          <w:b/>
          <w:i/>
          <w:iCs/>
          <w:sz w:val="26"/>
          <w:szCs w:val="26"/>
        </w:rPr>
        <w:t xml:space="preserve"> от воскресения Христа до дня Пятидесятницы</w:t>
      </w:r>
      <w:r w:rsidRPr="002E7DDE">
        <w:rPr>
          <w:rFonts w:ascii="Times New Roman" w:eastAsia="Calibri" w:hAnsi="Times New Roman" w:cs="Times New Roman"/>
          <w:iCs/>
          <w:sz w:val="26"/>
          <w:szCs w:val="26"/>
        </w:rPr>
        <w:t xml:space="preserve">. </w:t>
      </w:r>
    </w:p>
    <w:p w14:paraId="0AC987C8" w14:textId="77777777" w:rsidR="002E7DDE" w:rsidRPr="002E7DDE" w:rsidRDefault="00395D10" w:rsidP="0069079F">
      <w:pPr>
        <w:pStyle w:val="a3"/>
        <w:numPr>
          <w:ilvl w:val="0"/>
          <w:numId w:val="14"/>
        </w:numPr>
        <w:jc w:val="both"/>
        <w:rPr>
          <w:rFonts w:ascii="Times New Roman" w:eastAsia="Calibri" w:hAnsi="Times New Roman" w:cs="Times New Roman"/>
          <w:iCs/>
          <w:sz w:val="26"/>
          <w:szCs w:val="26"/>
        </w:rPr>
      </w:pPr>
      <w:r w:rsidRPr="002E7DDE">
        <w:rPr>
          <w:rFonts w:ascii="Times New Roman" w:eastAsia="Calibri" w:hAnsi="Times New Roman" w:cs="Times New Roman"/>
          <w:iCs/>
          <w:sz w:val="26"/>
          <w:szCs w:val="26"/>
        </w:rPr>
        <w:t xml:space="preserve">Это было время, в которое ученики едва ли могли приобретать себе содержание какими-либо сродными им трудами. </w:t>
      </w:r>
    </w:p>
    <w:p w14:paraId="0F23E0F0" w14:textId="77777777" w:rsidR="002E7DDE"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lastRenderedPageBreak/>
        <w:t xml:space="preserve">Но когда, по исполнении обещания о сошествии Св. Духа, </w:t>
      </w:r>
      <w:r w:rsidRPr="002E7DDE">
        <w:rPr>
          <w:rFonts w:ascii="Times New Roman" w:eastAsia="Calibri" w:hAnsi="Times New Roman" w:cs="Times New Roman"/>
          <w:b/>
          <w:iCs/>
          <w:sz w:val="26"/>
          <w:szCs w:val="26"/>
        </w:rPr>
        <w:t>Церковь христианская начала постепенно разрастаться из небольшой семьи или дома в значительное общество</w:t>
      </w:r>
      <w:r w:rsidRPr="00395D10">
        <w:rPr>
          <w:rFonts w:ascii="Times New Roman" w:eastAsia="Calibri" w:hAnsi="Times New Roman" w:cs="Times New Roman"/>
          <w:iCs/>
          <w:sz w:val="26"/>
          <w:szCs w:val="26"/>
        </w:rPr>
        <w:t xml:space="preserve"> (уже первая проповедь Петра привлекла к Христу 3000 душ, </w:t>
      </w:r>
      <w:proofErr w:type="spellStart"/>
      <w:r w:rsidRPr="00395D10">
        <w:rPr>
          <w:rFonts w:ascii="Times New Roman" w:eastAsia="Calibri" w:hAnsi="Times New Roman" w:cs="Times New Roman"/>
          <w:iCs/>
          <w:sz w:val="26"/>
          <w:szCs w:val="26"/>
        </w:rPr>
        <w:t>Деян</w:t>
      </w:r>
      <w:proofErr w:type="spellEnd"/>
      <w:r w:rsidRPr="00395D10">
        <w:rPr>
          <w:rFonts w:ascii="Times New Roman" w:eastAsia="Calibri" w:hAnsi="Times New Roman" w:cs="Times New Roman"/>
          <w:iCs/>
          <w:sz w:val="26"/>
          <w:szCs w:val="26"/>
        </w:rPr>
        <w:t xml:space="preserve">. 2, 41, а затем мы видим вскоре приращение Церкви до 5000 душ, </w:t>
      </w:r>
      <w:proofErr w:type="spellStart"/>
      <w:r w:rsidRPr="00395D10">
        <w:rPr>
          <w:rFonts w:ascii="Times New Roman" w:eastAsia="Calibri" w:hAnsi="Times New Roman" w:cs="Times New Roman"/>
          <w:iCs/>
          <w:sz w:val="26"/>
          <w:szCs w:val="26"/>
        </w:rPr>
        <w:t>Деян</w:t>
      </w:r>
      <w:proofErr w:type="spellEnd"/>
      <w:r w:rsidRPr="00395D10">
        <w:rPr>
          <w:rFonts w:ascii="Times New Roman" w:eastAsia="Calibri" w:hAnsi="Times New Roman" w:cs="Times New Roman"/>
          <w:iCs/>
          <w:sz w:val="26"/>
          <w:szCs w:val="26"/>
        </w:rPr>
        <w:t xml:space="preserve">. 4, 4), тогда положение дела должно было несколько измениться. </w:t>
      </w:r>
    </w:p>
    <w:p w14:paraId="3335FB4C" w14:textId="77777777" w:rsidR="002E7DDE" w:rsidRPr="002E7DDE" w:rsidRDefault="00395D10" w:rsidP="0069079F">
      <w:pPr>
        <w:pStyle w:val="a3"/>
        <w:numPr>
          <w:ilvl w:val="0"/>
          <w:numId w:val="15"/>
        </w:numPr>
        <w:jc w:val="both"/>
        <w:rPr>
          <w:rFonts w:ascii="Times New Roman" w:eastAsia="Calibri" w:hAnsi="Times New Roman" w:cs="Times New Roman"/>
          <w:iCs/>
          <w:sz w:val="26"/>
          <w:szCs w:val="26"/>
        </w:rPr>
      </w:pPr>
      <w:r w:rsidRPr="002E7DDE">
        <w:rPr>
          <w:rFonts w:ascii="Times New Roman" w:eastAsia="Calibri" w:hAnsi="Times New Roman" w:cs="Times New Roman"/>
          <w:iCs/>
          <w:sz w:val="26"/>
          <w:szCs w:val="26"/>
        </w:rPr>
        <w:t xml:space="preserve">Теперь </w:t>
      </w:r>
      <w:r w:rsidRPr="002E7DDE">
        <w:rPr>
          <w:rFonts w:ascii="Times New Roman" w:eastAsia="Calibri" w:hAnsi="Times New Roman" w:cs="Times New Roman"/>
          <w:b/>
          <w:i/>
          <w:iCs/>
          <w:sz w:val="26"/>
          <w:szCs w:val="26"/>
        </w:rPr>
        <w:t>новообращенные большей частью оставались в своем раннем звании и состоянии</w:t>
      </w:r>
      <w:r w:rsidRPr="002E7DDE">
        <w:rPr>
          <w:rFonts w:ascii="Times New Roman" w:eastAsia="Calibri" w:hAnsi="Times New Roman" w:cs="Times New Roman"/>
          <w:iCs/>
          <w:sz w:val="26"/>
          <w:szCs w:val="26"/>
        </w:rPr>
        <w:t xml:space="preserve">; между тем, значительная часть христиан в Иерусалиме </w:t>
      </w:r>
      <w:r w:rsidRPr="002E7DDE">
        <w:rPr>
          <w:rFonts w:ascii="Times New Roman" w:eastAsia="Calibri" w:hAnsi="Times New Roman" w:cs="Times New Roman"/>
          <w:b/>
          <w:i/>
          <w:iCs/>
          <w:sz w:val="26"/>
          <w:szCs w:val="26"/>
        </w:rPr>
        <w:t>была крайне бедна</w:t>
      </w:r>
      <w:r w:rsidRPr="002E7DDE">
        <w:rPr>
          <w:rFonts w:ascii="Times New Roman" w:eastAsia="Calibri" w:hAnsi="Times New Roman" w:cs="Times New Roman"/>
          <w:iCs/>
          <w:sz w:val="26"/>
          <w:szCs w:val="26"/>
        </w:rPr>
        <w:t xml:space="preserve"> и поэтому нуждалась в помощи. </w:t>
      </w:r>
    </w:p>
    <w:p w14:paraId="3331F7E3" w14:textId="77777777" w:rsidR="002E7DDE" w:rsidRPr="002E7DDE" w:rsidRDefault="00395D10" w:rsidP="0069079F">
      <w:pPr>
        <w:pStyle w:val="a3"/>
        <w:numPr>
          <w:ilvl w:val="0"/>
          <w:numId w:val="15"/>
        </w:numPr>
        <w:jc w:val="both"/>
        <w:rPr>
          <w:rFonts w:ascii="Times New Roman" w:eastAsia="Calibri" w:hAnsi="Times New Roman" w:cs="Times New Roman"/>
          <w:iCs/>
          <w:sz w:val="26"/>
          <w:szCs w:val="26"/>
        </w:rPr>
      </w:pPr>
      <w:r w:rsidRPr="002E7DDE">
        <w:rPr>
          <w:rFonts w:ascii="Times New Roman" w:eastAsia="Calibri" w:hAnsi="Times New Roman" w:cs="Times New Roman"/>
          <w:iCs/>
          <w:sz w:val="26"/>
          <w:szCs w:val="26"/>
        </w:rPr>
        <w:t xml:space="preserve">И вот, движимые любовью к Христу, Основателю, Главе и </w:t>
      </w:r>
      <w:proofErr w:type="spellStart"/>
      <w:r w:rsidRPr="002E7DDE">
        <w:rPr>
          <w:rFonts w:ascii="Times New Roman" w:eastAsia="Calibri" w:hAnsi="Times New Roman" w:cs="Times New Roman"/>
          <w:iCs/>
          <w:sz w:val="26"/>
          <w:szCs w:val="26"/>
        </w:rPr>
        <w:t>пастыреначальнику</w:t>
      </w:r>
      <w:proofErr w:type="spellEnd"/>
      <w:r w:rsidRPr="002E7DDE">
        <w:rPr>
          <w:rFonts w:ascii="Times New Roman" w:eastAsia="Calibri" w:hAnsi="Times New Roman" w:cs="Times New Roman"/>
          <w:iCs/>
          <w:sz w:val="26"/>
          <w:szCs w:val="26"/>
        </w:rPr>
        <w:t xml:space="preserve"> Церкви, </w:t>
      </w:r>
      <w:r w:rsidRPr="002E7DDE">
        <w:rPr>
          <w:rFonts w:ascii="Times New Roman" w:eastAsia="Calibri" w:hAnsi="Times New Roman" w:cs="Times New Roman"/>
          <w:b/>
          <w:i/>
          <w:iCs/>
          <w:sz w:val="26"/>
          <w:szCs w:val="26"/>
        </w:rPr>
        <w:t>имущие классы пожелали оказывать из своего достатка</w:t>
      </w:r>
      <w:r w:rsidRPr="002E7DDE">
        <w:rPr>
          <w:rFonts w:ascii="Times New Roman" w:eastAsia="Calibri" w:hAnsi="Times New Roman" w:cs="Times New Roman"/>
          <w:iCs/>
          <w:sz w:val="26"/>
          <w:szCs w:val="26"/>
        </w:rPr>
        <w:t xml:space="preserve">, много ли, мало ли, кто сколько мог, помощь неимущим. </w:t>
      </w:r>
    </w:p>
    <w:p w14:paraId="13E9EBFF" w14:textId="77777777" w:rsidR="002E7DDE"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Но кому </w:t>
      </w:r>
      <w:r w:rsidRPr="002E7DDE">
        <w:rPr>
          <w:rFonts w:ascii="Times New Roman" w:eastAsia="Calibri" w:hAnsi="Times New Roman" w:cs="Times New Roman"/>
          <w:b/>
          <w:iCs/>
          <w:sz w:val="26"/>
          <w:szCs w:val="26"/>
        </w:rPr>
        <w:t xml:space="preserve">естественнее было вверить приносимое для </w:t>
      </w:r>
      <w:proofErr w:type="spellStart"/>
      <w:r w:rsidRPr="002E7DDE">
        <w:rPr>
          <w:rFonts w:ascii="Times New Roman" w:eastAsia="Calibri" w:hAnsi="Times New Roman" w:cs="Times New Roman"/>
          <w:b/>
          <w:iCs/>
          <w:sz w:val="26"/>
          <w:szCs w:val="26"/>
        </w:rPr>
        <w:t>раздаяния</w:t>
      </w:r>
      <w:proofErr w:type="spellEnd"/>
      <w:r w:rsidRPr="002E7DDE">
        <w:rPr>
          <w:rFonts w:ascii="Times New Roman" w:eastAsia="Calibri" w:hAnsi="Times New Roman" w:cs="Times New Roman"/>
          <w:b/>
          <w:iCs/>
          <w:sz w:val="26"/>
          <w:szCs w:val="26"/>
        </w:rPr>
        <w:t xml:space="preserve"> бедным, как не апостолам</w:t>
      </w:r>
      <w:r w:rsidRPr="00395D10">
        <w:rPr>
          <w:rFonts w:ascii="Times New Roman" w:eastAsia="Calibri" w:hAnsi="Times New Roman" w:cs="Times New Roman"/>
          <w:iCs/>
          <w:sz w:val="26"/>
          <w:szCs w:val="26"/>
        </w:rPr>
        <w:t xml:space="preserve">, предстоятелям Церкви, которым ближе известны были нужды бедняков и степень нужды каждого из них? </w:t>
      </w:r>
    </w:p>
    <w:p w14:paraId="2C9C733B" w14:textId="77777777" w:rsidR="002E7DDE" w:rsidRDefault="00395D10" w:rsidP="0069079F">
      <w:pPr>
        <w:pStyle w:val="a3"/>
        <w:numPr>
          <w:ilvl w:val="0"/>
          <w:numId w:val="16"/>
        </w:numPr>
        <w:jc w:val="both"/>
        <w:rPr>
          <w:rFonts w:ascii="Times New Roman" w:eastAsia="Calibri" w:hAnsi="Times New Roman" w:cs="Times New Roman"/>
          <w:iCs/>
          <w:sz w:val="26"/>
          <w:szCs w:val="26"/>
        </w:rPr>
      </w:pPr>
      <w:r w:rsidRPr="002E7DDE">
        <w:rPr>
          <w:rFonts w:ascii="Times New Roman" w:eastAsia="Calibri" w:hAnsi="Times New Roman" w:cs="Times New Roman"/>
          <w:iCs/>
          <w:sz w:val="26"/>
          <w:szCs w:val="26"/>
        </w:rPr>
        <w:t xml:space="preserve">Так как, по свидетельству апостольской истории, Церковь Иерусалимская, по большинству своих членов, была в особенности </w:t>
      </w:r>
      <w:r w:rsidRPr="002E7DDE">
        <w:rPr>
          <w:rFonts w:ascii="Times New Roman" w:eastAsia="Calibri" w:hAnsi="Times New Roman" w:cs="Times New Roman"/>
          <w:b/>
          <w:i/>
          <w:iCs/>
          <w:sz w:val="26"/>
          <w:szCs w:val="26"/>
        </w:rPr>
        <w:t>Церковью бедных</w:t>
      </w:r>
      <w:r w:rsidRPr="002E7DDE">
        <w:rPr>
          <w:rFonts w:ascii="Times New Roman" w:eastAsia="Calibri" w:hAnsi="Times New Roman" w:cs="Times New Roman"/>
          <w:iCs/>
          <w:sz w:val="26"/>
          <w:szCs w:val="26"/>
        </w:rPr>
        <w:t xml:space="preserve">, неимущих, </w:t>
      </w:r>
    </w:p>
    <w:p w14:paraId="6FA163AF" w14:textId="69563E2F" w:rsidR="002E7DDE" w:rsidRPr="002E7DDE" w:rsidRDefault="00395D10" w:rsidP="0069079F">
      <w:pPr>
        <w:pStyle w:val="a3"/>
        <w:numPr>
          <w:ilvl w:val="0"/>
          <w:numId w:val="16"/>
        </w:numPr>
        <w:jc w:val="both"/>
        <w:rPr>
          <w:rFonts w:ascii="Times New Roman" w:eastAsia="Calibri" w:hAnsi="Times New Roman" w:cs="Times New Roman"/>
          <w:iCs/>
          <w:sz w:val="26"/>
          <w:szCs w:val="26"/>
        </w:rPr>
      </w:pPr>
      <w:r w:rsidRPr="002E7DDE">
        <w:rPr>
          <w:rFonts w:ascii="Times New Roman" w:eastAsia="Calibri" w:hAnsi="Times New Roman" w:cs="Times New Roman"/>
          <w:iCs/>
          <w:sz w:val="26"/>
          <w:szCs w:val="26"/>
        </w:rPr>
        <w:t xml:space="preserve">то нет ничего удивительного, что при первоначальной свежести и силе любви христианской </w:t>
      </w:r>
      <w:r w:rsidRPr="002E7DDE">
        <w:rPr>
          <w:rFonts w:ascii="Times New Roman" w:eastAsia="Calibri" w:hAnsi="Times New Roman" w:cs="Times New Roman"/>
          <w:b/>
          <w:i/>
          <w:iCs/>
          <w:sz w:val="26"/>
          <w:szCs w:val="26"/>
        </w:rPr>
        <w:t>многие или даже, может быть, все, более или менее достаточные, люди приносили в жертву всей Церкви</w:t>
      </w:r>
      <w:r w:rsidRPr="002E7DDE">
        <w:rPr>
          <w:rFonts w:ascii="Times New Roman" w:eastAsia="Calibri" w:hAnsi="Times New Roman" w:cs="Times New Roman"/>
          <w:iCs/>
          <w:sz w:val="26"/>
          <w:szCs w:val="26"/>
        </w:rPr>
        <w:t xml:space="preserve"> или все сполна свое имение, или часть его, смотря по </w:t>
      </w:r>
      <w:proofErr w:type="spellStart"/>
      <w:r w:rsidRPr="002E7DDE">
        <w:rPr>
          <w:rFonts w:ascii="Times New Roman" w:eastAsia="Calibri" w:hAnsi="Times New Roman" w:cs="Times New Roman"/>
          <w:iCs/>
          <w:sz w:val="26"/>
          <w:szCs w:val="26"/>
        </w:rPr>
        <w:t>благоизволению</w:t>
      </w:r>
      <w:proofErr w:type="spellEnd"/>
      <w:r w:rsidRPr="002E7DDE">
        <w:rPr>
          <w:rFonts w:ascii="Times New Roman" w:eastAsia="Calibri" w:hAnsi="Times New Roman" w:cs="Times New Roman"/>
          <w:iCs/>
          <w:sz w:val="26"/>
          <w:szCs w:val="26"/>
        </w:rPr>
        <w:t xml:space="preserve"> каждого. </w:t>
      </w:r>
    </w:p>
    <w:p w14:paraId="7A3C73BD" w14:textId="77777777" w:rsidR="002E7DDE" w:rsidRPr="002E7DDE" w:rsidRDefault="00395D10" w:rsidP="0069079F">
      <w:pPr>
        <w:pStyle w:val="a3"/>
        <w:numPr>
          <w:ilvl w:val="0"/>
          <w:numId w:val="16"/>
        </w:numPr>
        <w:jc w:val="both"/>
        <w:rPr>
          <w:rFonts w:ascii="Times New Roman" w:eastAsia="Calibri" w:hAnsi="Times New Roman" w:cs="Times New Roman"/>
          <w:iCs/>
          <w:sz w:val="26"/>
          <w:szCs w:val="26"/>
        </w:rPr>
      </w:pPr>
      <w:r w:rsidRPr="002E7DDE">
        <w:rPr>
          <w:rFonts w:ascii="Times New Roman" w:eastAsia="Calibri" w:hAnsi="Times New Roman" w:cs="Times New Roman"/>
          <w:iCs/>
          <w:sz w:val="26"/>
          <w:szCs w:val="26"/>
        </w:rPr>
        <w:t xml:space="preserve">Так состоялось в Иерусалимской Церкви общение имуществ </w:t>
      </w:r>
      <w:r w:rsidRPr="002E7DDE">
        <w:rPr>
          <w:rFonts w:ascii="Times New Roman" w:eastAsia="Calibri" w:hAnsi="Times New Roman" w:cs="Times New Roman"/>
          <w:b/>
          <w:i/>
          <w:iCs/>
          <w:sz w:val="26"/>
          <w:szCs w:val="26"/>
        </w:rPr>
        <w:t>на чисто братских началах святой любви</w:t>
      </w:r>
      <w:r w:rsidRPr="002E7DDE">
        <w:rPr>
          <w:rFonts w:ascii="Times New Roman" w:eastAsia="Calibri" w:hAnsi="Times New Roman" w:cs="Times New Roman"/>
          <w:iCs/>
          <w:sz w:val="26"/>
          <w:szCs w:val="26"/>
        </w:rPr>
        <w:t xml:space="preserve"> имущих сочленов к неимущим. </w:t>
      </w:r>
    </w:p>
    <w:p w14:paraId="728210B0" w14:textId="77777777" w:rsidR="002E7DDE"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Таким образом, мы видим, что столь справедливо прославленное, </w:t>
      </w:r>
      <w:r w:rsidRPr="002E7DDE">
        <w:rPr>
          <w:rFonts w:ascii="Times New Roman" w:eastAsia="Calibri" w:hAnsi="Times New Roman" w:cs="Times New Roman"/>
          <w:b/>
          <w:iCs/>
          <w:sz w:val="26"/>
          <w:szCs w:val="26"/>
        </w:rPr>
        <w:t>чтимое, хотя по-своему, даже врагами христианства, общение имуществ в Иерусалиме вовсе не требовало от членов Церкви продажи всего имущества</w:t>
      </w:r>
      <w:r w:rsidRPr="00395D10">
        <w:rPr>
          <w:rFonts w:ascii="Times New Roman" w:eastAsia="Calibri" w:hAnsi="Times New Roman" w:cs="Times New Roman"/>
          <w:iCs/>
          <w:sz w:val="26"/>
          <w:szCs w:val="26"/>
        </w:rPr>
        <w:t xml:space="preserve"> и внесения в общественную кассу всего приобретенного от продажи, и еще менее насильственного принуждения членов к продаже целого или только части имущества в пользу Церкви; </w:t>
      </w:r>
    </w:p>
    <w:p w14:paraId="7218DD7A" w14:textId="77777777" w:rsidR="002E7DDE" w:rsidRDefault="00395D10" w:rsidP="0069079F">
      <w:pPr>
        <w:pStyle w:val="a3"/>
        <w:numPr>
          <w:ilvl w:val="0"/>
          <w:numId w:val="17"/>
        </w:numPr>
        <w:jc w:val="both"/>
        <w:rPr>
          <w:rFonts w:ascii="Times New Roman" w:eastAsia="Calibri" w:hAnsi="Times New Roman" w:cs="Times New Roman"/>
          <w:iCs/>
          <w:sz w:val="26"/>
          <w:szCs w:val="26"/>
        </w:rPr>
      </w:pPr>
      <w:r w:rsidRPr="002E7DDE">
        <w:rPr>
          <w:rFonts w:ascii="Times New Roman" w:eastAsia="Calibri" w:hAnsi="Times New Roman" w:cs="Times New Roman"/>
          <w:iCs/>
          <w:sz w:val="26"/>
          <w:szCs w:val="26"/>
        </w:rPr>
        <w:t xml:space="preserve">напротив, </w:t>
      </w:r>
      <w:r w:rsidRPr="002E7DDE">
        <w:rPr>
          <w:rFonts w:ascii="Times New Roman" w:eastAsia="Calibri" w:hAnsi="Times New Roman" w:cs="Times New Roman"/>
          <w:b/>
          <w:i/>
          <w:iCs/>
          <w:sz w:val="26"/>
          <w:szCs w:val="26"/>
        </w:rPr>
        <w:t>исключительно покоилось на свободной любви сочленов</w:t>
      </w:r>
      <w:r w:rsidRPr="002E7DDE">
        <w:rPr>
          <w:rFonts w:ascii="Times New Roman" w:eastAsia="Calibri" w:hAnsi="Times New Roman" w:cs="Times New Roman"/>
          <w:iCs/>
          <w:sz w:val="26"/>
          <w:szCs w:val="26"/>
        </w:rPr>
        <w:t xml:space="preserve">, побуждавшей их продавать свои имения или часть их, и </w:t>
      </w:r>
      <w:r w:rsidRPr="002E7DDE">
        <w:rPr>
          <w:rFonts w:ascii="Times New Roman" w:eastAsia="Calibri" w:hAnsi="Times New Roman" w:cs="Times New Roman"/>
          <w:b/>
          <w:i/>
          <w:iCs/>
          <w:sz w:val="26"/>
          <w:szCs w:val="26"/>
        </w:rPr>
        <w:t>цену проданного, всю или опять известную часть</w:t>
      </w:r>
      <w:r w:rsidRPr="002E7DDE">
        <w:rPr>
          <w:rFonts w:ascii="Times New Roman" w:eastAsia="Calibri" w:hAnsi="Times New Roman" w:cs="Times New Roman"/>
          <w:iCs/>
          <w:sz w:val="26"/>
          <w:szCs w:val="26"/>
        </w:rPr>
        <w:t xml:space="preserve">, полагать к ногам апостолов для </w:t>
      </w:r>
      <w:proofErr w:type="spellStart"/>
      <w:r w:rsidRPr="002E7DDE">
        <w:rPr>
          <w:rFonts w:ascii="Times New Roman" w:eastAsia="Calibri" w:hAnsi="Times New Roman" w:cs="Times New Roman"/>
          <w:iCs/>
          <w:sz w:val="26"/>
          <w:szCs w:val="26"/>
        </w:rPr>
        <w:t>раздаяния</w:t>
      </w:r>
      <w:proofErr w:type="spellEnd"/>
      <w:r w:rsidRPr="002E7DDE">
        <w:rPr>
          <w:rFonts w:ascii="Times New Roman" w:eastAsia="Calibri" w:hAnsi="Times New Roman" w:cs="Times New Roman"/>
          <w:iCs/>
          <w:sz w:val="26"/>
          <w:szCs w:val="26"/>
        </w:rPr>
        <w:t xml:space="preserve"> бедным, смотря по нужде каждого. </w:t>
      </w:r>
    </w:p>
    <w:p w14:paraId="66D19E5E" w14:textId="65A47B3E" w:rsidR="00395D10" w:rsidRPr="002E7DDE" w:rsidRDefault="00395D10" w:rsidP="0069079F">
      <w:pPr>
        <w:pStyle w:val="a3"/>
        <w:numPr>
          <w:ilvl w:val="0"/>
          <w:numId w:val="17"/>
        </w:numPr>
        <w:jc w:val="both"/>
        <w:rPr>
          <w:rFonts w:ascii="Times New Roman" w:eastAsia="Calibri" w:hAnsi="Times New Roman" w:cs="Times New Roman"/>
          <w:iCs/>
          <w:sz w:val="26"/>
          <w:szCs w:val="26"/>
        </w:rPr>
      </w:pPr>
      <w:r w:rsidRPr="002E7DDE">
        <w:rPr>
          <w:rFonts w:ascii="Times New Roman" w:eastAsia="Calibri" w:hAnsi="Times New Roman" w:cs="Times New Roman"/>
          <w:iCs/>
          <w:sz w:val="26"/>
          <w:szCs w:val="26"/>
        </w:rPr>
        <w:t xml:space="preserve">Вот в каком виде, на основании строгого исследования вышеуказанных мест в кн. </w:t>
      </w:r>
      <w:proofErr w:type="spellStart"/>
      <w:r w:rsidRPr="002E7DDE">
        <w:rPr>
          <w:rFonts w:ascii="Times New Roman" w:eastAsia="Calibri" w:hAnsi="Times New Roman" w:cs="Times New Roman"/>
          <w:iCs/>
          <w:sz w:val="26"/>
          <w:szCs w:val="26"/>
        </w:rPr>
        <w:t>Деян</w:t>
      </w:r>
      <w:proofErr w:type="spellEnd"/>
      <w:r w:rsidRPr="002E7DDE">
        <w:rPr>
          <w:rFonts w:ascii="Times New Roman" w:eastAsia="Calibri" w:hAnsi="Times New Roman" w:cs="Times New Roman"/>
          <w:iCs/>
          <w:sz w:val="26"/>
          <w:szCs w:val="26"/>
        </w:rPr>
        <w:t xml:space="preserve">. </w:t>
      </w:r>
      <w:proofErr w:type="spellStart"/>
      <w:r w:rsidRPr="002E7DDE">
        <w:rPr>
          <w:rFonts w:ascii="Times New Roman" w:eastAsia="Calibri" w:hAnsi="Times New Roman" w:cs="Times New Roman"/>
          <w:iCs/>
          <w:sz w:val="26"/>
          <w:szCs w:val="26"/>
        </w:rPr>
        <w:t>Апост</w:t>
      </w:r>
      <w:proofErr w:type="spellEnd"/>
      <w:r w:rsidRPr="002E7DDE">
        <w:rPr>
          <w:rFonts w:ascii="Times New Roman" w:eastAsia="Calibri" w:hAnsi="Times New Roman" w:cs="Times New Roman"/>
          <w:iCs/>
          <w:sz w:val="26"/>
          <w:szCs w:val="26"/>
        </w:rPr>
        <w:t xml:space="preserve">., представляется нам </w:t>
      </w:r>
      <w:proofErr w:type="spellStart"/>
      <w:r w:rsidRPr="002E7DDE">
        <w:rPr>
          <w:rFonts w:ascii="Times New Roman" w:eastAsia="Calibri" w:hAnsi="Times New Roman" w:cs="Times New Roman"/>
          <w:b/>
          <w:i/>
          <w:iCs/>
          <w:sz w:val="26"/>
          <w:szCs w:val="26"/>
        </w:rPr>
        <w:t>первохристианское</w:t>
      </w:r>
      <w:proofErr w:type="spellEnd"/>
      <w:r w:rsidRPr="002E7DDE">
        <w:rPr>
          <w:rFonts w:ascii="Times New Roman" w:eastAsia="Calibri" w:hAnsi="Times New Roman" w:cs="Times New Roman"/>
          <w:b/>
          <w:i/>
          <w:iCs/>
          <w:sz w:val="26"/>
          <w:szCs w:val="26"/>
        </w:rPr>
        <w:t xml:space="preserve"> Иерусалимское общение имуществ</w:t>
      </w:r>
      <w:r w:rsidRPr="002E7DDE">
        <w:rPr>
          <w:rFonts w:ascii="Times New Roman" w:eastAsia="Calibri" w:hAnsi="Times New Roman" w:cs="Times New Roman"/>
          <w:iCs/>
          <w:sz w:val="26"/>
          <w:szCs w:val="26"/>
        </w:rPr>
        <w:t>.</w:t>
      </w:r>
    </w:p>
    <w:p w14:paraId="12B5711D" w14:textId="77777777" w:rsidR="00395D10" w:rsidRPr="00395D10" w:rsidRDefault="00395D10" w:rsidP="00395D10">
      <w:pPr>
        <w:jc w:val="both"/>
        <w:rPr>
          <w:rFonts w:ascii="Times New Roman" w:eastAsia="Calibri" w:hAnsi="Times New Roman" w:cs="Times New Roman"/>
          <w:iCs/>
          <w:sz w:val="26"/>
          <w:szCs w:val="26"/>
        </w:rPr>
      </w:pPr>
    </w:p>
    <w:p w14:paraId="325DAB7E" w14:textId="77777777" w:rsidR="002E7DDE"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Как </w:t>
      </w:r>
      <w:r w:rsidRPr="002E7DDE">
        <w:rPr>
          <w:rFonts w:ascii="Times New Roman" w:eastAsia="Calibri" w:hAnsi="Times New Roman" w:cs="Times New Roman"/>
          <w:b/>
          <w:iCs/>
          <w:sz w:val="26"/>
          <w:szCs w:val="26"/>
        </w:rPr>
        <w:t>далеко оно от пресловутого коммунизма</w:t>
      </w:r>
      <w:r w:rsidRPr="00395D10">
        <w:rPr>
          <w:rFonts w:ascii="Times New Roman" w:eastAsia="Calibri" w:hAnsi="Times New Roman" w:cs="Times New Roman"/>
          <w:iCs/>
          <w:sz w:val="26"/>
          <w:szCs w:val="26"/>
        </w:rPr>
        <w:t xml:space="preserve">, порожденного мечтательными головами нашего времени, не постыдившимися </w:t>
      </w:r>
      <w:r w:rsidRPr="002E7DDE">
        <w:rPr>
          <w:rFonts w:ascii="Times New Roman" w:eastAsia="Calibri" w:hAnsi="Times New Roman" w:cs="Times New Roman"/>
          <w:b/>
          <w:iCs/>
          <w:sz w:val="26"/>
          <w:szCs w:val="26"/>
        </w:rPr>
        <w:t>прикрываться высоким авторитетом неизвестной им древней Церкви Иерусалимской</w:t>
      </w:r>
      <w:r w:rsidRPr="00395D10">
        <w:rPr>
          <w:rFonts w:ascii="Times New Roman" w:eastAsia="Calibri" w:hAnsi="Times New Roman" w:cs="Times New Roman"/>
          <w:iCs/>
          <w:sz w:val="26"/>
          <w:szCs w:val="26"/>
        </w:rPr>
        <w:t xml:space="preserve">! Может ли быть </w:t>
      </w:r>
      <w:r w:rsidRPr="00395D10">
        <w:rPr>
          <w:rFonts w:ascii="Times New Roman" w:eastAsia="Calibri" w:hAnsi="Times New Roman" w:cs="Times New Roman"/>
          <w:iCs/>
          <w:sz w:val="26"/>
          <w:szCs w:val="26"/>
        </w:rPr>
        <w:lastRenderedPageBreak/>
        <w:t xml:space="preserve">какое-либо сравнение между иерусалимским общением имуществ и современным коммунизмом? </w:t>
      </w:r>
      <w:r w:rsidRPr="002E7DDE">
        <w:rPr>
          <w:rFonts w:ascii="Times New Roman" w:eastAsia="Calibri" w:hAnsi="Times New Roman" w:cs="Times New Roman"/>
          <w:iCs/>
          <w:color w:val="00B050"/>
          <w:sz w:val="26"/>
          <w:szCs w:val="26"/>
        </w:rPr>
        <w:t xml:space="preserve">Что общего у света с </w:t>
      </w:r>
      <w:proofErr w:type="spellStart"/>
      <w:r w:rsidRPr="002E7DDE">
        <w:rPr>
          <w:rFonts w:ascii="Times New Roman" w:eastAsia="Calibri" w:hAnsi="Times New Roman" w:cs="Times New Roman"/>
          <w:iCs/>
          <w:color w:val="00B050"/>
          <w:sz w:val="26"/>
          <w:szCs w:val="26"/>
        </w:rPr>
        <w:t>тьмою</w:t>
      </w:r>
      <w:proofErr w:type="spellEnd"/>
      <w:r w:rsidRPr="002E7DDE">
        <w:rPr>
          <w:rFonts w:ascii="Times New Roman" w:eastAsia="Calibri" w:hAnsi="Times New Roman" w:cs="Times New Roman"/>
          <w:iCs/>
          <w:color w:val="00B050"/>
          <w:sz w:val="26"/>
          <w:szCs w:val="26"/>
        </w:rPr>
        <w:t xml:space="preserve"> </w:t>
      </w:r>
      <w:r w:rsidRPr="00395D10">
        <w:rPr>
          <w:rFonts w:ascii="Times New Roman" w:eastAsia="Calibri" w:hAnsi="Times New Roman" w:cs="Times New Roman"/>
          <w:iCs/>
          <w:sz w:val="26"/>
          <w:szCs w:val="26"/>
        </w:rPr>
        <w:t xml:space="preserve">(2 Кор, 6, 14)? </w:t>
      </w:r>
    </w:p>
    <w:p w14:paraId="43BF6DEE" w14:textId="77777777" w:rsidR="002E7DDE" w:rsidRDefault="00395D10" w:rsidP="0069079F">
      <w:pPr>
        <w:pStyle w:val="a3"/>
        <w:numPr>
          <w:ilvl w:val="0"/>
          <w:numId w:val="18"/>
        </w:numPr>
        <w:jc w:val="both"/>
        <w:rPr>
          <w:rFonts w:ascii="Times New Roman" w:eastAsia="Calibri" w:hAnsi="Times New Roman" w:cs="Times New Roman"/>
          <w:iCs/>
          <w:sz w:val="26"/>
          <w:szCs w:val="26"/>
        </w:rPr>
      </w:pPr>
      <w:r w:rsidRPr="002E7DDE">
        <w:rPr>
          <w:rFonts w:ascii="Times New Roman" w:eastAsia="Calibri" w:hAnsi="Times New Roman" w:cs="Times New Roman"/>
          <w:iCs/>
          <w:sz w:val="26"/>
          <w:szCs w:val="26"/>
        </w:rPr>
        <w:t xml:space="preserve">Там </w:t>
      </w:r>
      <w:r w:rsidRPr="002E7DDE">
        <w:rPr>
          <w:rFonts w:ascii="Times New Roman" w:eastAsia="Calibri" w:hAnsi="Times New Roman" w:cs="Times New Roman"/>
          <w:b/>
          <w:i/>
          <w:iCs/>
          <w:sz w:val="26"/>
          <w:szCs w:val="26"/>
        </w:rPr>
        <w:t>глубокая братская любовь</w:t>
      </w:r>
      <w:r w:rsidRPr="002E7DDE">
        <w:rPr>
          <w:rFonts w:ascii="Times New Roman" w:eastAsia="Calibri" w:hAnsi="Times New Roman" w:cs="Times New Roman"/>
          <w:iCs/>
          <w:sz w:val="26"/>
          <w:szCs w:val="26"/>
        </w:rPr>
        <w:t xml:space="preserve">, созерцая Первообраз любви, радостно и охотно приносит в жертву тленные земные сокровища неимущим </w:t>
      </w:r>
      <w:proofErr w:type="spellStart"/>
      <w:r w:rsidRPr="002E7DDE">
        <w:rPr>
          <w:rFonts w:ascii="Times New Roman" w:eastAsia="Calibri" w:hAnsi="Times New Roman" w:cs="Times New Roman"/>
          <w:iCs/>
          <w:sz w:val="26"/>
          <w:szCs w:val="26"/>
        </w:rPr>
        <w:t>братиям</w:t>
      </w:r>
      <w:proofErr w:type="spellEnd"/>
      <w:r w:rsidRPr="002E7DDE">
        <w:rPr>
          <w:rFonts w:ascii="Times New Roman" w:eastAsia="Calibri" w:hAnsi="Times New Roman" w:cs="Times New Roman"/>
          <w:iCs/>
          <w:sz w:val="26"/>
          <w:szCs w:val="26"/>
        </w:rPr>
        <w:t xml:space="preserve">; </w:t>
      </w:r>
    </w:p>
    <w:p w14:paraId="75330811" w14:textId="77777777" w:rsidR="002E7DDE" w:rsidRDefault="00395D10" w:rsidP="0069079F">
      <w:pPr>
        <w:pStyle w:val="a3"/>
        <w:numPr>
          <w:ilvl w:val="0"/>
          <w:numId w:val="18"/>
        </w:numPr>
        <w:jc w:val="both"/>
        <w:rPr>
          <w:rFonts w:ascii="Times New Roman" w:eastAsia="Calibri" w:hAnsi="Times New Roman" w:cs="Times New Roman"/>
          <w:iCs/>
          <w:sz w:val="26"/>
          <w:szCs w:val="26"/>
        </w:rPr>
      </w:pPr>
      <w:r w:rsidRPr="002E7DDE">
        <w:rPr>
          <w:rFonts w:ascii="Times New Roman" w:eastAsia="Calibri" w:hAnsi="Times New Roman" w:cs="Times New Roman"/>
          <w:iCs/>
          <w:sz w:val="26"/>
          <w:szCs w:val="26"/>
        </w:rPr>
        <w:t xml:space="preserve">здесь, напротив, </w:t>
      </w:r>
      <w:r w:rsidRPr="002E7DDE">
        <w:rPr>
          <w:rFonts w:ascii="Times New Roman" w:eastAsia="Calibri" w:hAnsi="Times New Roman" w:cs="Times New Roman"/>
          <w:b/>
          <w:i/>
          <w:iCs/>
          <w:sz w:val="26"/>
          <w:szCs w:val="26"/>
        </w:rPr>
        <w:t>зависть и ненависть к благосостоянию ближнего</w:t>
      </w:r>
      <w:r w:rsidRPr="002E7DDE">
        <w:rPr>
          <w:rFonts w:ascii="Times New Roman" w:eastAsia="Calibri" w:hAnsi="Times New Roman" w:cs="Times New Roman"/>
          <w:iCs/>
          <w:sz w:val="26"/>
          <w:szCs w:val="26"/>
        </w:rPr>
        <w:t xml:space="preserve">, прикрываясь требованиями справедливости и равенства, стремится насильственным путем, всеми ужасами варварских злодеяний, уравнять жизненные средства труженика с тунеядцем, даровитого с бездарным, расточителя с бережливым. </w:t>
      </w:r>
    </w:p>
    <w:p w14:paraId="55C12DC4" w14:textId="5956E243" w:rsidR="00395D10" w:rsidRPr="002E7DDE" w:rsidRDefault="00395D10" w:rsidP="0069079F">
      <w:pPr>
        <w:pStyle w:val="a3"/>
        <w:numPr>
          <w:ilvl w:val="0"/>
          <w:numId w:val="18"/>
        </w:numPr>
        <w:jc w:val="both"/>
        <w:rPr>
          <w:rFonts w:ascii="Times New Roman" w:eastAsia="Calibri" w:hAnsi="Times New Roman" w:cs="Times New Roman"/>
          <w:iCs/>
          <w:sz w:val="26"/>
          <w:szCs w:val="26"/>
        </w:rPr>
      </w:pPr>
      <w:r w:rsidRPr="002E7DDE">
        <w:rPr>
          <w:rFonts w:ascii="Times New Roman" w:eastAsia="Calibri" w:hAnsi="Times New Roman" w:cs="Times New Roman"/>
          <w:iCs/>
          <w:sz w:val="26"/>
          <w:szCs w:val="26"/>
        </w:rPr>
        <w:t xml:space="preserve">Какой глубокий контраст между этими двумя формами имущественного общения! И, однако, </w:t>
      </w:r>
      <w:r w:rsidRPr="002E7DDE">
        <w:rPr>
          <w:rFonts w:ascii="Times New Roman" w:eastAsia="Calibri" w:hAnsi="Times New Roman" w:cs="Times New Roman"/>
          <w:b/>
          <w:i/>
          <w:iCs/>
          <w:sz w:val="26"/>
          <w:szCs w:val="26"/>
        </w:rPr>
        <w:t>находятся люди, утверждающие между ними полное согласие</w:t>
      </w:r>
      <w:r w:rsidRPr="002E7DDE">
        <w:rPr>
          <w:rFonts w:ascii="Times New Roman" w:eastAsia="Calibri" w:hAnsi="Times New Roman" w:cs="Times New Roman"/>
          <w:iCs/>
          <w:sz w:val="26"/>
          <w:szCs w:val="26"/>
        </w:rPr>
        <w:t xml:space="preserve">! Безумное кощунство над </w:t>
      </w:r>
      <w:proofErr w:type="spellStart"/>
      <w:r w:rsidRPr="002E7DDE">
        <w:rPr>
          <w:rFonts w:ascii="Times New Roman" w:eastAsia="Calibri" w:hAnsi="Times New Roman" w:cs="Times New Roman"/>
          <w:iCs/>
          <w:sz w:val="26"/>
          <w:szCs w:val="26"/>
        </w:rPr>
        <w:t>первохристианской</w:t>
      </w:r>
      <w:proofErr w:type="spellEnd"/>
      <w:r w:rsidRPr="002E7DDE">
        <w:rPr>
          <w:rFonts w:ascii="Times New Roman" w:eastAsia="Calibri" w:hAnsi="Times New Roman" w:cs="Times New Roman"/>
          <w:iCs/>
          <w:sz w:val="26"/>
          <w:szCs w:val="26"/>
        </w:rPr>
        <w:t xml:space="preserve"> Церковью!</w:t>
      </w:r>
    </w:p>
    <w:p w14:paraId="6F0595F0" w14:textId="77777777" w:rsidR="00395D10" w:rsidRPr="00395D10" w:rsidRDefault="00395D10" w:rsidP="00395D10">
      <w:pPr>
        <w:jc w:val="both"/>
        <w:rPr>
          <w:rFonts w:ascii="Times New Roman" w:eastAsia="Calibri" w:hAnsi="Times New Roman" w:cs="Times New Roman"/>
          <w:iCs/>
          <w:sz w:val="26"/>
          <w:szCs w:val="26"/>
        </w:rPr>
      </w:pPr>
    </w:p>
    <w:p w14:paraId="302E8D42" w14:textId="77777777" w:rsidR="002E7DDE" w:rsidRDefault="00395D10" w:rsidP="00395D10">
      <w:pPr>
        <w:jc w:val="both"/>
        <w:rPr>
          <w:rFonts w:ascii="Times New Roman" w:eastAsia="Calibri" w:hAnsi="Times New Roman" w:cs="Times New Roman"/>
          <w:iCs/>
          <w:sz w:val="26"/>
          <w:szCs w:val="26"/>
        </w:rPr>
      </w:pPr>
      <w:r w:rsidRPr="00395D10">
        <w:rPr>
          <w:rFonts w:ascii="Times New Roman" w:eastAsia="Calibri" w:hAnsi="Times New Roman" w:cs="Times New Roman"/>
          <w:iCs/>
          <w:sz w:val="26"/>
          <w:szCs w:val="26"/>
        </w:rPr>
        <w:t xml:space="preserve">В заключение скажем: мы отнюдь </w:t>
      </w:r>
      <w:r w:rsidRPr="002E7DDE">
        <w:rPr>
          <w:rFonts w:ascii="Times New Roman" w:eastAsia="Calibri" w:hAnsi="Times New Roman" w:cs="Times New Roman"/>
          <w:b/>
          <w:iCs/>
          <w:sz w:val="26"/>
          <w:szCs w:val="26"/>
        </w:rPr>
        <w:t xml:space="preserve">не отвергаем, </w:t>
      </w:r>
      <w:bookmarkStart w:id="0" w:name="_GoBack"/>
      <w:bookmarkEnd w:id="0"/>
      <w:r w:rsidRPr="002E7DDE">
        <w:rPr>
          <w:rFonts w:ascii="Times New Roman" w:eastAsia="Calibri" w:hAnsi="Times New Roman" w:cs="Times New Roman"/>
          <w:b/>
          <w:iCs/>
          <w:sz w:val="26"/>
          <w:szCs w:val="26"/>
        </w:rPr>
        <w:t>напротив, всеми силами своей души желаем, чтобы Иерусалимское общение имуществ сохранялось образцом для всех родов христианской Церкви</w:t>
      </w:r>
      <w:r w:rsidRPr="00395D10">
        <w:rPr>
          <w:rFonts w:ascii="Times New Roman" w:eastAsia="Calibri" w:hAnsi="Times New Roman" w:cs="Times New Roman"/>
          <w:iCs/>
          <w:sz w:val="26"/>
          <w:szCs w:val="26"/>
        </w:rPr>
        <w:t xml:space="preserve">, </w:t>
      </w:r>
    </w:p>
    <w:p w14:paraId="069C2155" w14:textId="77777777" w:rsidR="002E7DDE" w:rsidRDefault="00395D10" w:rsidP="0069079F">
      <w:pPr>
        <w:pStyle w:val="a3"/>
        <w:numPr>
          <w:ilvl w:val="0"/>
          <w:numId w:val="19"/>
        </w:numPr>
        <w:jc w:val="both"/>
        <w:rPr>
          <w:rFonts w:ascii="Times New Roman" w:eastAsia="Calibri" w:hAnsi="Times New Roman" w:cs="Times New Roman"/>
          <w:iCs/>
          <w:sz w:val="26"/>
          <w:szCs w:val="26"/>
        </w:rPr>
      </w:pPr>
      <w:r w:rsidRPr="002E7DDE">
        <w:rPr>
          <w:rFonts w:ascii="Times New Roman" w:eastAsia="Calibri" w:hAnsi="Times New Roman" w:cs="Times New Roman"/>
          <w:iCs/>
          <w:sz w:val="26"/>
          <w:szCs w:val="26"/>
        </w:rPr>
        <w:t xml:space="preserve">чтобы состоятельные классы христиан никогда не забывали от избытка своих земных средств уделять бедным </w:t>
      </w:r>
      <w:proofErr w:type="spellStart"/>
      <w:r w:rsidRPr="002E7DDE">
        <w:rPr>
          <w:rFonts w:ascii="Times New Roman" w:eastAsia="Calibri" w:hAnsi="Times New Roman" w:cs="Times New Roman"/>
          <w:iCs/>
          <w:sz w:val="26"/>
          <w:szCs w:val="26"/>
        </w:rPr>
        <w:t>братиям</w:t>
      </w:r>
      <w:proofErr w:type="spellEnd"/>
      <w:r w:rsidRPr="002E7DDE">
        <w:rPr>
          <w:rFonts w:ascii="Times New Roman" w:eastAsia="Calibri" w:hAnsi="Times New Roman" w:cs="Times New Roman"/>
          <w:iCs/>
          <w:sz w:val="26"/>
          <w:szCs w:val="26"/>
        </w:rPr>
        <w:t xml:space="preserve">, дабы молитвами их к Богу получить нетленное сокровище на небесах. </w:t>
      </w:r>
    </w:p>
    <w:p w14:paraId="29FCF9A7" w14:textId="1A1A4485" w:rsidR="003B7A28" w:rsidRPr="002E7DDE" w:rsidRDefault="00395D10" w:rsidP="0069079F">
      <w:pPr>
        <w:pStyle w:val="a3"/>
        <w:numPr>
          <w:ilvl w:val="0"/>
          <w:numId w:val="19"/>
        </w:numPr>
        <w:jc w:val="both"/>
        <w:rPr>
          <w:rFonts w:ascii="Times New Roman" w:eastAsia="Calibri" w:hAnsi="Times New Roman" w:cs="Times New Roman"/>
          <w:iCs/>
          <w:sz w:val="26"/>
          <w:szCs w:val="26"/>
        </w:rPr>
      </w:pPr>
      <w:r w:rsidRPr="002E7DDE">
        <w:rPr>
          <w:rFonts w:ascii="Times New Roman" w:eastAsia="Calibri" w:hAnsi="Times New Roman" w:cs="Times New Roman"/>
          <w:iCs/>
          <w:color w:val="00B050"/>
          <w:sz w:val="26"/>
          <w:szCs w:val="26"/>
        </w:rPr>
        <w:t xml:space="preserve">Ныне вам избыток в восполнение их недостатка, а </w:t>
      </w:r>
      <w:proofErr w:type="gramStart"/>
      <w:r w:rsidRPr="002E7DDE">
        <w:rPr>
          <w:rFonts w:ascii="Times New Roman" w:eastAsia="Calibri" w:hAnsi="Times New Roman" w:cs="Times New Roman"/>
          <w:iCs/>
          <w:color w:val="00B050"/>
          <w:sz w:val="26"/>
          <w:szCs w:val="26"/>
        </w:rPr>
        <w:t>после их избыток</w:t>
      </w:r>
      <w:proofErr w:type="gramEnd"/>
      <w:r w:rsidRPr="002E7DDE">
        <w:rPr>
          <w:rFonts w:ascii="Times New Roman" w:eastAsia="Calibri" w:hAnsi="Times New Roman" w:cs="Times New Roman"/>
          <w:iCs/>
          <w:color w:val="00B050"/>
          <w:sz w:val="26"/>
          <w:szCs w:val="26"/>
        </w:rPr>
        <w:t xml:space="preserve"> в восполнение вашего недостатка, чтобы была равномерность </w:t>
      </w:r>
      <w:r w:rsidRPr="002E7DDE">
        <w:rPr>
          <w:rFonts w:ascii="Times New Roman" w:eastAsia="Calibri" w:hAnsi="Times New Roman" w:cs="Times New Roman"/>
          <w:iCs/>
          <w:sz w:val="26"/>
          <w:szCs w:val="26"/>
        </w:rPr>
        <w:t>(2Кор. 8, 14). (</w:t>
      </w:r>
      <w:proofErr w:type="spellStart"/>
      <w:r w:rsidRPr="002E7DDE">
        <w:rPr>
          <w:rFonts w:ascii="Times New Roman" w:eastAsia="Calibri" w:hAnsi="Times New Roman" w:cs="Times New Roman"/>
          <w:iCs/>
          <w:sz w:val="26"/>
          <w:szCs w:val="26"/>
        </w:rPr>
        <w:t>Чтен</w:t>
      </w:r>
      <w:proofErr w:type="spellEnd"/>
      <w:r w:rsidRPr="002E7DDE">
        <w:rPr>
          <w:rFonts w:ascii="Times New Roman" w:eastAsia="Calibri" w:hAnsi="Times New Roman" w:cs="Times New Roman"/>
          <w:iCs/>
          <w:sz w:val="26"/>
          <w:szCs w:val="26"/>
        </w:rPr>
        <w:t xml:space="preserve">. в Общ. люб. д. </w:t>
      </w:r>
      <w:proofErr w:type="spellStart"/>
      <w:r w:rsidRPr="002E7DDE">
        <w:rPr>
          <w:rFonts w:ascii="Times New Roman" w:eastAsia="Calibri" w:hAnsi="Times New Roman" w:cs="Times New Roman"/>
          <w:iCs/>
          <w:sz w:val="26"/>
          <w:szCs w:val="26"/>
        </w:rPr>
        <w:t>просв</w:t>
      </w:r>
      <w:proofErr w:type="spellEnd"/>
      <w:r w:rsidRPr="002E7DDE">
        <w:rPr>
          <w:rFonts w:ascii="Times New Roman" w:eastAsia="Calibri" w:hAnsi="Times New Roman" w:cs="Times New Roman"/>
          <w:iCs/>
          <w:sz w:val="26"/>
          <w:szCs w:val="26"/>
        </w:rPr>
        <w:t>. 1880 г., ч. 1, стр. 543).</w:t>
      </w:r>
    </w:p>
    <w:sectPr w:rsidR="003B7A28" w:rsidRPr="002E7DDE" w:rsidSect="00824652">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DE5E7" w14:textId="77777777" w:rsidR="00E5476E" w:rsidRDefault="00E5476E" w:rsidP="007B79A7">
      <w:pPr>
        <w:spacing w:after="0" w:line="240" w:lineRule="auto"/>
      </w:pPr>
      <w:r>
        <w:separator/>
      </w:r>
    </w:p>
  </w:endnote>
  <w:endnote w:type="continuationSeparator" w:id="0">
    <w:p w14:paraId="5D794C97" w14:textId="77777777" w:rsidR="00E5476E" w:rsidRDefault="00E5476E" w:rsidP="007B7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591315"/>
      <w:docPartObj>
        <w:docPartGallery w:val="Page Numbers (Bottom of Page)"/>
        <w:docPartUnique/>
      </w:docPartObj>
    </w:sdtPr>
    <w:sdtEndPr/>
    <w:sdtContent>
      <w:p w14:paraId="2F2E9620" w14:textId="380A8543" w:rsidR="00824652" w:rsidRDefault="00824652">
        <w:pPr>
          <w:pStyle w:val="aa"/>
          <w:jc w:val="center"/>
        </w:pPr>
        <w:r>
          <w:fldChar w:fldCharType="begin"/>
        </w:r>
        <w:r>
          <w:instrText>PAGE   \* MERGEFORMAT</w:instrText>
        </w:r>
        <w:r>
          <w:fldChar w:fldCharType="separate"/>
        </w:r>
        <w:r w:rsidR="007C3237">
          <w:rPr>
            <w:noProof/>
          </w:rPr>
          <w:t>11</w:t>
        </w:r>
        <w:r>
          <w:fldChar w:fldCharType="end"/>
        </w:r>
      </w:p>
    </w:sdtContent>
  </w:sdt>
  <w:p w14:paraId="36972B45" w14:textId="77777777" w:rsidR="007B79A7" w:rsidRDefault="007B79A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2AC7C" w14:textId="77777777" w:rsidR="00E5476E" w:rsidRDefault="00E5476E" w:rsidP="007B79A7">
      <w:pPr>
        <w:spacing w:after="0" w:line="240" w:lineRule="auto"/>
      </w:pPr>
      <w:r>
        <w:separator/>
      </w:r>
    </w:p>
  </w:footnote>
  <w:footnote w:type="continuationSeparator" w:id="0">
    <w:p w14:paraId="5EBD0397" w14:textId="77777777" w:rsidR="00E5476E" w:rsidRDefault="00E5476E" w:rsidP="007B7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E0A"/>
    <w:multiLevelType w:val="hybridMultilevel"/>
    <w:tmpl w:val="87B4782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20467A"/>
    <w:multiLevelType w:val="hybridMultilevel"/>
    <w:tmpl w:val="E27686C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BF20CD"/>
    <w:multiLevelType w:val="hybridMultilevel"/>
    <w:tmpl w:val="A4FCC6E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24485D"/>
    <w:multiLevelType w:val="hybridMultilevel"/>
    <w:tmpl w:val="D44E566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324868"/>
    <w:multiLevelType w:val="hybridMultilevel"/>
    <w:tmpl w:val="12FCB958"/>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082DBA"/>
    <w:multiLevelType w:val="hybridMultilevel"/>
    <w:tmpl w:val="A8D8FC3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9B42BD"/>
    <w:multiLevelType w:val="hybridMultilevel"/>
    <w:tmpl w:val="FEA6BF32"/>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CA03EE"/>
    <w:multiLevelType w:val="hybridMultilevel"/>
    <w:tmpl w:val="F754D3A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A07ECF"/>
    <w:multiLevelType w:val="hybridMultilevel"/>
    <w:tmpl w:val="FF6A53EC"/>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246CE2"/>
    <w:multiLevelType w:val="hybridMultilevel"/>
    <w:tmpl w:val="88D84B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8425D3"/>
    <w:multiLevelType w:val="hybridMultilevel"/>
    <w:tmpl w:val="0E146CC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873240"/>
    <w:multiLevelType w:val="hybridMultilevel"/>
    <w:tmpl w:val="09C4178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2F29CE"/>
    <w:multiLevelType w:val="hybridMultilevel"/>
    <w:tmpl w:val="E5300AE0"/>
    <w:lvl w:ilvl="0" w:tplc="18165A54">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6C9141F7"/>
    <w:multiLevelType w:val="hybridMultilevel"/>
    <w:tmpl w:val="EEEEE59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185E78"/>
    <w:multiLevelType w:val="hybridMultilevel"/>
    <w:tmpl w:val="1F6E0DF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2F030E"/>
    <w:multiLevelType w:val="hybridMultilevel"/>
    <w:tmpl w:val="5A06F30A"/>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56167B"/>
    <w:multiLevelType w:val="hybridMultilevel"/>
    <w:tmpl w:val="E2FC6D86"/>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4206CF"/>
    <w:multiLevelType w:val="hybridMultilevel"/>
    <w:tmpl w:val="3524F47E"/>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E2074D"/>
    <w:multiLevelType w:val="hybridMultilevel"/>
    <w:tmpl w:val="BC42A6B0"/>
    <w:lvl w:ilvl="0" w:tplc="18165A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7"/>
  </w:num>
  <w:num w:numId="4">
    <w:abstractNumId w:val="12"/>
  </w:num>
  <w:num w:numId="5">
    <w:abstractNumId w:val="2"/>
  </w:num>
  <w:num w:numId="6">
    <w:abstractNumId w:val="1"/>
  </w:num>
  <w:num w:numId="7">
    <w:abstractNumId w:val="9"/>
  </w:num>
  <w:num w:numId="8">
    <w:abstractNumId w:val="5"/>
  </w:num>
  <w:num w:numId="9">
    <w:abstractNumId w:val="16"/>
  </w:num>
  <w:num w:numId="10">
    <w:abstractNumId w:val="8"/>
  </w:num>
  <w:num w:numId="11">
    <w:abstractNumId w:val="0"/>
  </w:num>
  <w:num w:numId="12">
    <w:abstractNumId w:val="4"/>
  </w:num>
  <w:num w:numId="13">
    <w:abstractNumId w:val="18"/>
  </w:num>
  <w:num w:numId="14">
    <w:abstractNumId w:val="14"/>
  </w:num>
  <w:num w:numId="15">
    <w:abstractNumId w:val="10"/>
  </w:num>
  <w:num w:numId="16">
    <w:abstractNumId w:val="11"/>
  </w:num>
  <w:num w:numId="17">
    <w:abstractNumId w:val="7"/>
  </w:num>
  <w:num w:numId="18">
    <w:abstractNumId w:val="6"/>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CC"/>
    <w:rsid w:val="00010E9F"/>
    <w:rsid w:val="0001753C"/>
    <w:rsid w:val="00017CCC"/>
    <w:rsid w:val="000247EC"/>
    <w:rsid w:val="00025F98"/>
    <w:rsid w:val="00051C7B"/>
    <w:rsid w:val="00076FCF"/>
    <w:rsid w:val="00090429"/>
    <w:rsid w:val="000B2952"/>
    <w:rsid w:val="000B5102"/>
    <w:rsid w:val="00115CA3"/>
    <w:rsid w:val="00117DAC"/>
    <w:rsid w:val="00126433"/>
    <w:rsid w:val="00127A58"/>
    <w:rsid w:val="00133397"/>
    <w:rsid w:val="00173BB7"/>
    <w:rsid w:val="00187D3D"/>
    <w:rsid w:val="001979EA"/>
    <w:rsid w:val="001B3CD8"/>
    <w:rsid w:val="001C5C38"/>
    <w:rsid w:val="001D38F6"/>
    <w:rsid w:val="001E1272"/>
    <w:rsid w:val="001E5EA6"/>
    <w:rsid w:val="001F2A98"/>
    <w:rsid w:val="001F5554"/>
    <w:rsid w:val="00212979"/>
    <w:rsid w:val="00237D42"/>
    <w:rsid w:val="0024239B"/>
    <w:rsid w:val="0024383C"/>
    <w:rsid w:val="00244394"/>
    <w:rsid w:val="00245FBA"/>
    <w:rsid w:val="0025041D"/>
    <w:rsid w:val="0026121B"/>
    <w:rsid w:val="00272F40"/>
    <w:rsid w:val="0027527E"/>
    <w:rsid w:val="002821BD"/>
    <w:rsid w:val="00287408"/>
    <w:rsid w:val="002A4F8D"/>
    <w:rsid w:val="002D496D"/>
    <w:rsid w:val="002E1AB9"/>
    <w:rsid w:val="002E7DDE"/>
    <w:rsid w:val="002F014E"/>
    <w:rsid w:val="002F74DB"/>
    <w:rsid w:val="00313C01"/>
    <w:rsid w:val="00314FDF"/>
    <w:rsid w:val="0031715F"/>
    <w:rsid w:val="00321E38"/>
    <w:rsid w:val="00332661"/>
    <w:rsid w:val="0033510E"/>
    <w:rsid w:val="0034070B"/>
    <w:rsid w:val="00355550"/>
    <w:rsid w:val="003562F1"/>
    <w:rsid w:val="003629A8"/>
    <w:rsid w:val="00362C2A"/>
    <w:rsid w:val="00363E0D"/>
    <w:rsid w:val="00364FCA"/>
    <w:rsid w:val="0039231F"/>
    <w:rsid w:val="00395D10"/>
    <w:rsid w:val="003965FC"/>
    <w:rsid w:val="003A0D82"/>
    <w:rsid w:val="003B7A28"/>
    <w:rsid w:val="003C6A5F"/>
    <w:rsid w:val="003C7230"/>
    <w:rsid w:val="003D020F"/>
    <w:rsid w:val="003D65C5"/>
    <w:rsid w:val="003E519A"/>
    <w:rsid w:val="00403C16"/>
    <w:rsid w:val="00412A82"/>
    <w:rsid w:val="004134EE"/>
    <w:rsid w:val="004266D3"/>
    <w:rsid w:val="00431844"/>
    <w:rsid w:val="004318FC"/>
    <w:rsid w:val="004440CC"/>
    <w:rsid w:val="00444D60"/>
    <w:rsid w:val="00457B09"/>
    <w:rsid w:val="0047250E"/>
    <w:rsid w:val="00477802"/>
    <w:rsid w:val="00484C9B"/>
    <w:rsid w:val="004873E2"/>
    <w:rsid w:val="004A008F"/>
    <w:rsid w:val="004A1029"/>
    <w:rsid w:val="004A3BB7"/>
    <w:rsid w:val="004A765B"/>
    <w:rsid w:val="004A773A"/>
    <w:rsid w:val="004C412F"/>
    <w:rsid w:val="004D2072"/>
    <w:rsid w:val="004D79EC"/>
    <w:rsid w:val="004E0461"/>
    <w:rsid w:val="004F09F3"/>
    <w:rsid w:val="004F39F4"/>
    <w:rsid w:val="00500E83"/>
    <w:rsid w:val="0050549A"/>
    <w:rsid w:val="0050612A"/>
    <w:rsid w:val="00545A55"/>
    <w:rsid w:val="0055103F"/>
    <w:rsid w:val="0055472D"/>
    <w:rsid w:val="0059452F"/>
    <w:rsid w:val="005A3A65"/>
    <w:rsid w:val="005B5DB5"/>
    <w:rsid w:val="005C777B"/>
    <w:rsid w:val="005D0489"/>
    <w:rsid w:val="005D10E4"/>
    <w:rsid w:val="005D18D3"/>
    <w:rsid w:val="005D5D7F"/>
    <w:rsid w:val="005D6940"/>
    <w:rsid w:val="005E4993"/>
    <w:rsid w:val="005E6769"/>
    <w:rsid w:val="005E6AFA"/>
    <w:rsid w:val="00606742"/>
    <w:rsid w:val="00612629"/>
    <w:rsid w:val="0062185A"/>
    <w:rsid w:val="006453F4"/>
    <w:rsid w:val="006470D2"/>
    <w:rsid w:val="00656083"/>
    <w:rsid w:val="00672131"/>
    <w:rsid w:val="00681CD7"/>
    <w:rsid w:val="00686653"/>
    <w:rsid w:val="0069079F"/>
    <w:rsid w:val="00693FB4"/>
    <w:rsid w:val="006B188D"/>
    <w:rsid w:val="006B24EA"/>
    <w:rsid w:val="006B3941"/>
    <w:rsid w:val="006B6850"/>
    <w:rsid w:val="006C66EA"/>
    <w:rsid w:val="006D39DF"/>
    <w:rsid w:val="006D72F3"/>
    <w:rsid w:val="006F485F"/>
    <w:rsid w:val="006F7B98"/>
    <w:rsid w:val="00711AAC"/>
    <w:rsid w:val="00717486"/>
    <w:rsid w:val="00722CBF"/>
    <w:rsid w:val="00741F7E"/>
    <w:rsid w:val="00755414"/>
    <w:rsid w:val="00781A66"/>
    <w:rsid w:val="00783D7F"/>
    <w:rsid w:val="007846B1"/>
    <w:rsid w:val="0078629E"/>
    <w:rsid w:val="0079368D"/>
    <w:rsid w:val="007B4FFB"/>
    <w:rsid w:val="007B79A7"/>
    <w:rsid w:val="007C3237"/>
    <w:rsid w:val="007F1403"/>
    <w:rsid w:val="008204A1"/>
    <w:rsid w:val="00820540"/>
    <w:rsid w:val="00823083"/>
    <w:rsid w:val="00824652"/>
    <w:rsid w:val="00826314"/>
    <w:rsid w:val="00831E79"/>
    <w:rsid w:val="0085097E"/>
    <w:rsid w:val="00862ABF"/>
    <w:rsid w:val="00882C92"/>
    <w:rsid w:val="00882FF3"/>
    <w:rsid w:val="00884901"/>
    <w:rsid w:val="00890C6F"/>
    <w:rsid w:val="008A7489"/>
    <w:rsid w:val="008B11BC"/>
    <w:rsid w:val="008B171C"/>
    <w:rsid w:val="008B2591"/>
    <w:rsid w:val="008C4116"/>
    <w:rsid w:val="008F3034"/>
    <w:rsid w:val="008F4186"/>
    <w:rsid w:val="0090088D"/>
    <w:rsid w:val="00913318"/>
    <w:rsid w:val="009213F3"/>
    <w:rsid w:val="00923A58"/>
    <w:rsid w:val="0093447D"/>
    <w:rsid w:val="00936979"/>
    <w:rsid w:val="009408D6"/>
    <w:rsid w:val="0094172A"/>
    <w:rsid w:val="00956A0B"/>
    <w:rsid w:val="0095764C"/>
    <w:rsid w:val="00961F35"/>
    <w:rsid w:val="009641DD"/>
    <w:rsid w:val="009675D0"/>
    <w:rsid w:val="00976EE9"/>
    <w:rsid w:val="00986ABC"/>
    <w:rsid w:val="00993866"/>
    <w:rsid w:val="00997BDA"/>
    <w:rsid w:val="009A1586"/>
    <w:rsid w:val="009B22AD"/>
    <w:rsid w:val="009B5A6F"/>
    <w:rsid w:val="009B6E38"/>
    <w:rsid w:val="009D7F5F"/>
    <w:rsid w:val="00A0076D"/>
    <w:rsid w:val="00A05BEB"/>
    <w:rsid w:val="00A2744F"/>
    <w:rsid w:val="00A2751C"/>
    <w:rsid w:val="00A31316"/>
    <w:rsid w:val="00A357EE"/>
    <w:rsid w:val="00A52A11"/>
    <w:rsid w:val="00A550A5"/>
    <w:rsid w:val="00A610DC"/>
    <w:rsid w:val="00A61D35"/>
    <w:rsid w:val="00A709EB"/>
    <w:rsid w:val="00A778EC"/>
    <w:rsid w:val="00A81549"/>
    <w:rsid w:val="00A836FD"/>
    <w:rsid w:val="00A87357"/>
    <w:rsid w:val="00A9440D"/>
    <w:rsid w:val="00A951AF"/>
    <w:rsid w:val="00AB1382"/>
    <w:rsid w:val="00AC15D4"/>
    <w:rsid w:val="00AD0C29"/>
    <w:rsid w:val="00AD6603"/>
    <w:rsid w:val="00B06E64"/>
    <w:rsid w:val="00B15A1C"/>
    <w:rsid w:val="00B23521"/>
    <w:rsid w:val="00B24998"/>
    <w:rsid w:val="00B361E3"/>
    <w:rsid w:val="00B44CCC"/>
    <w:rsid w:val="00BB6519"/>
    <w:rsid w:val="00BB7B87"/>
    <w:rsid w:val="00BC5625"/>
    <w:rsid w:val="00BD41F2"/>
    <w:rsid w:val="00BD7BD5"/>
    <w:rsid w:val="00C05381"/>
    <w:rsid w:val="00C21FB7"/>
    <w:rsid w:val="00C233C8"/>
    <w:rsid w:val="00C26B05"/>
    <w:rsid w:val="00C4194B"/>
    <w:rsid w:val="00C71DCB"/>
    <w:rsid w:val="00C84313"/>
    <w:rsid w:val="00C86BFD"/>
    <w:rsid w:val="00C91D72"/>
    <w:rsid w:val="00C941E3"/>
    <w:rsid w:val="00CA06F0"/>
    <w:rsid w:val="00CB4228"/>
    <w:rsid w:val="00CB7C1A"/>
    <w:rsid w:val="00CC1198"/>
    <w:rsid w:val="00CC719C"/>
    <w:rsid w:val="00CD06AE"/>
    <w:rsid w:val="00CD1EC1"/>
    <w:rsid w:val="00CD3260"/>
    <w:rsid w:val="00CE2A6D"/>
    <w:rsid w:val="00CF0845"/>
    <w:rsid w:val="00D05CCC"/>
    <w:rsid w:val="00D07E29"/>
    <w:rsid w:val="00D15D8D"/>
    <w:rsid w:val="00D30742"/>
    <w:rsid w:val="00D322D7"/>
    <w:rsid w:val="00D403E5"/>
    <w:rsid w:val="00D665CA"/>
    <w:rsid w:val="00D67456"/>
    <w:rsid w:val="00D75471"/>
    <w:rsid w:val="00D759FE"/>
    <w:rsid w:val="00D80B6C"/>
    <w:rsid w:val="00D92C7E"/>
    <w:rsid w:val="00DA2025"/>
    <w:rsid w:val="00DB1979"/>
    <w:rsid w:val="00DB2613"/>
    <w:rsid w:val="00DD22D1"/>
    <w:rsid w:val="00DD7D45"/>
    <w:rsid w:val="00DE03C5"/>
    <w:rsid w:val="00E029BE"/>
    <w:rsid w:val="00E14D9E"/>
    <w:rsid w:val="00E234BD"/>
    <w:rsid w:val="00E25A12"/>
    <w:rsid w:val="00E45531"/>
    <w:rsid w:val="00E5476E"/>
    <w:rsid w:val="00E763E1"/>
    <w:rsid w:val="00E90EDE"/>
    <w:rsid w:val="00EA767F"/>
    <w:rsid w:val="00EB41C1"/>
    <w:rsid w:val="00EC2569"/>
    <w:rsid w:val="00EC2F80"/>
    <w:rsid w:val="00EC3B41"/>
    <w:rsid w:val="00EE1B29"/>
    <w:rsid w:val="00EF5E45"/>
    <w:rsid w:val="00EF68F9"/>
    <w:rsid w:val="00F12366"/>
    <w:rsid w:val="00F154B6"/>
    <w:rsid w:val="00F174FB"/>
    <w:rsid w:val="00F212B2"/>
    <w:rsid w:val="00F26EEF"/>
    <w:rsid w:val="00F308E8"/>
    <w:rsid w:val="00F31CEF"/>
    <w:rsid w:val="00F42A1E"/>
    <w:rsid w:val="00F548B6"/>
    <w:rsid w:val="00F61575"/>
    <w:rsid w:val="00F64099"/>
    <w:rsid w:val="00F64E55"/>
    <w:rsid w:val="00F7136F"/>
    <w:rsid w:val="00FA7E3E"/>
    <w:rsid w:val="00FB0A19"/>
    <w:rsid w:val="00FD13E5"/>
    <w:rsid w:val="00FD43C4"/>
    <w:rsid w:val="00FD5244"/>
    <w:rsid w:val="00FE46F5"/>
    <w:rsid w:val="00FE5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8A43"/>
  <w15:chartTrackingRefBased/>
  <w15:docId w15:val="{4A3350FA-7CC0-4A1D-A0A9-6A7DEE9B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0CC"/>
    <w:pPr>
      <w:ind w:left="720"/>
      <w:contextualSpacing/>
    </w:pPr>
  </w:style>
  <w:style w:type="character" w:styleId="a4">
    <w:name w:val="Hyperlink"/>
    <w:basedOn w:val="a0"/>
    <w:uiPriority w:val="99"/>
    <w:unhideWhenUsed/>
    <w:rsid w:val="00A357EE"/>
    <w:rPr>
      <w:color w:val="0563C1" w:themeColor="hyperlink"/>
      <w:u w:val="single"/>
    </w:rPr>
  </w:style>
  <w:style w:type="character" w:styleId="a5">
    <w:name w:val="FollowedHyperlink"/>
    <w:basedOn w:val="a0"/>
    <w:uiPriority w:val="99"/>
    <w:semiHidden/>
    <w:unhideWhenUsed/>
    <w:rsid w:val="001B3CD8"/>
    <w:rPr>
      <w:color w:val="954F72" w:themeColor="followedHyperlink"/>
      <w:u w:val="single"/>
    </w:rPr>
  </w:style>
  <w:style w:type="paragraph" w:styleId="a6">
    <w:name w:val="Balloon Text"/>
    <w:basedOn w:val="a"/>
    <w:link w:val="a7"/>
    <w:uiPriority w:val="99"/>
    <w:semiHidden/>
    <w:unhideWhenUsed/>
    <w:rsid w:val="007B79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B79A7"/>
    <w:rPr>
      <w:rFonts w:ascii="Segoe UI" w:hAnsi="Segoe UI" w:cs="Segoe UI"/>
      <w:sz w:val="18"/>
      <w:szCs w:val="18"/>
    </w:rPr>
  </w:style>
  <w:style w:type="paragraph" w:styleId="a8">
    <w:name w:val="header"/>
    <w:basedOn w:val="a"/>
    <w:link w:val="a9"/>
    <w:uiPriority w:val="99"/>
    <w:unhideWhenUsed/>
    <w:rsid w:val="007B79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79A7"/>
  </w:style>
  <w:style w:type="paragraph" w:styleId="aa">
    <w:name w:val="footer"/>
    <w:basedOn w:val="a"/>
    <w:link w:val="ab"/>
    <w:uiPriority w:val="99"/>
    <w:unhideWhenUsed/>
    <w:rsid w:val="007B79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79A7"/>
  </w:style>
  <w:style w:type="character" w:customStyle="1" w:styleId="1">
    <w:name w:val="Неразрешенное упоминание1"/>
    <w:basedOn w:val="a0"/>
    <w:uiPriority w:val="99"/>
    <w:semiHidden/>
    <w:unhideWhenUsed/>
    <w:rsid w:val="00B23521"/>
    <w:rPr>
      <w:color w:val="605E5C"/>
      <w:shd w:val="clear" w:color="auto" w:fill="E1DFDD"/>
    </w:rPr>
  </w:style>
  <w:style w:type="character" w:customStyle="1" w:styleId="UnresolvedMention">
    <w:name w:val="Unresolved Mention"/>
    <w:basedOn w:val="a0"/>
    <w:uiPriority w:val="99"/>
    <w:semiHidden/>
    <w:unhideWhenUsed/>
    <w:rsid w:val="00A61D35"/>
    <w:rPr>
      <w:color w:val="605E5C"/>
      <w:shd w:val="clear" w:color="auto" w:fill="E1DFDD"/>
    </w:rPr>
  </w:style>
  <w:style w:type="paragraph" w:customStyle="1" w:styleId="h1">
    <w:name w:val="h1"/>
    <w:basedOn w:val="a"/>
    <w:rsid w:val="004D2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4D2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B5A6F"/>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B5A6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257">
      <w:bodyDiv w:val="1"/>
      <w:marLeft w:val="0"/>
      <w:marRight w:val="0"/>
      <w:marTop w:val="0"/>
      <w:marBottom w:val="0"/>
      <w:divBdr>
        <w:top w:val="none" w:sz="0" w:space="0" w:color="auto"/>
        <w:left w:val="none" w:sz="0" w:space="0" w:color="auto"/>
        <w:bottom w:val="none" w:sz="0" w:space="0" w:color="auto"/>
        <w:right w:val="none" w:sz="0" w:space="0" w:color="auto"/>
      </w:divBdr>
    </w:div>
    <w:div w:id="25952796">
      <w:bodyDiv w:val="1"/>
      <w:marLeft w:val="0"/>
      <w:marRight w:val="0"/>
      <w:marTop w:val="0"/>
      <w:marBottom w:val="0"/>
      <w:divBdr>
        <w:top w:val="none" w:sz="0" w:space="0" w:color="auto"/>
        <w:left w:val="none" w:sz="0" w:space="0" w:color="auto"/>
        <w:bottom w:val="none" w:sz="0" w:space="0" w:color="auto"/>
        <w:right w:val="none" w:sz="0" w:space="0" w:color="auto"/>
      </w:divBdr>
    </w:div>
    <w:div w:id="29649963">
      <w:bodyDiv w:val="1"/>
      <w:marLeft w:val="0"/>
      <w:marRight w:val="0"/>
      <w:marTop w:val="0"/>
      <w:marBottom w:val="0"/>
      <w:divBdr>
        <w:top w:val="none" w:sz="0" w:space="0" w:color="auto"/>
        <w:left w:val="none" w:sz="0" w:space="0" w:color="auto"/>
        <w:bottom w:val="none" w:sz="0" w:space="0" w:color="auto"/>
        <w:right w:val="none" w:sz="0" w:space="0" w:color="auto"/>
      </w:divBdr>
    </w:div>
    <w:div w:id="29839209">
      <w:bodyDiv w:val="1"/>
      <w:marLeft w:val="0"/>
      <w:marRight w:val="0"/>
      <w:marTop w:val="0"/>
      <w:marBottom w:val="0"/>
      <w:divBdr>
        <w:top w:val="none" w:sz="0" w:space="0" w:color="auto"/>
        <w:left w:val="none" w:sz="0" w:space="0" w:color="auto"/>
        <w:bottom w:val="none" w:sz="0" w:space="0" w:color="auto"/>
        <w:right w:val="none" w:sz="0" w:space="0" w:color="auto"/>
      </w:divBdr>
    </w:div>
    <w:div w:id="38824468">
      <w:bodyDiv w:val="1"/>
      <w:marLeft w:val="0"/>
      <w:marRight w:val="0"/>
      <w:marTop w:val="0"/>
      <w:marBottom w:val="0"/>
      <w:divBdr>
        <w:top w:val="none" w:sz="0" w:space="0" w:color="auto"/>
        <w:left w:val="none" w:sz="0" w:space="0" w:color="auto"/>
        <w:bottom w:val="none" w:sz="0" w:space="0" w:color="auto"/>
        <w:right w:val="none" w:sz="0" w:space="0" w:color="auto"/>
      </w:divBdr>
    </w:div>
    <w:div w:id="39936471">
      <w:bodyDiv w:val="1"/>
      <w:marLeft w:val="0"/>
      <w:marRight w:val="0"/>
      <w:marTop w:val="0"/>
      <w:marBottom w:val="0"/>
      <w:divBdr>
        <w:top w:val="none" w:sz="0" w:space="0" w:color="auto"/>
        <w:left w:val="none" w:sz="0" w:space="0" w:color="auto"/>
        <w:bottom w:val="none" w:sz="0" w:space="0" w:color="auto"/>
        <w:right w:val="none" w:sz="0" w:space="0" w:color="auto"/>
      </w:divBdr>
    </w:div>
    <w:div w:id="64769658">
      <w:bodyDiv w:val="1"/>
      <w:marLeft w:val="0"/>
      <w:marRight w:val="0"/>
      <w:marTop w:val="0"/>
      <w:marBottom w:val="0"/>
      <w:divBdr>
        <w:top w:val="none" w:sz="0" w:space="0" w:color="auto"/>
        <w:left w:val="none" w:sz="0" w:space="0" w:color="auto"/>
        <w:bottom w:val="none" w:sz="0" w:space="0" w:color="auto"/>
        <w:right w:val="none" w:sz="0" w:space="0" w:color="auto"/>
      </w:divBdr>
    </w:div>
    <w:div w:id="76481643">
      <w:bodyDiv w:val="1"/>
      <w:marLeft w:val="0"/>
      <w:marRight w:val="0"/>
      <w:marTop w:val="0"/>
      <w:marBottom w:val="0"/>
      <w:divBdr>
        <w:top w:val="none" w:sz="0" w:space="0" w:color="auto"/>
        <w:left w:val="none" w:sz="0" w:space="0" w:color="auto"/>
        <w:bottom w:val="none" w:sz="0" w:space="0" w:color="auto"/>
        <w:right w:val="none" w:sz="0" w:space="0" w:color="auto"/>
      </w:divBdr>
    </w:div>
    <w:div w:id="92409484">
      <w:bodyDiv w:val="1"/>
      <w:marLeft w:val="0"/>
      <w:marRight w:val="0"/>
      <w:marTop w:val="0"/>
      <w:marBottom w:val="0"/>
      <w:divBdr>
        <w:top w:val="none" w:sz="0" w:space="0" w:color="auto"/>
        <w:left w:val="none" w:sz="0" w:space="0" w:color="auto"/>
        <w:bottom w:val="none" w:sz="0" w:space="0" w:color="auto"/>
        <w:right w:val="none" w:sz="0" w:space="0" w:color="auto"/>
      </w:divBdr>
    </w:div>
    <w:div w:id="96684233">
      <w:bodyDiv w:val="1"/>
      <w:marLeft w:val="0"/>
      <w:marRight w:val="0"/>
      <w:marTop w:val="0"/>
      <w:marBottom w:val="0"/>
      <w:divBdr>
        <w:top w:val="none" w:sz="0" w:space="0" w:color="auto"/>
        <w:left w:val="none" w:sz="0" w:space="0" w:color="auto"/>
        <w:bottom w:val="none" w:sz="0" w:space="0" w:color="auto"/>
        <w:right w:val="none" w:sz="0" w:space="0" w:color="auto"/>
      </w:divBdr>
    </w:div>
    <w:div w:id="111830979">
      <w:bodyDiv w:val="1"/>
      <w:marLeft w:val="0"/>
      <w:marRight w:val="0"/>
      <w:marTop w:val="0"/>
      <w:marBottom w:val="0"/>
      <w:divBdr>
        <w:top w:val="none" w:sz="0" w:space="0" w:color="auto"/>
        <w:left w:val="none" w:sz="0" w:space="0" w:color="auto"/>
        <w:bottom w:val="none" w:sz="0" w:space="0" w:color="auto"/>
        <w:right w:val="none" w:sz="0" w:space="0" w:color="auto"/>
      </w:divBdr>
    </w:div>
    <w:div w:id="117800462">
      <w:bodyDiv w:val="1"/>
      <w:marLeft w:val="0"/>
      <w:marRight w:val="0"/>
      <w:marTop w:val="0"/>
      <w:marBottom w:val="0"/>
      <w:divBdr>
        <w:top w:val="none" w:sz="0" w:space="0" w:color="auto"/>
        <w:left w:val="none" w:sz="0" w:space="0" w:color="auto"/>
        <w:bottom w:val="none" w:sz="0" w:space="0" w:color="auto"/>
        <w:right w:val="none" w:sz="0" w:space="0" w:color="auto"/>
      </w:divBdr>
    </w:div>
    <w:div w:id="122314384">
      <w:bodyDiv w:val="1"/>
      <w:marLeft w:val="0"/>
      <w:marRight w:val="0"/>
      <w:marTop w:val="0"/>
      <w:marBottom w:val="0"/>
      <w:divBdr>
        <w:top w:val="none" w:sz="0" w:space="0" w:color="auto"/>
        <w:left w:val="none" w:sz="0" w:space="0" w:color="auto"/>
        <w:bottom w:val="none" w:sz="0" w:space="0" w:color="auto"/>
        <w:right w:val="none" w:sz="0" w:space="0" w:color="auto"/>
      </w:divBdr>
    </w:div>
    <w:div w:id="138033451">
      <w:bodyDiv w:val="1"/>
      <w:marLeft w:val="0"/>
      <w:marRight w:val="0"/>
      <w:marTop w:val="0"/>
      <w:marBottom w:val="0"/>
      <w:divBdr>
        <w:top w:val="none" w:sz="0" w:space="0" w:color="auto"/>
        <w:left w:val="none" w:sz="0" w:space="0" w:color="auto"/>
        <w:bottom w:val="none" w:sz="0" w:space="0" w:color="auto"/>
        <w:right w:val="none" w:sz="0" w:space="0" w:color="auto"/>
      </w:divBdr>
    </w:div>
    <w:div w:id="141965261">
      <w:bodyDiv w:val="1"/>
      <w:marLeft w:val="0"/>
      <w:marRight w:val="0"/>
      <w:marTop w:val="0"/>
      <w:marBottom w:val="0"/>
      <w:divBdr>
        <w:top w:val="none" w:sz="0" w:space="0" w:color="auto"/>
        <w:left w:val="none" w:sz="0" w:space="0" w:color="auto"/>
        <w:bottom w:val="none" w:sz="0" w:space="0" w:color="auto"/>
        <w:right w:val="none" w:sz="0" w:space="0" w:color="auto"/>
      </w:divBdr>
    </w:div>
    <w:div w:id="146633328">
      <w:bodyDiv w:val="1"/>
      <w:marLeft w:val="0"/>
      <w:marRight w:val="0"/>
      <w:marTop w:val="0"/>
      <w:marBottom w:val="0"/>
      <w:divBdr>
        <w:top w:val="none" w:sz="0" w:space="0" w:color="auto"/>
        <w:left w:val="none" w:sz="0" w:space="0" w:color="auto"/>
        <w:bottom w:val="none" w:sz="0" w:space="0" w:color="auto"/>
        <w:right w:val="none" w:sz="0" w:space="0" w:color="auto"/>
      </w:divBdr>
    </w:div>
    <w:div w:id="149448459">
      <w:bodyDiv w:val="1"/>
      <w:marLeft w:val="0"/>
      <w:marRight w:val="0"/>
      <w:marTop w:val="0"/>
      <w:marBottom w:val="0"/>
      <w:divBdr>
        <w:top w:val="none" w:sz="0" w:space="0" w:color="auto"/>
        <w:left w:val="none" w:sz="0" w:space="0" w:color="auto"/>
        <w:bottom w:val="none" w:sz="0" w:space="0" w:color="auto"/>
        <w:right w:val="none" w:sz="0" w:space="0" w:color="auto"/>
      </w:divBdr>
    </w:div>
    <w:div w:id="154877952">
      <w:bodyDiv w:val="1"/>
      <w:marLeft w:val="0"/>
      <w:marRight w:val="0"/>
      <w:marTop w:val="0"/>
      <w:marBottom w:val="0"/>
      <w:divBdr>
        <w:top w:val="none" w:sz="0" w:space="0" w:color="auto"/>
        <w:left w:val="none" w:sz="0" w:space="0" w:color="auto"/>
        <w:bottom w:val="none" w:sz="0" w:space="0" w:color="auto"/>
        <w:right w:val="none" w:sz="0" w:space="0" w:color="auto"/>
      </w:divBdr>
    </w:div>
    <w:div w:id="164129857">
      <w:bodyDiv w:val="1"/>
      <w:marLeft w:val="0"/>
      <w:marRight w:val="0"/>
      <w:marTop w:val="0"/>
      <w:marBottom w:val="0"/>
      <w:divBdr>
        <w:top w:val="none" w:sz="0" w:space="0" w:color="auto"/>
        <w:left w:val="none" w:sz="0" w:space="0" w:color="auto"/>
        <w:bottom w:val="none" w:sz="0" w:space="0" w:color="auto"/>
        <w:right w:val="none" w:sz="0" w:space="0" w:color="auto"/>
      </w:divBdr>
    </w:div>
    <w:div w:id="167334994">
      <w:bodyDiv w:val="1"/>
      <w:marLeft w:val="0"/>
      <w:marRight w:val="0"/>
      <w:marTop w:val="0"/>
      <w:marBottom w:val="0"/>
      <w:divBdr>
        <w:top w:val="none" w:sz="0" w:space="0" w:color="auto"/>
        <w:left w:val="none" w:sz="0" w:space="0" w:color="auto"/>
        <w:bottom w:val="none" w:sz="0" w:space="0" w:color="auto"/>
        <w:right w:val="none" w:sz="0" w:space="0" w:color="auto"/>
      </w:divBdr>
    </w:div>
    <w:div w:id="168720461">
      <w:bodyDiv w:val="1"/>
      <w:marLeft w:val="0"/>
      <w:marRight w:val="0"/>
      <w:marTop w:val="0"/>
      <w:marBottom w:val="0"/>
      <w:divBdr>
        <w:top w:val="none" w:sz="0" w:space="0" w:color="auto"/>
        <w:left w:val="none" w:sz="0" w:space="0" w:color="auto"/>
        <w:bottom w:val="none" w:sz="0" w:space="0" w:color="auto"/>
        <w:right w:val="none" w:sz="0" w:space="0" w:color="auto"/>
      </w:divBdr>
    </w:div>
    <w:div w:id="170031040">
      <w:bodyDiv w:val="1"/>
      <w:marLeft w:val="0"/>
      <w:marRight w:val="0"/>
      <w:marTop w:val="0"/>
      <w:marBottom w:val="0"/>
      <w:divBdr>
        <w:top w:val="none" w:sz="0" w:space="0" w:color="auto"/>
        <w:left w:val="none" w:sz="0" w:space="0" w:color="auto"/>
        <w:bottom w:val="none" w:sz="0" w:space="0" w:color="auto"/>
        <w:right w:val="none" w:sz="0" w:space="0" w:color="auto"/>
      </w:divBdr>
    </w:div>
    <w:div w:id="175274912">
      <w:bodyDiv w:val="1"/>
      <w:marLeft w:val="0"/>
      <w:marRight w:val="0"/>
      <w:marTop w:val="0"/>
      <w:marBottom w:val="0"/>
      <w:divBdr>
        <w:top w:val="none" w:sz="0" w:space="0" w:color="auto"/>
        <w:left w:val="none" w:sz="0" w:space="0" w:color="auto"/>
        <w:bottom w:val="none" w:sz="0" w:space="0" w:color="auto"/>
        <w:right w:val="none" w:sz="0" w:space="0" w:color="auto"/>
      </w:divBdr>
    </w:div>
    <w:div w:id="176624425">
      <w:bodyDiv w:val="1"/>
      <w:marLeft w:val="0"/>
      <w:marRight w:val="0"/>
      <w:marTop w:val="0"/>
      <w:marBottom w:val="0"/>
      <w:divBdr>
        <w:top w:val="none" w:sz="0" w:space="0" w:color="auto"/>
        <w:left w:val="none" w:sz="0" w:space="0" w:color="auto"/>
        <w:bottom w:val="none" w:sz="0" w:space="0" w:color="auto"/>
        <w:right w:val="none" w:sz="0" w:space="0" w:color="auto"/>
      </w:divBdr>
    </w:div>
    <w:div w:id="177352094">
      <w:bodyDiv w:val="1"/>
      <w:marLeft w:val="0"/>
      <w:marRight w:val="0"/>
      <w:marTop w:val="0"/>
      <w:marBottom w:val="0"/>
      <w:divBdr>
        <w:top w:val="none" w:sz="0" w:space="0" w:color="auto"/>
        <w:left w:val="none" w:sz="0" w:space="0" w:color="auto"/>
        <w:bottom w:val="none" w:sz="0" w:space="0" w:color="auto"/>
        <w:right w:val="none" w:sz="0" w:space="0" w:color="auto"/>
      </w:divBdr>
    </w:div>
    <w:div w:id="185600597">
      <w:bodyDiv w:val="1"/>
      <w:marLeft w:val="0"/>
      <w:marRight w:val="0"/>
      <w:marTop w:val="0"/>
      <w:marBottom w:val="0"/>
      <w:divBdr>
        <w:top w:val="none" w:sz="0" w:space="0" w:color="auto"/>
        <w:left w:val="none" w:sz="0" w:space="0" w:color="auto"/>
        <w:bottom w:val="none" w:sz="0" w:space="0" w:color="auto"/>
        <w:right w:val="none" w:sz="0" w:space="0" w:color="auto"/>
      </w:divBdr>
    </w:div>
    <w:div w:id="187451454">
      <w:bodyDiv w:val="1"/>
      <w:marLeft w:val="0"/>
      <w:marRight w:val="0"/>
      <w:marTop w:val="0"/>
      <w:marBottom w:val="0"/>
      <w:divBdr>
        <w:top w:val="none" w:sz="0" w:space="0" w:color="auto"/>
        <w:left w:val="none" w:sz="0" w:space="0" w:color="auto"/>
        <w:bottom w:val="none" w:sz="0" w:space="0" w:color="auto"/>
        <w:right w:val="none" w:sz="0" w:space="0" w:color="auto"/>
      </w:divBdr>
    </w:div>
    <w:div w:id="198511321">
      <w:bodyDiv w:val="1"/>
      <w:marLeft w:val="0"/>
      <w:marRight w:val="0"/>
      <w:marTop w:val="0"/>
      <w:marBottom w:val="0"/>
      <w:divBdr>
        <w:top w:val="none" w:sz="0" w:space="0" w:color="auto"/>
        <w:left w:val="none" w:sz="0" w:space="0" w:color="auto"/>
        <w:bottom w:val="none" w:sz="0" w:space="0" w:color="auto"/>
        <w:right w:val="none" w:sz="0" w:space="0" w:color="auto"/>
      </w:divBdr>
    </w:div>
    <w:div w:id="205459110">
      <w:bodyDiv w:val="1"/>
      <w:marLeft w:val="0"/>
      <w:marRight w:val="0"/>
      <w:marTop w:val="0"/>
      <w:marBottom w:val="0"/>
      <w:divBdr>
        <w:top w:val="none" w:sz="0" w:space="0" w:color="auto"/>
        <w:left w:val="none" w:sz="0" w:space="0" w:color="auto"/>
        <w:bottom w:val="none" w:sz="0" w:space="0" w:color="auto"/>
        <w:right w:val="none" w:sz="0" w:space="0" w:color="auto"/>
      </w:divBdr>
    </w:div>
    <w:div w:id="211045936">
      <w:bodyDiv w:val="1"/>
      <w:marLeft w:val="0"/>
      <w:marRight w:val="0"/>
      <w:marTop w:val="0"/>
      <w:marBottom w:val="0"/>
      <w:divBdr>
        <w:top w:val="none" w:sz="0" w:space="0" w:color="auto"/>
        <w:left w:val="none" w:sz="0" w:space="0" w:color="auto"/>
        <w:bottom w:val="none" w:sz="0" w:space="0" w:color="auto"/>
        <w:right w:val="none" w:sz="0" w:space="0" w:color="auto"/>
      </w:divBdr>
    </w:div>
    <w:div w:id="213741742">
      <w:bodyDiv w:val="1"/>
      <w:marLeft w:val="0"/>
      <w:marRight w:val="0"/>
      <w:marTop w:val="0"/>
      <w:marBottom w:val="0"/>
      <w:divBdr>
        <w:top w:val="none" w:sz="0" w:space="0" w:color="auto"/>
        <w:left w:val="none" w:sz="0" w:space="0" w:color="auto"/>
        <w:bottom w:val="none" w:sz="0" w:space="0" w:color="auto"/>
        <w:right w:val="none" w:sz="0" w:space="0" w:color="auto"/>
      </w:divBdr>
    </w:div>
    <w:div w:id="214005898">
      <w:bodyDiv w:val="1"/>
      <w:marLeft w:val="0"/>
      <w:marRight w:val="0"/>
      <w:marTop w:val="0"/>
      <w:marBottom w:val="0"/>
      <w:divBdr>
        <w:top w:val="none" w:sz="0" w:space="0" w:color="auto"/>
        <w:left w:val="none" w:sz="0" w:space="0" w:color="auto"/>
        <w:bottom w:val="none" w:sz="0" w:space="0" w:color="auto"/>
        <w:right w:val="none" w:sz="0" w:space="0" w:color="auto"/>
      </w:divBdr>
    </w:div>
    <w:div w:id="220024328">
      <w:bodyDiv w:val="1"/>
      <w:marLeft w:val="0"/>
      <w:marRight w:val="0"/>
      <w:marTop w:val="0"/>
      <w:marBottom w:val="0"/>
      <w:divBdr>
        <w:top w:val="none" w:sz="0" w:space="0" w:color="auto"/>
        <w:left w:val="none" w:sz="0" w:space="0" w:color="auto"/>
        <w:bottom w:val="none" w:sz="0" w:space="0" w:color="auto"/>
        <w:right w:val="none" w:sz="0" w:space="0" w:color="auto"/>
      </w:divBdr>
    </w:div>
    <w:div w:id="231476820">
      <w:bodyDiv w:val="1"/>
      <w:marLeft w:val="0"/>
      <w:marRight w:val="0"/>
      <w:marTop w:val="0"/>
      <w:marBottom w:val="0"/>
      <w:divBdr>
        <w:top w:val="none" w:sz="0" w:space="0" w:color="auto"/>
        <w:left w:val="none" w:sz="0" w:space="0" w:color="auto"/>
        <w:bottom w:val="none" w:sz="0" w:space="0" w:color="auto"/>
        <w:right w:val="none" w:sz="0" w:space="0" w:color="auto"/>
      </w:divBdr>
    </w:div>
    <w:div w:id="236597194">
      <w:bodyDiv w:val="1"/>
      <w:marLeft w:val="0"/>
      <w:marRight w:val="0"/>
      <w:marTop w:val="0"/>
      <w:marBottom w:val="0"/>
      <w:divBdr>
        <w:top w:val="none" w:sz="0" w:space="0" w:color="auto"/>
        <w:left w:val="none" w:sz="0" w:space="0" w:color="auto"/>
        <w:bottom w:val="none" w:sz="0" w:space="0" w:color="auto"/>
        <w:right w:val="none" w:sz="0" w:space="0" w:color="auto"/>
      </w:divBdr>
    </w:div>
    <w:div w:id="237449527">
      <w:bodyDiv w:val="1"/>
      <w:marLeft w:val="0"/>
      <w:marRight w:val="0"/>
      <w:marTop w:val="0"/>
      <w:marBottom w:val="0"/>
      <w:divBdr>
        <w:top w:val="none" w:sz="0" w:space="0" w:color="auto"/>
        <w:left w:val="none" w:sz="0" w:space="0" w:color="auto"/>
        <w:bottom w:val="none" w:sz="0" w:space="0" w:color="auto"/>
        <w:right w:val="none" w:sz="0" w:space="0" w:color="auto"/>
      </w:divBdr>
      <w:divsChild>
        <w:div w:id="175845461">
          <w:marLeft w:val="0"/>
          <w:marRight w:val="0"/>
          <w:marTop w:val="0"/>
          <w:marBottom w:val="0"/>
          <w:divBdr>
            <w:top w:val="none" w:sz="0" w:space="0" w:color="auto"/>
            <w:left w:val="none" w:sz="0" w:space="0" w:color="auto"/>
            <w:bottom w:val="none" w:sz="0" w:space="0" w:color="auto"/>
            <w:right w:val="none" w:sz="0" w:space="0" w:color="auto"/>
          </w:divBdr>
        </w:div>
        <w:div w:id="1041710088">
          <w:marLeft w:val="0"/>
          <w:marRight w:val="0"/>
          <w:marTop w:val="0"/>
          <w:marBottom w:val="0"/>
          <w:divBdr>
            <w:top w:val="none" w:sz="0" w:space="0" w:color="auto"/>
            <w:left w:val="none" w:sz="0" w:space="0" w:color="auto"/>
            <w:bottom w:val="none" w:sz="0" w:space="0" w:color="auto"/>
            <w:right w:val="none" w:sz="0" w:space="0" w:color="auto"/>
          </w:divBdr>
        </w:div>
      </w:divsChild>
    </w:div>
    <w:div w:id="257447202">
      <w:bodyDiv w:val="1"/>
      <w:marLeft w:val="0"/>
      <w:marRight w:val="0"/>
      <w:marTop w:val="0"/>
      <w:marBottom w:val="0"/>
      <w:divBdr>
        <w:top w:val="none" w:sz="0" w:space="0" w:color="auto"/>
        <w:left w:val="none" w:sz="0" w:space="0" w:color="auto"/>
        <w:bottom w:val="none" w:sz="0" w:space="0" w:color="auto"/>
        <w:right w:val="none" w:sz="0" w:space="0" w:color="auto"/>
      </w:divBdr>
    </w:div>
    <w:div w:id="265891830">
      <w:bodyDiv w:val="1"/>
      <w:marLeft w:val="0"/>
      <w:marRight w:val="0"/>
      <w:marTop w:val="0"/>
      <w:marBottom w:val="0"/>
      <w:divBdr>
        <w:top w:val="none" w:sz="0" w:space="0" w:color="auto"/>
        <w:left w:val="none" w:sz="0" w:space="0" w:color="auto"/>
        <w:bottom w:val="none" w:sz="0" w:space="0" w:color="auto"/>
        <w:right w:val="none" w:sz="0" w:space="0" w:color="auto"/>
      </w:divBdr>
      <w:divsChild>
        <w:div w:id="531766021">
          <w:marLeft w:val="0"/>
          <w:marRight w:val="0"/>
          <w:marTop w:val="0"/>
          <w:marBottom w:val="0"/>
          <w:divBdr>
            <w:top w:val="none" w:sz="0" w:space="0" w:color="auto"/>
            <w:left w:val="none" w:sz="0" w:space="0" w:color="auto"/>
            <w:bottom w:val="none" w:sz="0" w:space="0" w:color="auto"/>
            <w:right w:val="none" w:sz="0" w:space="0" w:color="auto"/>
          </w:divBdr>
        </w:div>
        <w:div w:id="323705372">
          <w:marLeft w:val="0"/>
          <w:marRight w:val="0"/>
          <w:marTop w:val="0"/>
          <w:marBottom w:val="0"/>
          <w:divBdr>
            <w:top w:val="none" w:sz="0" w:space="0" w:color="auto"/>
            <w:left w:val="none" w:sz="0" w:space="0" w:color="auto"/>
            <w:bottom w:val="none" w:sz="0" w:space="0" w:color="auto"/>
            <w:right w:val="none" w:sz="0" w:space="0" w:color="auto"/>
          </w:divBdr>
        </w:div>
      </w:divsChild>
    </w:div>
    <w:div w:id="268316663">
      <w:bodyDiv w:val="1"/>
      <w:marLeft w:val="0"/>
      <w:marRight w:val="0"/>
      <w:marTop w:val="0"/>
      <w:marBottom w:val="0"/>
      <w:divBdr>
        <w:top w:val="none" w:sz="0" w:space="0" w:color="auto"/>
        <w:left w:val="none" w:sz="0" w:space="0" w:color="auto"/>
        <w:bottom w:val="none" w:sz="0" w:space="0" w:color="auto"/>
        <w:right w:val="none" w:sz="0" w:space="0" w:color="auto"/>
      </w:divBdr>
    </w:div>
    <w:div w:id="283539613">
      <w:bodyDiv w:val="1"/>
      <w:marLeft w:val="0"/>
      <w:marRight w:val="0"/>
      <w:marTop w:val="0"/>
      <w:marBottom w:val="0"/>
      <w:divBdr>
        <w:top w:val="none" w:sz="0" w:space="0" w:color="auto"/>
        <w:left w:val="none" w:sz="0" w:space="0" w:color="auto"/>
        <w:bottom w:val="none" w:sz="0" w:space="0" w:color="auto"/>
        <w:right w:val="none" w:sz="0" w:space="0" w:color="auto"/>
      </w:divBdr>
    </w:div>
    <w:div w:id="289239723">
      <w:bodyDiv w:val="1"/>
      <w:marLeft w:val="0"/>
      <w:marRight w:val="0"/>
      <w:marTop w:val="0"/>
      <w:marBottom w:val="0"/>
      <w:divBdr>
        <w:top w:val="none" w:sz="0" w:space="0" w:color="auto"/>
        <w:left w:val="none" w:sz="0" w:space="0" w:color="auto"/>
        <w:bottom w:val="none" w:sz="0" w:space="0" w:color="auto"/>
        <w:right w:val="none" w:sz="0" w:space="0" w:color="auto"/>
      </w:divBdr>
    </w:div>
    <w:div w:id="291327180">
      <w:bodyDiv w:val="1"/>
      <w:marLeft w:val="0"/>
      <w:marRight w:val="0"/>
      <w:marTop w:val="0"/>
      <w:marBottom w:val="0"/>
      <w:divBdr>
        <w:top w:val="none" w:sz="0" w:space="0" w:color="auto"/>
        <w:left w:val="none" w:sz="0" w:space="0" w:color="auto"/>
        <w:bottom w:val="none" w:sz="0" w:space="0" w:color="auto"/>
        <w:right w:val="none" w:sz="0" w:space="0" w:color="auto"/>
      </w:divBdr>
    </w:div>
    <w:div w:id="295187349">
      <w:bodyDiv w:val="1"/>
      <w:marLeft w:val="0"/>
      <w:marRight w:val="0"/>
      <w:marTop w:val="0"/>
      <w:marBottom w:val="0"/>
      <w:divBdr>
        <w:top w:val="none" w:sz="0" w:space="0" w:color="auto"/>
        <w:left w:val="none" w:sz="0" w:space="0" w:color="auto"/>
        <w:bottom w:val="none" w:sz="0" w:space="0" w:color="auto"/>
        <w:right w:val="none" w:sz="0" w:space="0" w:color="auto"/>
      </w:divBdr>
    </w:div>
    <w:div w:id="298076120">
      <w:bodyDiv w:val="1"/>
      <w:marLeft w:val="0"/>
      <w:marRight w:val="0"/>
      <w:marTop w:val="0"/>
      <w:marBottom w:val="0"/>
      <w:divBdr>
        <w:top w:val="none" w:sz="0" w:space="0" w:color="auto"/>
        <w:left w:val="none" w:sz="0" w:space="0" w:color="auto"/>
        <w:bottom w:val="none" w:sz="0" w:space="0" w:color="auto"/>
        <w:right w:val="none" w:sz="0" w:space="0" w:color="auto"/>
      </w:divBdr>
    </w:div>
    <w:div w:id="303583584">
      <w:bodyDiv w:val="1"/>
      <w:marLeft w:val="0"/>
      <w:marRight w:val="0"/>
      <w:marTop w:val="0"/>
      <w:marBottom w:val="0"/>
      <w:divBdr>
        <w:top w:val="none" w:sz="0" w:space="0" w:color="auto"/>
        <w:left w:val="none" w:sz="0" w:space="0" w:color="auto"/>
        <w:bottom w:val="none" w:sz="0" w:space="0" w:color="auto"/>
        <w:right w:val="none" w:sz="0" w:space="0" w:color="auto"/>
      </w:divBdr>
    </w:div>
    <w:div w:id="306400232">
      <w:bodyDiv w:val="1"/>
      <w:marLeft w:val="0"/>
      <w:marRight w:val="0"/>
      <w:marTop w:val="0"/>
      <w:marBottom w:val="0"/>
      <w:divBdr>
        <w:top w:val="none" w:sz="0" w:space="0" w:color="auto"/>
        <w:left w:val="none" w:sz="0" w:space="0" w:color="auto"/>
        <w:bottom w:val="none" w:sz="0" w:space="0" w:color="auto"/>
        <w:right w:val="none" w:sz="0" w:space="0" w:color="auto"/>
      </w:divBdr>
      <w:divsChild>
        <w:div w:id="1742480026">
          <w:marLeft w:val="0"/>
          <w:marRight w:val="0"/>
          <w:marTop w:val="0"/>
          <w:marBottom w:val="0"/>
          <w:divBdr>
            <w:top w:val="none" w:sz="0" w:space="0" w:color="auto"/>
            <w:left w:val="none" w:sz="0" w:space="0" w:color="auto"/>
            <w:bottom w:val="none" w:sz="0" w:space="0" w:color="auto"/>
            <w:right w:val="none" w:sz="0" w:space="0" w:color="auto"/>
          </w:divBdr>
        </w:div>
        <w:div w:id="278074263">
          <w:marLeft w:val="0"/>
          <w:marRight w:val="0"/>
          <w:marTop w:val="0"/>
          <w:marBottom w:val="0"/>
          <w:divBdr>
            <w:top w:val="none" w:sz="0" w:space="0" w:color="auto"/>
            <w:left w:val="none" w:sz="0" w:space="0" w:color="auto"/>
            <w:bottom w:val="none" w:sz="0" w:space="0" w:color="auto"/>
            <w:right w:val="none" w:sz="0" w:space="0" w:color="auto"/>
          </w:divBdr>
        </w:div>
      </w:divsChild>
    </w:div>
    <w:div w:id="323630950">
      <w:bodyDiv w:val="1"/>
      <w:marLeft w:val="0"/>
      <w:marRight w:val="0"/>
      <w:marTop w:val="0"/>
      <w:marBottom w:val="0"/>
      <w:divBdr>
        <w:top w:val="none" w:sz="0" w:space="0" w:color="auto"/>
        <w:left w:val="none" w:sz="0" w:space="0" w:color="auto"/>
        <w:bottom w:val="none" w:sz="0" w:space="0" w:color="auto"/>
        <w:right w:val="none" w:sz="0" w:space="0" w:color="auto"/>
      </w:divBdr>
    </w:div>
    <w:div w:id="330912203">
      <w:bodyDiv w:val="1"/>
      <w:marLeft w:val="0"/>
      <w:marRight w:val="0"/>
      <w:marTop w:val="0"/>
      <w:marBottom w:val="0"/>
      <w:divBdr>
        <w:top w:val="none" w:sz="0" w:space="0" w:color="auto"/>
        <w:left w:val="none" w:sz="0" w:space="0" w:color="auto"/>
        <w:bottom w:val="none" w:sz="0" w:space="0" w:color="auto"/>
        <w:right w:val="none" w:sz="0" w:space="0" w:color="auto"/>
      </w:divBdr>
    </w:div>
    <w:div w:id="332227983">
      <w:bodyDiv w:val="1"/>
      <w:marLeft w:val="0"/>
      <w:marRight w:val="0"/>
      <w:marTop w:val="0"/>
      <w:marBottom w:val="0"/>
      <w:divBdr>
        <w:top w:val="none" w:sz="0" w:space="0" w:color="auto"/>
        <w:left w:val="none" w:sz="0" w:space="0" w:color="auto"/>
        <w:bottom w:val="none" w:sz="0" w:space="0" w:color="auto"/>
        <w:right w:val="none" w:sz="0" w:space="0" w:color="auto"/>
      </w:divBdr>
    </w:div>
    <w:div w:id="346563244">
      <w:bodyDiv w:val="1"/>
      <w:marLeft w:val="0"/>
      <w:marRight w:val="0"/>
      <w:marTop w:val="0"/>
      <w:marBottom w:val="0"/>
      <w:divBdr>
        <w:top w:val="none" w:sz="0" w:space="0" w:color="auto"/>
        <w:left w:val="none" w:sz="0" w:space="0" w:color="auto"/>
        <w:bottom w:val="none" w:sz="0" w:space="0" w:color="auto"/>
        <w:right w:val="none" w:sz="0" w:space="0" w:color="auto"/>
      </w:divBdr>
    </w:div>
    <w:div w:id="362485373">
      <w:bodyDiv w:val="1"/>
      <w:marLeft w:val="0"/>
      <w:marRight w:val="0"/>
      <w:marTop w:val="0"/>
      <w:marBottom w:val="0"/>
      <w:divBdr>
        <w:top w:val="none" w:sz="0" w:space="0" w:color="auto"/>
        <w:left w:val="none" w:sz="0" w:space="0" w:color="auto"/>
        <w:bottom w:val="none" w:sz="0" w:space="0" w:color="auto"/>
        <w:right w:val="none" w:sz="0" w:space="0" w:color="auto"/>
      </w:divBdr>
    </w:div>
    <w:div w:id="369494064">
      <w:bodyDiv w:val="1"/>
      <w:marLeft w:val="0"/>
      <w:marRight w:val="0"/>
      <w:marTop w:val="0"/>
      <w:marBottom w:val="0"/>
      <w:divBdr>
        <w:top w:val="none" w:sz="0" w:space="0" w:color="auto"/>
        <w:left w:val="none" w:sz="0" w:space="0" w:color="auto"/>
        <w:bottom w:val="none" w:sz="0" w:space="0" w:color="auto"/>
        <w:right w:val="none" w:sz="0" w:space="0" w:color="auto"/>
      </w:divBdr>
    </w:div>
    <w:div w:id="369762567">
      <w:bodyDiv w:val="1"/>
      <w:marLeft w:val="0"/>
      <w:marRight w:val="0"/>
      <w:marTop w:val="0"/>
      <w:marBottom w:val="0"/>
      <w:divBdr>
        <w:top w:val="none" w:sz="0" w:space="0" w:color="auto"/>
        <w:left w:val="none" w:sz="0" w:space="0" w:color="auto"/>
        <w:bottom w:val="none" w:sz="0" w:space="0" w:color="auto"/>
        <w:right w:val="none" w:sz="0" w:space="0" w:color="auto"/>
      </w:divBdr>
    </w:div>
    <w:div w:id="370038755">
      <w:bodyDiv w:val="1"/>
      <w:marLeft w:val="0"/>
      <w:marRight w:val="0"/>
      <w:marTop w:val="0"/>
      <w:marBottom w:val="0"/>
      <w:divBdr>
        <w:top w:val="none" w:sz="0" w:space="0" w:color="auto"/>
        <w:left w:val="none" w:sz="0" w:space="0" w:color="auto"/>
        <w:bottom w:val="none" w:sz="0" w:space="0" w:color="auto"/>
        <w:right w:val="none" w:sz="0" w:space="0" w:color="auto"/>
      </w:divBdr>
      <w:divsChild>
        <w:div w:id="1284922768">
          <w:marLeft w:val="0"/>
          <w:marRight w:val="0"/>
          <w:marTop w:val="0"/>
          <w:marBottom w:val="0"/>
          <w:divBdr>
            <w:top w:val="none" w:sz="0" w:space="0" w:color="auto"/>
            <w:left w:val="none" w:sz="0" w:space="0" w:color="auto"/>
            <w:bottom w:val="none" w:sz="0" w:space="0" w:color="auto"/>
            <w:right w:val="none" w:sz="0" w:space="0" w:color="auto"/>
          </w:divBdr>
        </w:div>
        <w:div w:id="283925659">
          <w:marLeft w:val="0"/>
          <w:marRight w:val="0"/>
          <w:marTop w:val="0"/>
          <w:marBottom w:val="0"/>
          <w:divBdr>
            <w:top w:val="none" w:sz="0" w:space="0" w:color="auto"/>
            <w:left w:val="none" w:sz="0" w:space="0" w:color="auto"/>
            <w:bottom w:val="none" w:sz="0" w:space="0" w:color="auto"/>
            <w:right w:val="none" w:sz="0" w:space="0" w:color="auto"/>
          </w:divBdr>
        </w:div>
        <w:div w:id="1266116404">
          <w:marLeft w:val="0"/>
          <w:marRight w:val="0"/>
          <w:marTop w:val="0"/>
          <w:marBottom w:val="0"/>
          <w:divBdr>
            <w:top w:val="none" w:sz="0" w:space="0" w:color="auto"/>
            <w:left w:val="none" w:sz="0" w:space="0" w:color="auto"/>
            <w:bottom w:val="none" w:sz="0" w:space="0" w:color="auto"/>
            <w:right w:val="none" w:sz="0" w:space="0" w:color="auto"/>
          </w:divBdr>
        </w:div>
        <w:div w:id="1726023726">
          <w:marLeft w:val="0"/>
          <w:marRight w:val="0"/>
          <w:marTop w:val="0"/>
          <w:marBottom w:val="0"/>
          <w:divBdr>
            <w:top w:val="none" w:sz="0" w:space="0" w:color="auto"/>
            <w:left w:val="none" w:sz="0" w:space="0" w:color="auto"/>
            <w:bottom w:val="none" w:sz="0" w:space="0" w:color="auto"/>
            <w:right w:val="none" w:sz="0" w:space="0" w:color="auto"/>
          </w:divBdr>
        </w:div>
        <w:div w:id="1757510288">
          <w:marLeft w:val="0"/>
          <w:marRight w:val="0"/>
          <w:marTop w:val="0"/>
          <w:marBottom w:val="0"/>
          <w:divBdr>
            <w:top w:val="none" w:sz="0" w:space="0" w:color="auto"/>
            <w:left w:val="none" w:sz="0" w:space="0" w:color="auto"/>
            <w:bottom w:val="none" w:sz="0" w:space="0" w:color="auto"/>
            <w:right w:val="none" w:sz="0" w:space="0" w:color="auto"/>
          </w:divBdr>
        </w:div>
        <w:div w:id="269046647">
          <w:marLeft w:val="0"/>
          <w:marRight w:val="0"/>
          <w:marTop w:val="0"/>
          <w:marBottom w:val="0"/>
          <w:divBdr>
            <w:top w:val="none" w:sz="0" w:space="0" w:color="auto"/>
            <w:left w:val="none" w:sz="0" w:space="0" w:color="auto"/>
            <w:bottom w:val="none" w:sz="0" w:space="0" w:color="auto"/>
            <w:right w:val="none" w:sz="0" w:space="0" w:color="auto"/>
          </w:divBdr>
        </w:div>
      </w:divsChild>
    </w:div>
    <w:div w:id="383144364">
      <w:bodyDiv w:val="1"/>
      <w:marLeft w:val="0"/>
      <w:marRight w:val="0"/>
      <w:marTop w:val="0"/>
      <w:marBottom w:val="0"/>
      <w:divBdr>
        <w:top w:val="none" w:sz="0" w:space="0" w:color="auto"/>
        <w:left w:val="none" w:sz="0" w:space="0" w:color="auto"/>
        <w:bottom w:val="none" w:sz="0" w:space="0" w:color="auto"/>
        <w:right w:val="none" w:sz="0" w:space="0" w:color="auto"/>
      </w:divBdr>
    </w:div>
    <w:div w:id="386031507">
      <w:bodyDiv w:val="1"/>
      <w:marLeft w:val="0"/>
      <w:marRight w:val="0"/>
      <w:marTop w:val="0"/>
      <w:marBottom w:val="0"/>
      <w:divBdr>
        <w:top w:val="none" w:sz="0" w:space="0" w:color="auto"/>
        <w:left w:val="none" w:sz="0" w:space="0" w:color="auto"/>
        <w:bottom w:val="none" w:sz="0" w:space="0" w:color="auto"/>
        <w:right w:val="none" w:sz="0" w:space="0" w:color="auto"/>
      </w:divBdr>
    </w:div>
    <w:div w:id="390151639">
      <w:bodyDiv w:val="1"/>
      <w:marLeft w:val="0"/>
      <w:marRight w:val="0"/>
      <w:marTop w:val="0"/>
      <w:marBottom w:val="0"/>
      <w:divBdr>
        <w:top w:val="none" w:sz="0" w:space="0" w:color="auto"/>
        <w:left w:val="none" w:sz="0" w:space="0" w:color="auto"/>
        <w:bottom w:val="none" w:sz="0" w:space="0" w:color="auto"/>
        <w:right w:val="none" w:sz="0" w:space="0" w:color="auto"/>
      </w:divBdr>
    </w:div>
    <w:div w:id="393161758">
      <w:bodyDiv w:val="1"/>
      <w:marLeft w:val="0"/>
      <w:marRight w:val="0"/>
      <w:marTop w:val="0"/>
      <w:marBottom w:val="0"/>
      <w:divBdr>
        <w:top w:val="none" w:sz="0" w:space="0" w:color="auto"/>
        <w:left w:val="none" w:sz="0" w:space="0" w:color="auto"/>
        <w:bottom w:val="none" w:sz="0" w:space="0" w:color="auto"/>
        <w:right w:val="none" w:sz="0" w:space="0" w:color="auto"/>
      </w:divBdr>
    </w:div>
    <w:div w:id="399984623">
      <w:bodyDiv w:val="1"/>
      <w:marLeft w:val="0"/>
      <w:marRight w:val="0"/>
      <w:marTop w:val="0"/>
      <w:marBottom w:val="0"/>
      <w:divBdr>
        <w:top w:val="none" w:sz="0" w:space="0" w:color="auto"/>
        <w:left w:val="none" w:sz="0" w:space="0" w:color="auto"/>
        <w:bottom w:val="none" w:sz="0" w:space="0" w:color="auto"/>
        <w:right w:val="none" w:sz="0" w:space="0" w:color="auto"/>
      </w:divBdr>
    </w:div>
    <w:div w:id="412354696">
      <w:bodyDiv w:val="1"/>
      <w:marLeft w:val="0"/>
      <w:marRight w:val="0"/>
      <w:marTop w:val="0"/>
      <w:marBottom w:val="0"/>
      <w:divBdr>
        <w:top w:val="none" w:sz="0" w:space="0" w:color="auto"/>
        <w:left w:val="none" w:sz="0" w:space="0" w:color="auto"/>
        <w:bottom w:val="none" w:sz="0" w:space="0" w:color="auto"/>
        <w:right w:val="none" w:sz="0" w:space="0" w:color="auto"/>
      </w:divBdr>
    </w:div>
    <w:div w:id="414325212">
      <w:bodyDiv w:val="1"/>
      <w:marLeft w:val="0"/>
      <w:marRight w:val="0"/>
      <w:marTop w:val="0"/>
      <w:marBottom w:val="0"/>
      <w:divBdr>
        <w:top w:val="none" w:sz="0" w:space="0" w:color="auto"/>
        <w:left w:val="none" w:sz="0" w:space="0" w:color="auto"/>
        <w:bottom w:val="none" w:sz="0" w:space="0" w:color="auto"/>
        <w:right w:val="none" w:sz="0" w:space="0" w:color="auto"/>
      </w:divBdr>
    </w:div>
    <w:div w:id="419179138">
      <w:bodyDiv w:val="1"/>
      <w:marLeft w:val="0"/>
      <w:marRight w:val="0"/>
      <w:marTop w:val="0"/>
      <w:marBottom w:val="0"/>
      <w:divBdr>
        <w:top w:val="none" w:sz="0" w:space="0" w:color="auto"/>
        <w:left w:val="none" w:sz="0" w:space="0" w:color="auto"/>
        <w:bottom w:val="none" w:sz="0" w:space="0" w:color="auto"/>
        <w:right w:val="none" w:sz="0" w:space="0" w:color="auto"/>
      </w:divBdr>
    </w:div>
    <w:div w:id="430707700">
      <w:bodyDiv w:val="1"/>
      <w:marLeft w:val="0"/>
      <w:marRight w:val="0"/>
      <w:marTop w:val="0"/>
      <w:marBottom w:val="0"/>
      <w:divBdr>
        <w:top w:val="none" w:sz="0" w:space="0" w:color="auto"/>
        <w:left w:val="none" w:sz="0" w:space="0" w:color="auto"/>
        <w:bottom w:val="none" w:sz="0" w:space="0" w:color="auto"/>
        <w:right w:val="none" w:sz="0" w:space="0" w:color="auto"/>
      </w:divBdr>
      <w:divsChild>
        <w:div w:id="464128237">
          <w:marLeft w:val="0"/>
          <w:marRight w:val="0"/>
          <w:marTop w:val="0"/>
          <w:marBottom w:val="0"/>
          <w:divBdr>
            <w:top w:val="none" w:sz="0" w:space="0" w:color="auto"/>
            <w:left w:val="none" w:sz="0" w:space="0" w:color="auto"/>
            <w:bottom w:val="none" w:sz="0" w:space="0" w:color="auto"/>
            <w:right w:val="none" w:sz="0" w:space="0" w:color="auto"/>
          </w:divBdr>
        </w:div>
        <w:div w:id="2098557664">
          <w:marLeft w:val="0"/>
          <w:marRight w:val="0"/>
          <w:marTop w:val="0"/>
          <w:marBottom w:val="0"/>
          <w:divBdr>
            <w:top w:val="none" w:sz="0" w:space="0" w:color="auto"/>
            <w:left w:val="none" w:sz="0" w:space="0" w:color="auto"/>
            <w:bottom w:val="none" w:sz="0" w:space="0" w:color="auto"/>
            <w:right w:val="none" w:sz="0" w:space="0" w:color="auto"/>
          </w:divBdr>
        </w:div>
      </w:divsChild>
    </w:div>
    <w:div w:id="432432986">
      <w:bodyDiv w:val="1"/>
      <w:marLeft w:val="0"/>
      <w:marRight w:val="0"/>
      <w:marTop w:val="0"/>
      <w:marBottom w:val="0"/>
      <w:divBdr>
        <w:top w:val="none" w:sz="0" w:space="0" w:color="auto"/>
        <w:left w:val="none" w:sz="0" w:space="0" w:color="auto"/>
        <w:bottom w:val="none" w:sz="0" w:space="0" w:color="auto"/>
        <w:right w:val="none" w:sz="0" w:space="0" w:color="auto"/>
      </w:divBdr>
      <w:divsChild>
        <w:div w:id="545482500">
          <w:marLeft w:val="0"/>
          <w:marRight w:val="0"/>
          <w:marTop w:val="0"/>
          <w:marBottom w:val="0"/>
          <w:divBdr>
            <w:top w:val="none" w:sz="0" w:space="0" w:color="auto"/>
            <w:left w:val="none" w:sz="0" w:space="0" w:color="auto"/>
            <w:bottom w:val="none" w:sz="0" w:space="0" w:color="auto"/>
            <w:right w:val="none" w:sz="0" w:space="0" w:color="auto"/>
          </w:divBdr>
        </w:div>
        <w:div w:id="913010806">
          <w:marLeft w:val="0"/>
          <w:marRight w:val="0"/>
          <w:marTop w:val="0"/>
          <w:marBottom w:val="0"/>
          <w:divBdr>
            <w:top w:val="none" w:sz="0" w:space="0" w:color="auto"/>
            <w:left w:val="none" w:sz="0" w:space="0" w:color="auto"/>
            <w:bottom w:val="none" w:sz="0" w:space="0" w:color="auto"/>
            <w:right w:val="none" w:sz="0" w:space="0" w:color="auto"/>
          </w:divBdr>
        </w:div>
      </w:divsChild>
    </w:div>
    <w:div w:id="440494775">
      <w:bodyDiv w:val="1"/>
      <w:marLeft w:val="0"/>
      <w:marRight w:val="0"/>
      <w:marTop w:val="0"/>
      <w:marBottom w:val="0"/>
      <w:divBdr>
        <w:top w:val="none" w:sz="0" w:space="0" w:color="auto"/>
        <w:left w:val="none" w:sz="0" w:space="0" w:color="auto"/>
        <w:bottom w:val="none" w:sz="0" w:space="0" w:color="auto"/>
        <w:right w:val="none" w:sz="0" w:space="0" w:color="auto"/>
      </w:divBdr>
    </w:div>
    <w:div w:id="445079292">
      <w:bodyDiv w:val="1"/>
      <w:marLeft w:val="0"/>
      <w:marRight w:val="0"/>
      <w:marTop w:val="0"/>
      <w:marBottom w:val="0"/>
      <w:divBdr>
        <w:top w:val="none" w:sz="0" w:space="0" w:color="auto"/>
        <w:left w:val="none" w:sz="0" w:space="0" w:color="auto"/>
        <w:bottom w:val="none" w:sz="0" w:space="0" w:color="auto"/>
        <w:right w:val="none" w:sz="0" w:space="0" w:color="auto"/>
      </w:divBdr>
    </w:div>
    <w:div w:id="445124569">
      <w:bodyDiv w:val="1"/>
      <w:marLeft w:val="0"/>
      <w:marRight w:val="0"/>
      <w:marTop w:val="0"/>
      <w:marBottom w:val="0"/>
      <w:divBdr>
        <w:top w:val="none" w:sz="0" w:space="0" w:color="auto"/>
        <w:left w:val="none" w:sz="0" w:space="0" w:color="auto"/>
        <w:bottom w:val="none" w:sz="0" w:space="0" w:color="auto"/>
        <w:right w:val="none" w:sz="0" w:space="0" w:color="auto"/>
      </w:divBdr>
    </w:div>
    <w:div w:id="447939394">
      <w:bodyDiv w:val="1"/>
      <w:marLeft w:val="0"/>
      <w:marRight w:val="0"/>
      <w:marTop w:val="0"/>
      <w:marBottom w:val="0"/>
      <w:divBdr>
        <w:top w:val="none" w:sz="0" w:space="0" w:color="auto"/>
        <w:left w:val="none" w:sz="0" w:space="0" w:color="auto"/>
        <w:bottom w:val="none" w:sz="0" w:space="0" w:color="auto"/>
        <w:right w:val="none" w:sz="0" w:space="0" w:color="auto"/>
      </w:divBdr>
    </w:div>
    <w:div w:id="463036807">
      <w:bodyDiv w:val="1"/>
      <w:marLeft w:val="0"/>
      <w:marRight w:val="0"/>
      <w:marTop w:val="0"/>
      <w:marBottom w:val="0"/>
      <w:divBdr>
        <w:top w:val="none" w:sz="0" w:space="0" w:color="auto"/>
        <w:left w:val="none" w:sz="0" w:space="0" w:color="auto"/>
        <w:bottom w:val="none" w:sz="0" w:space="0" w:color="auto"/>
        <w:right w:val="none" w:sz="0" w:space="0" w:color="auto"/>
      </w:divBdr>
    </w:div>
    <w:div w:id="467161960">
      <w:bodyDiv w:val="1"/>
      <w:marLeft w:val="0"/>
      <w:marRight w:val="0"/>
      <w:marTop w:val="0"/>
      <w:marBottom w:val="0"/>
      <w:divBdr>
        <w:top w:val="none" w:sz="0" w:space="0" w:color="auto"/>
        <w:left w:val="none" w:sz="0" w:space="0" w:color="auto"/>
        <w:bottom w:val="none" w:sz="0" w:space="0" w:color="auto"/>
        <w:right w:val="none" w:sz="0" w:space="0" w:color="auto"/>
      </w:divBdr>
    </w:div>
    <w:div w:id="467824813">
      <w:bodyDiv w:val="1"/>
      <w:marLeft w:val="0"/>
      <w:marRight w:val="0"/>
      <w:marTop w:val="0"/>
      <w:marBottom w:val="0"/>
      <w:divBdr>
        <w:top w:val="none" w:sz="0" w:space="0" w:color="auto"/>
        <w:left w:val="none" w:sz="0" w:space="0" w:color="auto"/>
        <w:bottom w:val="none" w:sz="0" w:space="0" w:color="auto"/>
        <w:right w:val="none" w:sz="0" w:space="0" w:color="auto"/>
      </w:divBdr>
    </w:div>
    <w:div w:id="473068419">
      <w:bodyDiv w:val="1"/>
      <w:marLeft w:val="0"/>
      <w:marRight w:val="0"/>
      <w:marTop w:val="0"/>
      <w:marBottom w:val="0"/>
      <w:divBdr>
        <w:top w:val="none" w:sz="0" w:space="0" w:color="auto"/>
        <w:left w:val="none" w:sz="0" w:space="0" w:color="auto"/>
        <w:bottom w:val="none" w:sz="0" w:space="0" w:color="auto"/>
        <w:right w:val="none" w:sz="0" w:space="0" w:color="auto"/>
      </w:divBdr>
    </w:div>
    <w:div w:id="481048723">
      <w:bodyDiv w:val="1"/>
      <w:marLeft w:val="0"/>
      <w:marRight w:val="0"/>
      <w:marTop w:val="0"/>
      <w:marBottom w:val="0"/>
      <w:divBdr>
        <w:top w:val="none" w:sz="0" w:space="0" w:color="auto"/>
        <w:left w:val="none" w:sz="0" w:space="0" w:color="auto"/>
        <w:bottom w:val="none" w:sz="0" w:space="0" w:color="auto"/>
        <w:right w:val="none" w:sz="0" w:space="0" w:color="auto"/>
      </w:divBdr>
    </w:div>
    <w:div w:id="481966755">
      <w:bodyDiv w:val="1"/>
      <w:marLeft w:val="0"/>
      <w:marRight w:val="0"/>
      <w:marTop w:val="0"/>
      <w:marBottom w:val="0"/>
      <w:divBdr>
        <w:top w:val="none" w:sz="0" w:space="0" w:color="auto"/>
        <w:left w:val="none" w:sz="0" w:space="0" w:color="auto"/>
        <w:bottom w:val="none" w:sz="0" w:space="0" w:color="auto"/>
        <w:right w:val="none" w:sz="0" w:space="0" w:color="auto"/>
      </w:divBdr>
    </w:div>
    <w:div w:id="484442622">
      <w:bodyDiv w:val="1"/>
      <w:marLeft w:val="0"/>
      <w:marRight w:val="0"/>
      <w:marTop w:val="0"/>
      <w:marBottom w:val="0"/>
      <w:divBdr>
        <w:top w:val="none" w:sz="0" w:space="0" w:color="auto"/>
        <w:left w:val="none" w:sz="0" w:space="0" w:color="auto"/>
        <w:bottom w:val="none" w:sz="0" w:space="0" w:color="auto"/>
        <w:right w:val="none" w:sz="0" w:space="0" w:color="auto"/>
      </w:divBdr>
    </w:div>
    <w:div w:id="491799096">
      <w:bodyDiv w:val="1"/>
      <w:marLeft w:val="0"/>
      <w:marRight w:val="0"/>
      <w:marTop w:val="0"/>
      <w:marBottom w:val="0"/>
      <w:divBdr>
        <w:top w:val="none" w:sz="0" w:space="0" w:color="auto"/>
        <w:left w:val="none" w:sz="0" w:space="0" w:color="auto"/>
        <w:bottom w:val="none" w:sz="0" w:space="0" w:color="auto"/>
        <w:right w:val="none" w:sz="0" w:space="0" w:color="auto"/>
      </w:divBdr>
    </w:div>
    <w:div w:id="501548228">
      <w:bodyDiv w:val="1"/>
      <w:marLeft w:val="0"/>
      <w:marRight w:val="0"/>
      <w:marTop w:val="0"/>
      <w:marBottom w:val="0"/>
      <w:divBdr>
        <w:top w:val="none" w:sz="0" w:space="0" w:color="auto"/>
        <w:left w:val="none" w:sz="0" w:space="0" w:color="auto"/>
        <w:bottom w:val="none" w:sz="0" w:space="0" w:color="auto"/>
        <w:right w:val="none" w:sz="0" w:space="0" w:color="auto"/>
      </w:divBdr>
    </w:div>
    <w:div w:id="515311536">
      <w:bodyDiv w:val="1"/>
      <w:marLeft w:val="0"/>
      <w:marRight w:val="0"/>
      <w:marTop w:val="0"/>
      <w:marBottom w:val="0"/>
      <w:divBdr>
        <w:top w:val="none" w:sz="0" w:space="0" w:color="auto"/>
        <w:left w:val="none" w:sz="0" w:space="0" w:color="auto"/>
        <w:bottom w:val="none" w:sz="0" w:space="0" w:color="auto"/>
        <w:right w:val="none" w:sz="0" w:space="0" w:color="auto"/>
      </w:divBdr>
    </w:div>
    <w:div w:id="537133678">
      <w:bodyDiv w:val="1"/>
      <w:marLeft w:val="0"/>
      <w:marRight w:val="0"/>
      <w:marTop w:val="0"/>
      <w:marBottom w:val="0"/>
      <w:divBdr>
        <w:top w:val="none" w:sz="0" w:space="0" w:color="auto"/>
        <w:left w:val="none" w:sz="0" w:space="0" w:color="auto"/>
        <w:bottom w:val="none" w:sz="0" w:space="0" w:color="auto"/>
        <w:right w:val="none" w:sz="0" w:space="0" w:color="auto"/>
      </w:divBdr>
    </w:div>
    <w:div w:id="544101952">
      <w:bodyDiv w:val="1"/>
      <w:marLeft w:val="0"/>
      <w:marRight w:val="0"/>
      <w:marTop w:val="0"/>
      <w:marBottom w:val="0"/>
      <w:divBdr>
        <w:top w:val="none" w:sz="0" w:space="0" w:color="auto"/>
        <w:left w:val="none" w:sz="0" w:space="0" w:color="auto"/>
        <w:bottom w:val="none" w:sz="0" w:space="0" w:color="auto"/>
        <w:right w:val="none" w:sz="0" w:space="0" w:color="auto"/>
      </w:divBdr>
    </w:div>
    <w:div w:id="558327956">
      <w:bodyDiv w:val="1"/>
      <w:marLeft w:val="0"/>
      <w:marRight w:val="0"/>
      <w:marTop w:val="0"/>
      <w:marBottom w:val="0"/>
      <w:divBdr>
        <w:top w:val="none" w:sz="0" w:space="0" w:color="auto"/>
        <w:left w:val="none" w:sz="0" w:space="0" w:color="auto"/>
        <w:bottom w:val="none" w:sz="0" w:space="0" w:color="auto"/>
        <w:right w:val="none" w:sz="0" w:space="0" w:color="auto"/>
      </w:divBdr>
      <w:divsChild>
        <w:div w:id="1287657655">
          <w:marLeft w:val="0"/>
          <w:marRight w:val="0"/>
          <w:marTop w:val="0"/>
          <w:marBottom w:val="0"/>
          <w:divBdr>
            <w:top w:val="none" w:sz="0" w:space="0" w:color="auto"/>
            <w:left w:val="none" w:sz="0" w:space="0" w:color="auto"/>
            <w:bottom w:val="none" w:sz="0" w:space="0" w:color="auto"/>
            <w:right w:val="none" w:sz="0" w:space="0" w:color="auto"/>
          </w:divBdr>
        </w:div>
        <w:div w:id="897741603">
          <w:marLeft w:val="0"/>
          <w:marRight w:val="0"/>
          <w:marTop w:val="0"/>
          <w:marBottom w:val="0"/>
          <w:divBdr>
            <w:top w:val="none" w:sz="0" w:space="0" w:color="auto"/>
            <w:left w:val="none" w:sz="0" w:space="0" w:color="auto"/>
            <w:bottom w:val="none" w:sz="0" w:space="0" w:color="auto"/>
            <w:right w:val="none" w:sz="0" w:space="0" w:color="auto"/>
          </w:divBdr>
        </w:div>
      </w:divsChild>
    </w:div>
    <w:div w:id="564951316">
      <w:bodyDiv w:val="1"/>
      <w:marLeft w:val="0"/>
      <w:marRight w:val="0"/>
      <w:marTop w:val="0"/>
      <w:marBottom w:val="0"/>
      <w:divBdr>
        <w:top w:val="none" w:sz="0" w:space="0" w:color="auto"/>
        <w:left w:val="none" w:sz="0" w:space="0" w:color="auto"/>
        <w:bottom w:val="none" w:sz="0" w:space="0" w:color="auto"/>
        <w:right w:val="none" w:sz="0" w:space="0" w:color="auto"/>
      </w:divBdr>
    </w:div>
    <w:div w:id="575242110">
      <w:bodyDiv w:val="1"/>
      <w:marLeft w:val="0"/>
      <w:marRight w:val="0"/>
      <w:marTop w:val="0"/>
      <w:marBottom w:val="0"/>
      <w:divBdr>
        <w:top w:val="none" w:sz="0" w:space="0" w:color="auto"/>
        <w:left w:val="none" w:sz="0" w:space="0" w:color="auto"/>
        <w:bottom w:val="none" w:sz="0" w:space="0" w:color="auto"/>
        <w:right w:val="none" w:sz="0" w:space="0" w:color="auto"/>
      </w:divBdr>
    </w:div>
    <w:div w:id="575676544">
      <w:bodyDiv w:val="1"/>
      <w:marLeft w:val="0"/>
      <w:marRight w:val="0"/>
      <w:marTop w:val="0"/>
      <w:marBottom w:val="0"/>
      <w:divBdr>
        <w:top w:val="none" w:sz="0" w:space="0" w:color="auto"/>
        <w:left w:val="none" w:sz="0" w:space="0" w:color="auto"/>
        <w:bottom w:val="none" w:sz="0" w:space="0" w:color="auto"/>
        <w:right w:val="none" w:sz="0" w:space="0" w:color="auto"/>
      </w:divBdr>
    </w:div>
    <w:div w:id="588537767">
      <w:bodyDiv w:val="1"/>
      <w:marLeft w:val="0"/>
      <w:marRight w:val="0"/>
      <w:marTop w:val="0"/>
      <w:marBottom w:val="0"/>
      <w:divBdr>
        <w:top w:val="none" w:sz="0" w:space="0" w:color="auto"/>
        <w:left w:val="none" w:sz="0" w:space="0" w:color="auto"/>
        <w:bottom w:val="none" w:sz="0" w:space="0" w:color="auto"/>
        <w:right w:val="none" w:sz="0" w:space="0" w:color="auto"/>
      </w:divBdr>
    </w:div>
    <w:div w:id="620265226">
      <w:bodyDiv w:val="1"/>
      <w:marLeft w:val="0"/>
      <w:marRight w:val="0"/>
      <w:marTop w:val="0"/>
      <w:marBottom w:val="0"/>
      <w:divBdr>
        <w:top w:val="none" w:sz="0" w:space="0" w:color="auto"/>
        <w:left w:val="none" w:sz="0" w:space="0" w:color="auto"/>
        <w:bottom w:val="none" w:sz="0" w:space="0" w:color="auto"/>
        <w:right w:val="none" w:sz="0" w:space="0" w:color="auto"/>
      </w:divBdr>
    </w:div>
    <w:div w:id="620844021">
      <w:bodyDiv w:val="1"/>
      <w:marLeft w:val="0"/>
      <w:marRight w:val="0"/>
      <w:marTop w:val="0"/>
      <w:marBottom w:val="0"/>
      <w:divBdr>
        <w:top w:val="none" w:sz="0" w:space="0" w:color="auto"/>
        <w:left w:val="none" w:sz="0" w:space="0" w:color="auto"/>
        <w:bottom w:val="none" w:sz="0" w:space="0" w:color="auto"/>
        <w:right w:val="none" w:sz="0" w:space="0" w:color="auto"/>
      </w:divBdr>
      <w:divsChild>
        <w:div w:id="1036663508">
          <w:marLeft w:val="0"/>
          <w:marRight w:val="0"/>
          <w:marTop w:val="0"/>
          <w:marBottom w:val="0"/>
          <w:divBdr>
            <w:top w:val="none" w:sz="0" w:space="0" w:color="auto"/>
            <w:left w:val="none" w:sz="0" w:space="0" w:color="auto"/>
            <w:bottom w:val="none" w:sz="0" w:space="0" w:color="auto"/>
            <w:right w:val="none" w:sz="0" w:space="0" w:color="auto"/>
          </w:divBdr>
        </w:div>
        <w:div w:id="2146924428">
          <w:marLeft w:val="0"/>
          <w:marRight w:val="0"/>
          <w:marTop w:val="0"/>
          <w:marBottom w:val="0"/>
          <w:divBdr>
            <w:top w:val="none" w:sz="0" w:space="0" w:color="auto"/>
            <w:left w:val="none" w:sz="0" w:space="0" w:color="auto"/>
            <w:bottom w:val="none" w:sz="0" w:space="0" w:color="auto"/>
            <w:right w:val="none" w:sz="0" w:space="0" w:color="auto"/>
          </w:divBdr>
        </w:div>
        <w:div w:id="1906060263">
          <w:marLeft w:val="0"/>
          <w:marRight w:val="0"/>
          <w:marTop w:val="0"/>
          <w:marBottom w:val="0"/>
          <w:divBdr>
            <w:top w:val="none" w:sz="0" w:space="0" w:color="auto"/>
            <w:left w:val="none" w:sz="0" w:space="0" w:color="auto"/>
            <w:bottom w:val="none" w:sz="0" w:space="0" w:color="auto"/>
            <w:right w:val="none" w:sz="0" w:space="0" w:color="auto"/>
          </w:divBdr>
        </w:div>
        <w:div w:id="1619751575">
          <w:marLeft w:val="0"/>
          <w:marRight w:val="0"/>
          <w:marTop w:val="0"/>
          <w:marBottom w:val="0"/>
          <w:divBdr>
            <w:top w:val="none" w:sz="0" w:space="0" w:color="auto"/>
            <w:left w:val="none" w:sz="0" w:space="0" w:color="auto"/>
            <w:bottom w:val="none" w:sz="0" w:space="0" w:color="auto"/>
            <w:right w:val="none" w:sz="0" w:space="0" w:color="auto"/>
          </w:divBdr>
        </w:div>
      </w:divsChild>
    </w:div>
    <w:div w:id="624239737">
      <w:bodyDiv w:val="1"/>
      <w:marLeft w:val="0"/>
      <w:marRight w:val="0"/>
      <w:marTop w:val="0"/>
      <w:marBottom w:val="0"/>
      <w:divBdr>
        <w:top w:val="none" w:sz="0" w:space="0" w:color="auto"/>
        <w:left w:val="none" w:sz="0" w:space="0" w:color="auto"/>
        <w:bottom w:val="none" w:sz="0" w:space="0" w:color="auto"/>
        <w:right w:val="none" w:sz="0" w:space="0" w:color="auto"/>
      </w:divBdr>
    </w:div>
    <w:div w:id="626282106">
      <w:bodyDiv w:val="1"/>
      <w:marLeft w:val="0"/>
      <w:marRight w:val="0"/>
      <w:marTop w:val="0"/>
      <w:marBottom w:val="0"/>
      <w:divBdr>
        <w:top w:val="none" w:sz="0" w:space="0" w:color="auto"/>
        <w:left w:val="none" w:sz="0" w:space="0" w:color="auto"/>
        <w:bottom w:val="none" w:sz="0" w:space="0" w:color="auto"/>
        <w:right w:val="none" w:sz="0" w:space="0" w:color="auto"/>
      </w:divBdr>
    </w:div>
    <w:div w:id="632442863">
      <w:bodyDiv w:val="1"/>
      <w:marLeft w:val="0"/>
      <w:marRight w:val="0"/>
      <w:marTop w:val="0"/>
      <w:marBottom w:val="0"/>
      <w:divBdr>
        <w:top w:val="none" w:sz="0" w:space="0" w:color="auto"/>
        <w:left w:val="none" w:sz="0" w:space="0" w:color="auto"/>
        <w:bottom w:val="none" w:sz="0" w:space="0" w:color="auto"/>
        <w:right w:val="none" w:sz="0" w:space="0" w:color="auto"/>
      </w:divBdr>
    </w:div>
    <w:div w:id="635645011">
      <w:bodyDiv w:val="1"/>
      <w:marLeft w:val="0"/>
      <w:marRight w:val="0"/>
      <w:marTop w:val="0"/>
      <w:marBottom w:val="0"/>
      <w:divBdr>
        <w:top w:val="none" w:sz="0" w:space="0" w:color="auto"/>
        <w:left w:val="none" w:sz="0" w:space="0" w:color="auto"/>
        <w:bottom w:val="none" w:sz="0" w:space="0" w:color="auto"/>
        <w:right w:val="none" w:sz="0" w:space="0" w:color="auto"/>
      </w:divBdr>
      <w:divsChild>
        <w:div w:id="201944254">
          <w:marLeft w:val="0"/>
          <w:marRight w:val="0"/>
          <w:marTop w:val="0"/>
          <w:marBottom w:val="0"/>
          <w:divBdr>
            <w:top w:val="none" w:sz="0" w:space="0" w:color="auto"/>
            <w:left w:val="none" w:sz="0" w:space="0" w:color="auto"/>
            <w:bottom w:val="none" w:sz="0" w:space="0" w:color="auto"/>
            <w:right w:val="none" w:sz="0" w:space="0" w:color="auto"/>
          </w:divBdr>
        </w:div>
        <w:div w:id="1282035872">
          <w:marLeft w:val="0"/>
          <w:marRight w:val="0"/>
          <w:marTop w:val="0"/>
          <w:marBottom w:val="0"/>
          <w:divBdr>
            <w:top w:val="none" w:sz="0" w:space="0" w:color="auto"/>
            <w:left w:val="none" w:sz="0" w:space="0" w:color="auto"/>
            <w:bottom w:val="none" w:sz="0" w:space="0" w:color="auto"/>
            <w:right w:val="none" w:sz="0" w:space="0" w:color="auto"/>
          </w:divBdr>
        </w:div>
      </w:divsChild>
    </w:div>
    <w:div w:id="639842677">
      <w:bodyDiv w:val="1"/>
      <w:marLeft w:val="0"/>
      <w:marRight w:val="0"/>
      <w:marTop w:val="0"/>
      <w:marBottom w:val="0"/>
      <w:divBdr>
        <w:top w:val="none" w:sz="0" w:space="0" w:color="auto"/>
        <w:left w:val="none" w:sz="0" w:space="0" w:color="auto"/>
        <w:bottom w:val="none" w:sz="0" w:space="0" w:color="auto"/>
        <w:right w:val="none" w:sz="0" w:space="0" w:color="auto"/>
      </w:divBdr>
    </w:div>
    <w:div w:id="646477425">
      <w:bodyDiv w:val="1"/>
      <w:marLeft w:val="0"/>
      <w:marRight w:val="0"/>
      <w:marTop w:val="0"/>
      <w:marBottom w:val="0"/>
      <w:divBdr>
        <w:top w:val="none" w:sz="0" w:space="0" w:color="auto"/>
        <w:left w:val="none" w:sz="0" w:space="0" w:color="auto"/>
        <w:bottom w:val="none" w:sz="0" w:space="0" w:color="auto"/>
        <w:right w:val="none" w:sz="0" w:space="0" w:color="auto"/>
      </w:divBdr>
      <w:divsChild>
        <w:div w:id="120154945">
          <w:marLeft w:val="0"/>
          <w:marRight w:val="0"/>
          <w:marTop w:val="0"/>
          <w:marBottom w:val="0"/>
          <w:divBdr>
            <w:top w:val="none" w:sz="0" w:space="0" w:color="auto"/>
            <w:left w:val="none" w:sz="0" w:space="0" w:color="auto"/>
            <w:bottom w:val="none" w:sz="0" w:space="0" w:color="auto"/>
            <w:right w:val="none" w:sz="0" w:space="0" w:color="auto"/>
          </w:divBdr>
        </w:div>
        <w:div w:id="919754120">
          <w:marLeft w:val="0"/>
          <w:marRight w:val="0"/>
          <w:marTop w:val="0"/>
          <w:marBottom w:val="0"/>
          <w:divBdr>
            <w:top w:val="none" w:sz="0" w:space="0" w:color="auto"/>
            <w:left w:val="none" w:sz="0" w:space="0" w:color="auto"/>
            <w:bottom w:val="none" w:sz="0" w:space="0" w:color="auto"/>
            <w:right w:val="none" w:sz="0" w:space="0" w:color="auto"/>
          </w:divBdr>
        </w:div>
        <w:div w:id="1841501313">
          <w:marLeft w:val="0"/>
          <w:marRight w:val="0"/>
          <w:marTop w:val="0"/>
          <w:marBottom w:val="0"/>
          <w:divBdr>
            <w:top w:val="none" w:sz="0" w:space="0" w:color="auto"/>
            <w:left w:val="none" w:sz="0" w:space="0" w:color="auto"/>
            <w:bottom w:val="none" w:sz="0" w:space="0" w:color="auto"/>
            <w:right w:val="none" w:sz="0" w:space="0" w:color="auto"/>
          </w:divBdr>
        </w:div>
      </w:divsChild>
    </w:div>
    <w:div w:id="652489890">
      <w:bodyDiv w:val="1"/>
      <w:marLeft w:val="0"/>
      <w:marRight w:val="0"/>
      <w:marTop w:val="0"/>
      <w:marBottom w:val="0"/>
      <w:divBdr>
        <w:top w:val="none" w:sz="0" w:space="0" w:color="auto"/>
        <w:left w:val="none" w:sz="0" w:space="0" w:color="auto"/>
        <w:bottom w:val="none" w:sz="0" w:space="0" w:color="auto"/>
        <w:right w:val="none" w:sz="0" w:space="0" w:color="auto"/>
      </w:divBdr>
    </w:div>
    <w:div w:id="656112496">
      <w:bodyDiv w:val="1"/>
      <w:marLeft w:val="0"/>
      <w:marRight w:val="0"/>
      <w:marTop w:val="0"/>
      <w:marBottom w:val="0"/>
      <w:divBdr>
        <w:top w:val="none" w:sz="0" w:space="0" w:color="auto"/>
        <w:left w:val="none" w:sz="0" w:space="0" w:color="auto"/>
        <w:bottom w:val="none" w:sz="0" w:space="0" w:color="auto"/>
        <w:right w:val="none" w:sz="0" w:space="0" w:color="auto"/>
      </w:divBdr>
    </w:div>
    <w:div w:id="681518794">
      <w:bodyDiv w:val="1"/>
      <w:marLeft w:val="0"/>
      <w:marRight w:val="0"/>
      <w:marTop w:val="0"/>
      <w:marBottom w:val="0"/>
      <w:divBdr>
        <w:top w:val="none" w:sz="0" w:space="0" w:color="auto"/>
        <w:left w:val="none" w:sz="0" w:space="0" w:color="auto"/>
        <w:bottom w:val="none" w:sz="0" w:space="0" w:color="auto"/>
        <w:right w:val="none" w:sz="0" w:space="0" w:color="auto"/>
      </w:divBdr>
    </w:div>
    <w:div w:id="684408785">
      <w:bodyDiv w:val="1"/>
      <w:marLeft w:val="0"/>
      <w:marRight w:val="0"/>
      <w:marTop w:val="0"/>
      <w:marBottom w:val="0"/>
      <w:divBdr>
        <w:top w:val="none" w:sz="0" w:space="0" w:color="auto"/>
        <w:left w:val="none" w:sz="0" w:space="0" w:color="auto"/>
        <w:bottom w:val="none" w:sz="0" w:space="0" w:color="auto"/>
        <w:right w:val="none" w:sz="0" w:space="0" w:color="auto"/>
      </w:divBdr>
    </w:div>
    <w:div w:id="687416839">
      <w:bodyDiv w:val="1"/>
      <w:marLeft w:val="0"/>
      <w:marRight w:val="0"/>
      <w:marTop w:val="0"/>
      <w:marBottom w:val="0"/>
      <w:divBdr>
        <w:top w:val="none" w:sz="0" w:space="0" w:color="auto"/>
        <w:left w:val="none" w:sz="0" w:space="0" w:color="auto"/>
        <w:bottom w:val="none" w:sz="0" w:space="0" w:color="auto"/>
        <w:right w:val="none" w:sz="0" w:space="0" w:color="auto"/>
      </w:divBdr>
    </w:div>
    <w:div w:id="698045223">
      <w:bodyDiv w:val="1"/>
      <w:marLeft w:val="0"/>
      <w:marRight w:val="0"/>
      <w:marTop w:val="0"/>
      <w:marBottom w:val="0"/>
      <w:divBdr>
        <w:top w:val="none" w:sz="0" w:space="0" w:color="auto"/>
        <w:left w:val="none" w:sz="0" w:space="0" w:color="auto"/>
        <w:bottom w:val="none" w:sz="0" w:space="0" w:color="auto"/>
        <w:right w:val="none" w:sz="0" w:space="0" w:color="auto"/>
      </w:divBdr>
    </w:div>
    <w:div w:id="698707122">
      <w:bodyDiv w:val="1"/>
      <w:marLeft w:val="0"/>
      <w:marRight w:val="0"/>
      <w:marTop w:val="0"/>
      <w:marBottom w:val="0"/>
      <w:divBdr>
        <w:top w:val="none" w:sz="0" w:space="0" w:color="auto"/>
        <w:left w:val="none" w:sz="0" w:space="0" w:color="auto"/>
        <w:bottom w:val="none" w:sz="0" w:space="0" w:color="auto"/>
        <w:right w:val="none" w:sz="0" w:space="0" w:color="auto"/>
      </w:divBdr>
      <w:divsChild>
        <w:div w:id="925384359">
          <w:marLeft w:val="0"/>
          <w:marRight w:val="0"/>
          <w:marTop w:val="0"/>
          <w:marBottom w:val="0"/>
          <w:divBdr>
            <w:top w:val="none" w:sz="0" w:space="0" w:color="auto"/>
            <w:left w:val="none" w:sz="0" w:space="0" w:color="auto"/>
            <w:bottom w:val="none" w:sz="0" w:space="0" w:color="auto"/>
            <w:right w:val="none" w:sz="0" w:space="0" w:color="auto"/>
          </w:divBdr>
        </w:div>
        <w:div w:id="478500808">
          <w:marLeft w:val="0"/>
          <w:marRight w:val="0"/>
          <w:marTop w:val="0"/>
          <w:marBottom w:val="0"/>
          <w:divBdr>
            <w:top w:val="none" w:sz="0" w:space="0" w:color="auto"/>
            <w:left w:val="none" w:sz="0" w:space="0" w:color="auto"/>
            <w:bottom w:val="none" w:sz="0" w:space="0" w:color="auto"/>
            <w:right w:val="none" w:sz="0" w:space="0" w:color="auto"/>
          </w:divBdr>
        </w:div>
      </w:divsChild>
    </w:div>
    <w:div w:id="707879676">
      <w:bodyDiv w:val="1"/>
      <w:marLeft w:val="0"/>
      <w:marRight w:val="0"/>
      <w:marTop w:val="0"/>
      <w:marBottom w:val="0"/>
      <w:divBdr>
        <w:top w:val="none" w:sz="0" w:space="0" w:color="auto"/>
        <w:left w:val="none" w:sz="0" w:space="0" w:color="auto"/>
        <w:bottom w:val="none" w:sz="0" w:space="0" w:color="auto"/>
        <w:right w:val="none" w:sz="0" w:space="0" w:color="auto"/>
      </w:divBdr>
    </w:div>
    <w:div w:id="723453203">
      <w:bodyDiv w:val="1"/>
      <w:marLeft w:val="0"/>
      <w:marRight w:val="0"/>
      <w:marTop w:val="0"/>
      <w:marBottom w:val="0"/>
      <w:divBdr>
        <w:top w:val="none" w:sz="0" w:space="0" w:color="auto"/>
        <w:left w:val="none" w:sz="0" w:space="0" w:color="auto"/>
        <w:bottom w:val="none" w:sz="0" w:space="0" w:color="auto"/>
        <w:right w:val="none" w:sz="0" w:space="0" w:color="auto"/>
      </w:divBdr>
      <w:divsChild>
        <w:div w:id="641472605">
          <w:marLeft w:val="0"/>
          <w:marRight w:val="0"/>
          <w:marTop w:val="0"/>
          <w:marBottom w:val="0"/>
          <w:divBdr>
            <w:top w:val="none" w:sz="0" w:space="0" w:color="auto"/>
            <w:left w:val="none" w:sz="0" w:space="0" w:color="auto"/>
            <w:bottom w:val="none" w:sz="0" w:space="0" w:color="auto"/>
            <w:right w:val="none" w:sz="0" w:space="0" w:color="auto"/>
          </w:divBdr>
        </w:div>
        <w:div w:id="1208831783">
          <w:marLeft w:val="0"/>
          <w:marRight w:val="0"/>
          <w:marTop w:val="0"/>
          <w:marBottom w:val="0"/>
          <w:divBdr>
            <w:top w:val="none" w:sz="0" w:space="0" w:color="auto"/>
            <w:left w:val="none" w:sz="0" w:space="0" w:color="auto"/>
            <w:bottom w:val="none" w:sz="0" w:space="0" w:color="auto"/>
            <w:right w:val="none" w:sz="0" w:space="0" w:color="auto"/>
          </w:divBdr>
        </w:div>
        <w:div w:id="571891223">
          <w:marLeft w:val="0"/>
          <w:marRight w:val="0"/>
          <w:marTop w:val="0"/>
          <w:marBottom w:val="0"/>
          <w:divBdr>
            <w:top w:val="none" w:sz="0" w:space="0" w:color="auto"/>
            <w:left w:val="none" w:sz="0" w:space="0" w:color="auto"/>
            <w:bottom w:val="none" w:sz="0" w:space="0" w:color="auto"/>
            <w:right w:val="none" w:sz="0" w:space="0" w:color="auto"/>
          </w:divBdr>
        </w:div>
      </w:divsChild>
    </w:div>
    <w:div w:id="727150203">
      <w:bodyDiv w:val="1"/>
      <w:marLeft w:val="0"/>
      <w:marRight w:val="0"/>
      <w:marTop w:val="0"/>
      <w:marBottom w:val="0"/>
      <w:divBdr>
        <w:top w:val="none" w:sz="0" w:space="0" w:color="auto"/>
        <w:left w:val="none" w:sz="0" w:space="0" w:color="auto"/>
        <w:bottom w:val="none" w:sz="0" w:space="0" w:color="auto"/>
        <w:right w:val="none" w:sz="0" w:space="0" w:color="auto"/>
      </w:divBdr>
    </w:div>
    <w:div w:id="730890169">
      <w:bodyDiv w:val="1"/>
      <w:marLeft w:val="0"/>
      <w:marRight w:val="0"/>
      <w:marTop w:val="0"/>
      <w:marBottom w:val="0"/>
      <w:divBdr>
        <w:top w:val="none" w:sz="0" w:space="0" w:color="auto"/>
        <w:left w:val="none" w:sz="0" w:space="0" w:color="auto"/>
        <w:bottom w:val="none" w:sz="0" w:space="0" w:color="auto"/>
        <w:right w:val="none" w:sz="0" w:space="0" w:color="auto"/>
      </w:divBdr>
      <w:divsChild>
        <w:div w:id="546995410">
          <w:marLeft w:val="0"/>
          <w:marRight w:val="0"/>
          <w:marTop w:val="0"/>
          <w:marBottom w:val="0"/>
          <w:divBdr>
            <w:top w:val="none" w:sz="0" w:space="0" w:color="auto"/>
            <w:left w:val="none" w:sz="0" w:space="0" w:color="auto"/>
            <w:bottom w:val="none" w:sz="0" w:space="0" w:color="auto"/>
            <w:right w:val="none" w:sz="0" w:space="0" w:color="auto"/>
          </w:divBdr>
        </w:div>
      </w:divsChild>
    </w:div>
    <w:div w:id="742221805">
      <w:bodyDiv w:val="1"/>
      <w:marLeft w:val="0"/>
      <w:marRight w:val="0"/>
      <w:marTop w:val="0"/>
      <w:marBottom w:val="0"/>
      <w:divBdr>
        <w:top w:val="none" w:sz="0" w:space="0" w:color="auto"/>
        <w:left w:val="none" w:sz="0" w:space="0" w:color="auto"/>
        <w:bottom w:val="none" w:sz="0" w:space="0" w:color="auto"/>
        <w:right w:val="none" w:sz="0" w:space="0" w:color="auto"/>
      </w:divBdr>
    </w:div>
    <w:div w:id="753554810">
      <w:bodyDiv w:val="1"/>
      <w:marLeft w:val="0"/>
      <w:marRight w:val="0"/>
      <w:marTop w:val="0"/>
      <w:marBottom w:val="0"/>
      <w:divBdr>
        <w:top w:val="none" w:sz="0" w:space="0" w:color="auto"/>
        <w:left w:val="none" w:sz="0" w:space="0" w:color="auto"/>
        <w:bottom w:val="none" w:sz="0" w:space="0" w:color="auto"/>
        <w:right w:val="none" w:sz="0" w:space="0" w:color="auto"/>
      </w:divBdr>
    </w:div>
    <w:div w:id="771707550">
      <w:bodyDiv w:val="1"/>
      <w:marLeft w:val="0"/>
      <w:marRight w:val="0"/>
      <w:marTop w:val="0"/>
      <w:marBottom w:val="0"/>
      <w:divBdr>
        <w:top w:val="none" w:sz="0" w:space="0" w:color="auto"/>
        <w:left w:val="none" w:sz="0" w:space="0" w:color="auto"/>
        <w:bottom w:val="none" w:sz="0" w:space="0" w:color="auto"/>
        <w:right w:val="none" w:sz="0" w:space="0" w:color="auto"/>
      </w:divBdr>
    </w:div>
    <w:div w:id="777144444">
      <w:bodyDiv w:val="1"/>
      <w:marLeft w:val="0"/>
      <w:marRight w:val="0"/>
      <w:marTop w:val="0"/>
      <w:marBottom w:val="0"/>
      <w:divBdr>
        <w:top w:val="none" w:sz="0" w:space="0" w:color="auto"/>
        <w:left w:val="none" w:sz="0" w:space="0" w:color="auto"/>
        <w:bottom w:val="none" w:sz="0" w:space="0" w:color="auto"/>
        <w:right w:val="none" w:sz="0" w:space="0" w:color="auto"/>
      </w:divBdr>
    </w:div>
    <w:div w:id="783420812">
      <w:bodyDiv w:val="1"/>
      <w:marLeft w:val="0"/>
      <w:marRight w:val="0"/>
      <w:marTop w:val="0"/>
      <w:marBottom w:val="0"/>
      <w:divBdr>
        <w:top w:val="none" w:sz="0" w:space="0" w:color="auto"/>
        <w:left w:val="none" w:sz="0" w:space="0" w:color="auto"/>
        <w:bottom w:val="none" w:sz="0" w:space="0" w:color="auto"/>
        <w:right w:val="none" w:sz="0" w:space="0" w:color="auto"/>
      </w:divBdr>
    </w:div>
    <w:div w:id="800804636">
      <w:bodyDiv w:val="1"/>
      <w:marLeft w:val="0"/>
      <w:marRight w:val="0"/>
      <w:marTop w:val="0"/>
      <w:marBottom w:val="0"/>
      <w:divBdr>
        <w:top w:val="none" w:sz="0" w:space="0" w:color="auto"/>
        <w:left w:val="none" w:sz="0" w:space="0" w:color="auto"/>
        <w:bottom w:val="none" w:sz="0" w:space="0" w:color="auto"/>
        <w:right w:val="none" w:sz="0" w:space="0" w:color="auto"/>
      </w:divBdr>
      <w:divsChild>
        <w:div w:id="2014524724">
          <w:marLeft w:val="0"/>
          <w:marRight w:val="0"/>
          <w:marTop w:val="0"/>
          <w:marBottom w:val="0"/>
          <w:divBdr>
            <w:top w:val="none" w:sz="0" w:space="0" w:color="auto"/>
            <w:left w:val="none" w:sz="0" w:space="0" w:color="auto"/>
            <w:bottom w:val="none" w:sz="0" w:space="0" w:color="auto"/>
            <w:right w:val="none" w:sz="0" w:space="0" w:color="auto"/>
          </w:divBdr>
          <w:divsChild>
            <w:div w:id="16422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1960">
      <w:bodyDiv w:val="1"/>
      <w:marLeft w:val="0"/>
      <w:marRight w:val="0"/>
      <w:marTop w:val="0"/>
      <w:marBottom w:val="0"/>
      <w:divBdr>
        <w:top w:val="none" w:sz="0" w:space="0" w:color="auto"/>
        <w:left w:val="none" w:sz="0" w:space="0" w:color="auto"/>
        <w:bottom w:val="none" w:sz="0" w:space="0" w:color="auto"/>
        <w:right w:val="none" w:sz="0" w:space="0" w:color="auto"/>
      </w:divBdr>
    </w:div>
    <w:div w:id="809639024">
      <w:bodyDiv w:val="1"/>
      <w:marLeft w:val="0"/>
      <w:marRight w:val="0"/>
      <w:marTop w:val="0"/>
      <w:marBottom w:val="0"/>
      <w:divBdr>
        <w:top w:val="none" w:sz="0" w:space="0" w:color="auto"/>
        <w:left w:val="none" w:sz="0" w:space="0" w:color="auto"/>
        <w:bottom w:val="none" w:sz="0" w:space="0" w:color="auto"/>
        <w:right w:val="none" w:sz="0" w:space="0" w:color="auto"/>
      </w:divBdr>
    </w:div>
    <w:div w:id="812257686">
      <w:bodyDiv w:val="1"/>
      <w:marLeft w:val="0"/>
      <w:marRight w:val="0"/>
      <w:marTop w:val="0"/>
      <w:marBottom w:val="0"/>
      <w:divBdr>
        <w:top w:val="none" w:sz="0" w:space="0" w:color="auto"/>
        <w:left w:val="none" w:sz="0" w:space="0" w:color="auto"/>
        <w:bottom w:val="none" w:sz="0" w:space="0" w:color="auto"/>
        <w:right w:val="none" w:sz="0" w:space="0" w:color="auto"/>
      </w:divBdr>
    </w:div>
    <w:div w:id="827289589">
      <w:bodyDiv w:val="1"/>
      <w:marLeft w:val="0"/>
      <w:marRight w:val="0"/>
      <w:marTop w:val="0"/>
      <w:marBottom w:val="0"/>
      <w:divBdr>
        <w:top w:val="none" w:sz="0" w:space="0" w:color="auto"/>
        <w:left w:val="none" w:sz="0" w:space="0" w:color="auto"/>
        <w:bottom w:val="none" w:sz="0" w:space="0" w:color="auto"/>
        <w:right w:val="none" w:sz="0" w:space="0" w:color="auto"/>
      </w:divBdr>
    </w:div>
    <w:div w:id="838615701">
      <w:bodyDiv w:val="1"/>
      <w:marLeft w:val="0"/>
      <w:marRight w:val="0"/>
      <w:marTop w:val="0"/>
      <w:marBottom w:val="0"/>
      <w:divBdr>
        <w:top w:val="none" w:sz="0" w:space="0" w:color="auto"/>
        <w:left w:val="none" w:sz="0" w:space="0" w:color="auto"/>
        <w:bottom w:val="none" w:sz="0" w:space="0" w:color="auto"/>
        <w:right w:val="none" w:sz="0" w:space="0" w:color="auto"/>
      </w:divBdr>
    </w:div>
    <w:div w:id="842164498">
      <w:bodyDiv w:val="1"/>
      <w:marLeft w:val="0"/>
      <w:marRight w:val="0"/>
      <w:marTop w:val="0"/>
      <w:marBottom w:val="0"/>
      <w:divBdr>
        <w:top w:val="none" w:sz="0" w:space="0" w:color="auto"/>
        <w:left w:val="none" w:sz="0" w:space="0" w:color="auto"/>
        <w:bottom w:val="none" w:sz="0" w:space="0" w:color="auto"/>
        <w:right w:val="none" w:sz="0" w:space="0" w:color="auto"/>
      </w:divBdr>
    </w:div>
    <w:div w:id="849368651">
      <w:bodyDiv w:val="1"/>
      <w:marLeft w:val="0"/>
      <w:marRight w:val="0"/>
      <w:marTop w:val="0"/>
      <w:marBottom w:val="0"/>
      <w:divBdr>
        <w:top w:val="none" w:sz="0" w:space="0" w:color="auto"/>
        <w:left w:val="none" w:sz="0" w:space="0" w:color="auto"/>
        <w:bottom w:val="none" w:sz="0" w:space="0" w:color="auto"/>
        <w:right w:val="none" w:sz="0" w:space="0" w:color="auto"/>
      </w:divBdr>
      <w:divsChild>
        <w:div w:id="181286327">
          <w:marLeft w:val="0"/>
          <w:marRight w:val="0"/>
          <w:marTop w:val="0"/>
          <w:marBottom w:val="0"/>
          <w:divBdr>
            <w:top w:val="none" w:sz="0" w:space="0" w:color="auto"/>
            <w:left w:val="none" w:sz="0" w:space="0" w:color="auto"/>
            <w:bottom w:val="none" w:sz="0" w:space="0" w:color="auto"/>
            <w:right w:val="none" w:sz="0" w:space="0" w:color="auto"/>
          </w:divBdr>
        </w:div>
        <w:div w:id="864052430">
          <w:marLeft w:val="0"/>
          <w:marRight w:val="0"/>
          <w:marTop w:val="0"/>
          <w:marBottom w:val="0"/>
          <w:divBdr>
            <w:top w:val="none" w:sz="0" w:space="0" w:color="auto"/>
            <w:left w:val="none" w:sz="0" w:space="0" w:color="auto"/>
            <w:bottom w:val="none" w:sz="0" w:space="0" w:color="auto"/>
            <w:right w:val="none" w:sz="0" w:space="0" w:color="auto"/>
          </w:divBdr>
        </w:div>
        <w:div w:id="1522544514">
          <w:marLeft w:val="0"/>
          <w:marRight w:val="0"/>
          <w:marTop w:val="0"/>
          <w:marBottom w:val="0"/>
          <w:divBdr>
            <w:top w:val="none" w:sz="0" w:space="0" w:color="auto"/>
            <w:left w:val="none" w:sz="0" w:space="0" w:color="auto"/>
            <w:bottom w:val="none" w:sz="0" w:space="0" w:color="auto"/>
            <w:right w:val="none" w:sz="0" w:space="0" w:color="auto"/>
          </w:divBdr>
        </w:div>
      </w:divsChild>
    </w:div>
    <w:div w:id="857619488">
      <w:bodyDiv w:val="1"/>
      <w:marLeft w:val="0"/>
      <w:marRight w:val="0"/>
      <w:marTop w:val="0"/>
      <w:marBottom w:val="0"/>
      <w:divBdr>
        <w:top w:val="none" w:sz="0" w:space="0" w:color="auto"/>
        <w:left w:val="none" w:sz="0" w:space="0" w:color="auto"/>
        <w:bottom w:val="none" w:sz="0" w:space="0" w:color="auto"/>
        <w:right w:val="none" w:sz="0" w:space="0" w:color="auto"/>
      </w:divBdr>
    </w:div>
    <w:div w:id="860975891">
      <w:bodyDiv w:val="1"/>
      <w:marLeft w:val="0"/>
      <w:marRight w:val="0"/>
      <w:marTop w:val="0"/>
      <w:marBottom w:val="0"/>
      <w:divBdr>
        <w:top w:val="none" w:sz="0" w:space="0" w:color="auto"/>
        <w:left w:val="none" w:sz="0" w:space="0" w:color="auto"/>
        <w:bottom w:val="none" w:sz="0" w:space="0" w:color="auto"/>
        <w:right w:val="none" w:sz="0" w:space="0" w:color="auto"/>
      </w:divBdr>
    </w:div>
    <w:div w:id="880558532">
      <w:bodyDiv w:val="1"/>
      <w:marLeft w:val="0"/>
      <w:marRight w:val="0"/>
      <w:marTop w:val="0"/>
      <w:marBottom w:val="0"/>
      <w:divBdr>
        <w:top w:val="none" w:sz="0" w:space="0" w:color="auto"/>
        <w:left w:val="none" w:sz="0" w:space="0" w:color="auto"/>
        <w:bottom w:val="none" w:sz="0" w:space="0" w:color="auto"/>
        <w:right w:val="none" w:sz="0" w:space="0" w:color="auto"/>
      </w:divBdr>
      <w:divsChild>
        <w:div w:id="1166436357">
          <w:marLeft w:val="0"/>
          <w:marRight w:val="0"/>
          <w:marTop w:val="0"/>
          <w:marBottom w:val="0"/>
          <w:divBdr>
            <w:top w:val="none" w:sz="0" w:space="0" w:color="auto"/>
            <w:left w:val="none" w:sz="0" w:space="0" w:color="auto"/>
            <w:bottom w:val="none" w:sz="0" w:space="0" w:color="auto"/>
            <w:right w:val="none" w:sz="0" w:space="0" w:color="auto"/>
          </w:divBdr>
        </w:div>
      </w:divsChild>
    </w:div>
    <w:div w:id="898898741">
      <w:bodyDiv w:val="1"/>
      <w:marLeft w:val="0"/>
      <w:marRight w:val="0"/>
      <w:marTop w:val="0"/>
      <w:marBottom w:val="0"/>
      <w:divBdr>
        <w:top w:val="none" w:sz="0" w:space="0" w:color="auto"/>
        <w:left w:val="none" w:sz="0" w:space="0" w:color="auto"/>
        <w:bottom w:val="none" w:sz="0" w:space="0" w:color="auto"/>
        <w:right w:val="none" w:sz="0" w:space="0" w:color="auto"/>
      </w:divBdr>
      <w:divsChild>
        <w:div w:id="1251742773">
          <w:marLeft w:val="0"/>
          <w:marRight w:val="0"/>
          <w:marTop w:val="0"/>
          <w:marBottom w:val="0"/>
          <w:divBdr>
            <w:top w:val="none" w:sz="0" w:space="0" w:color="auto"/>
            <w:left w:val="none" w:sz="0" w:space="0" w:color="auto"/>
            <w:bottom w:val="none" w:sz="0" w:space="0" w:color="auto"/>
            <w:right w:val="none" w:sz="0" w:space="0" w:color="auto"/>
          </w:divBdr>
        </w:div>
        <w:div w:id="1149056038">
          <w:marLeft w:val="0"/>
          <w:marRight w:val="0"/>
          <w:marTop w:val="0"/>
          <w:marBottom w:val="0"/>
          <w:divBdr>
            <w:top w:val="none" w:sz="0" w:space="0" w:color="auto"/>
            <w:left w:val="none" w:sz="0" w:space="0" w:color="auto"/>
            <w:bottom w:val="none" w:sz="0" w:space="0" w:color="auto"/>
            <w:right w:val="none" w:sz="0" w:space="0" w:color="auto"/>
          </w:divBdr>
        </w:div>
      </w:divsChild>
    </w:div>
    <w:div w:id="900407150">
      <w:bodyDiv w:val="1"/>
      <w:marLeft w:val="0"/>
      <w:marRight w:val="0"/>
      <w:marTop w:val="0"/>
      <w:marBottom w:val="0"/>
      <w:divBdr>
        <w:top w:val="none" w:sz="0" w:space="0" w:color="auto"/>
        <w:left w:val="none" w:sz="0" w:space="0" w:color="auto"/>
        <w:bottom w:val="none" w:sz="0" w:space="0" w:color="auto"/>
        <w:right w:val="none" w:sz="0" w:space="0" w:color="auto"/>
      </w:divBdr>
    </w:div>
    <w:div w:id="903829425">
      <w:bodyDiv w:val="1"/>
      <w:marLeft w:val="0"/>
      <w:marRight w:val="0"/>
      <w:marTop w:val="0"/>
      <w:marBottom w:val="0"/>
      <w:divBdr>
        <w:top w:val="none" w:sz="0" w:space="0" w:color="auto"/>
        <w:left w:val="none" w:sz="0" w:space="0" w:color="auto"/>
        <w:bottom w:val="none" w:sz="0" w:space="0" w:color="auto"/>
        <w:right w:val="none" w:sz="0" w:space="0" w:color="auto"/>
      </w:divBdr>
    </w:div>
    <w:div w:id="906769003">
      <w:bodyDiv w:val="1"/>
      <w:marLeft w:val="0"/>
      <w:marRight w:val="0"/>
      <w:marTop w:val="0"/>
      <w:marBottom w:val="0"/>
      <w:divBdr>
        <w:top w:val="none" w:sz="0" w:space="0" w:color="auto"/>
        <w:left w:val="none" w:sz="0" w:space="0" w:color="auto"/>
        <w:bottom w:val="none" w:sz="0" w:space="0" w:color="auto"/>
        <w:right w:val="none" w:sz="0" w:space="0" w:color="auto"/>
      </w:divBdr>
    </w:div>
    <w:div w:id="907425504">
      <w:bodyDiv w:val="1"/>
      <w:marLeft w:val="0"/>
      <w:marRight w:val="0"/>
      <w:marTop w:val="0"/>
      <w:marBottom w:val="0"/>
      <w:divBdr>
        <w:top w:val="none" w:sz="0" w:space="0" w:color="auto"/>
        <w:left w:val="none" w:sz="0" w:space="0" w:color="auto"/>
        <w:bottom w:val="none" w:sz="0" w:space="0" w:color="auto"/>
        <w:right w:val="none" w:sz="0" w:space="0" w:color="auto"/>
      </w:divBdr>
      <w:divsChild>
        <w:div w:id="243415199">
          <w:marLeft w:val="0"/>
          <w:marRight w:val="0"/>
          <w:marTop w:val="0"/>
          <w:marBottom w:val="0"/>
          <w:divBdr>
            <w:top w:val="none" w:sz="0" w:space="0" w:color="auto"/>
            <w:left w:val="none" w:sz="0" w:space="0" w:color="auto"/>
            <w:bottom w:val="none" w:sz="0" w:space="0" w:color="auto"/>
            <w:right w:val="none" w:sz="0" w:space="0" w:color="auto"/>
          </w:divBdr>
        </w:div>
        <w:div w:id="1067724786">
          <w:marLeft w:val="0"/>
          <w:marRight w:val="0"/>
          <w:marTop w:val="0"/>
          <w:marBottom w:val="0"/>
          <w:divBdr>
            <w:top w:val="none" w:sz="0" w:space="0" w:color="auto"/>
            <w:left w:val="none" w:sz="0" w:space="0" w:color="auto"/>
            <w:bottom w:val="none" w:sz="0" w:space="0" w:color="auto"/>
            <w:right w:val="none" w:sz="0" w:space="0" w:color="auto"/>
          </w:divBdr>
        </w:div>
        <w:div w:id="1784108760">
          <w:marLeft w:val="0"/>
          <w:marRight w:val="0"/>
          <w:marTop w:val="0"/>
          <w:marBottom w:val="0"/>
          <w:divBdr>
            <w:top w:val="none" w:sz="0" w:space="0" w:color="auto"/>
            <w:left w:val="none" w:sz="0" w:space="0" w:color="auto"/>
            <w:bottom w:val="none" w:sz="0" w:space="0" w:color="auto"/>
            <w:right w:val="none" w:sz="0" w:space="0" w:color="auto"/>
          </w:divBdr>
        </w:div>
      </w:divsChild>
    </w:div>
    <w:div w:id="908005851">
      <w:bodyDiv w:val="1"/>
      <w:marLeft w:val="0"/>
      <w:marRight w:val="0"/>
      <w:marTop w:val="0"/>
      <w:marBottom w:val="0"/>
      <w:divBdr>
        <w:top w:val="none" w:sz="0" w:space="0" w:color="auto"/>
        <w:left w:val="none" w:sz="0" w:space="0" w:color="auto"/>
        <w:bottom w:val="none" w:sz="0" w:space="0" w:color="auto"/>
        <w:right w:val="none" w:sz="0" w:space="0" w:color="auto"/>
      </w:divBdr>
    </w:div>
    <w:div w:id="911549569">
      <w:bodyDiv w:val="1"/>
      <w:marLeft w:val="0"/>
      <w:marRight w:val="0"/>
      <w:marTop w:val="0"/>
      <w:marBottom w:val="0"/>
      <w:divBdr>
        <w:top w:val="none" w:sz="0" w:space="0" w:color="auto"/>
        <w:left w:val="none" w:sz="0" w:space="0" w:color="auto"/>
        <w:bottom w:val="none" w:sz="0" w:space="0" w:color="auto"/>
        <w:right w:val="none" w:sz="0" w:space="0" w:color="auto"/>
      </w:divBdr>
    </w:div>
    <w:div w:id="915213339">
      <w:bodyDiv w:val="1"/>
      <w:marLeft w:val="0"/>
      <w:marRight w:val="0"/>
      <w:marTop w:val="0"/>
      <w:marBottom w:val="0"/>
      <w:divBdr>
        <w:top w:val="none" w:sz="0" w:space="0" w:color="auto"/>
        <w:left w:val="none" w:sz="0" w:space="0" w:color="auto"/>
        <w:bottom w:val="none" w:sz="0" w:space="0" w:color="auto"/>
        <w:right w:val="none" w:sz="0" w:space="0" w:color="auto"/>
      </w:divBdr>
    </w:div>
    <w:div w:id="933055828">
      <w:bodyDiv w:val="1"/>
      <w:marLeft w:val="0"/>
      <w:marRight w:val="0"/>
      <w:marTop w:val="0"/>
      <w:marBottom w:val="0"/>
      <w:divBdr>
        <w:top w:val="none" w:sz="0" w:space="0" w:color="auto"/>
        <w:left w:val="none" w:sz="0" w:space="0" w:color="auto"/>
        <w:bottom w:val="none" w:sz="0" w:space="0" w:color="auto"/>
        <w:right w:val="none" w:sz="0" w:space="0" w:color="auto"/>
      </w:divBdr>
      <w:divsChild>
        <w:div w:id="1834100316">
          <w:marLeft w:val="0"/>
          <w:marRight w:val="0"/>
          <w:marTop w:val="0"/>
          <w:marBottom w:val="0"/>
          <w:divBdr>
            <w:top w:val="none" w:sz="0" w:space="0" w:color="auto"/>
            <w:left w:val="none" w:sz="0" w:space="0" w:color="auto"/>
            <w:bottom w:val="none" w:sz="0" w:space="0" w:color="auto"/>
            <w:right w:val="none" w:sz="0" w:space="0" w:color="auto"/>
          </w:divBdr>
        </w:div>
      </w:divsChild>
    </w:div>
    <w:div w:id="953095618">
      <w:bodyDiv w:val="1"/>
      <w:marLeft w:val="0"/>
      <w:marRight w:val="0"/>
      <w:marTop w:val="0"/>
      <w:marBottom w:val="0"/>
      <w:divBdr>
        <w:top w:val="none" w:sz="0" w:space="0" w:color="auto"/>
        <w:left w:val="none" w:sz="0" w:space="0" w:color="auto"/>
        <w:bottom w:val="none" w:sz="0" w:space="0" w:color="auto"/>
        <w:right w:val="none" w:sz="0" w:space="0" w:color="auto"/>
      </w:divBdr>
    </w:div>
    <w:div w:id="971060041">
      <w:bodyDiv w:val="1"/>
      <w:marLeft w:val="0"/>
      <w:marRight w:val="0"/>
      <w:marTop w:val="0"/>
      <w:marBottom w:val="0"/>
      <w:divBdr>
        <w:top w:val="none" w:sz="0" w:space="0" w:color="auto"/>
        <w:left w:val="none" w:sz="0" w:space="0" w:color="auto"/>
        <w:bottom w:val="none" w:sz="0" w:space="0" w:color="auto"/>
        <w:right w:val="none" w:sz="0" w:space="0" w:color="auto"/>
      </w:divBdr>
    </w:div>
    <w:div w:id="995839564">
      <w:bodyDiv w:val="1"/>
      <w:marLeft w:val="0"/>
      <w:marRight w:val="0"/>
      <w:marTop w:val="0"/>
      <w:marBottom w:val="0"/>
      <w:divBdr>
        <w:top w:val="none" w:sz="0" w:space="0" w:color="auto"/>
        <w:left w:val="none" w:sz="0" w:space="0" w:color="auto"/>
        <w:bottom w:val="none" w:sz="0" w:space="0" w:color="auto"/>
        <w:right w:val="none" w:sz="0" w:space="0" w:color="auto"/>
      </w:divBdr>
    </w:div>
    <w:div w:id="1005135399">
      <w:bodyDiv w:val="1"/>
      <w:marLeft w:val="0"/>
      <w:marRight w:val="0"/>
      <w:marTop w:val="0"/>
      <w:marBottom w:val="0"/>
      <w:divBdr>
        <w:top w:val="none" w:sz="0" w:space="0" w:color="auto"/>
        <w:left w:val="none" w:sz="0" w:space="0" w:color="auto"/>
        <w:bottom w:val="none" w:sz="0" w:space="0" w:color="auto"/>
        <w:right w:val="none" w:sz="0" w:space="0" w:color="auto"/>
      </w:divBdr>
    </w:div>
    <w:div w:id="1009330648">
      <w:bodyDiv w:val="1"/>
      <w:marLeft w:val="0"/>
      <w:marRight w:val="0"/>
      <w:marTop w:val="0"/>
      <w:marBottom w:val="0"/>
      <w:divBdr>
        <w:top w:val="none" w:sz="0" w:space="0" w:color="auto"/>
        <w:left w:val="none" w:sz="0" w:space="0" w:color="auto"/>
        <w:bottom w:val="none" w:sz="0" w:space="0" w:color="auto"/>
        <w:right w:val="none" w:sz="0" w:space="0" w:color="auto"/>
      </w:divBdr>
    </w:div>
    <w:div w:id="1012532899">
      <w:bodyDiv w:val="1"/>
      <w:marLeft w:val="0"/>
      <w:marRight w:val="0"/>
      <w:marTop w:val="0"/>
      <w:marBottom w:val="0"/>
      <w:divBdr>
        <w:top w:val="none" w:sz="0" w:space="0" w:color="auto"/>
        <w:left w:val="none" w:sz="0" w:space="0" w:color="auto"/>
        <w:bottom w:val="none" w:sz="0" w:space="0" w:color="auto"/>
        <w:right w:val="none" w:sz="0" w:space="0" w:color="auto"/>
      </w:divBdr>
    </w:div>
    <w:div w:id="1016735033">
      <w:bodyDiv w:val="1"/>
      <w:marLeft w:val="0"/>
      <w:marRight w:val="0"/>
      <w:marTop w:val="0"/>
      <w:marBottom w:val="0"/>
      <w:divBdr>
        <w:top w:val="none" w:sz="0" w:space="0" w:color="auto"/>
        <w:left w:val="none" w:sz="0" w:space="0" w:color="auto"/>
        <w:bottom w:val="none" w:sz="0" w:space="0" w:color="auto"/>
        <w:right w:val="none" w:sz="0" w:space="0" w:color="auto"/>
      </w:divBdr>
    </w:div>
    <w:div w:id="1022362013">
      <w:bodyDiv w:val="1"/>
      <w:marLeft w:val="0"/>
      <w:marRight w:val="0"/>
      <w:marTop w:val="0"/>
      <w:marBottom w:val="0"/>
      <w:divBdr>
        <w:top w:val="none" w:sz="0" w:space="0" w:color="auto"/>
        <w:left w:val="none" w:sz="0" w:space="0" w:color="auto"/>
        <w:bottom w:val="none" w:sz="0" w:space="0" w:color="auto"/>
        <w:right w:val="none" w:sz="0" w:space="0" w:color="auto"/>
      </w:divBdr>
    </w:div>
    <w:div w:id="1032074450">
      <w:bodyDiv w:val="1"/>
      <w:marLeft w:val="0"/>
      <w:marRight w:val="0"/>
      <w:marTop w:val="0"/>
      <w:marBottom w:val="0"/>
      <w:divBdr>
        <w:top w:val="none" w:sz="0" w:space="0" w:color="auto"/>
        <w:left w:val="none" w:sz="0" w:space="0" w:color="auto"/>
        <w:bottom w:val="none" w:sz="0" w:space="0" w:color="auto"/>
        <w:right w:val="none" w:sz="0" w:space="0" w:color="auto"/>
      </w:divBdr>
    </w:div>
    <w:div w:id="1038747828">
      <w:bodyDiv w:val="1"/>
      <w:marLeft w:val="0"/>
      <w:marRight w:val="0"/>
      <w:marTop w:val="0"/>
      <w:marBottom w:val="0"/>
      <w:divBdr>
        <w:top w:val="none" w:sz="0" w:space="0" w:color="auto"/>
        <w:left w:val="none" w:sz="0" w:space="0" w:color="auto"/>
        <w:bottom w:val="none" w:sz="0" w:space="0" w:color="auto"/>
        <w:right w:val="none" w:sz="0" w:space="0" w:color="auto"/>
      </w:divBdr>
    </w:div>
    <w:div w:id="1044404213">
      <w:bodyDiv w:val="1"/>
      <w:marLeft w:val="0"/>
      <w:marRight w:val="0"/>
      <w:marTop w:val="0"/>
      <w:marBottom w:val="0"/>
      <w:divBdr>
        <w:top w:val="none" w:sz="0" w:space="0" w:color="auto"/>
        <w:left w:val="none" w:sz="0" w:space="0" w:color="auto"/>
        <w:bottom w:val="none" w:sz="0" w:space="0" w:color="auto"/>
        <w:right w:val="none" w:sz="0" w:space="0" w:color="auto"/>
      </w:divBdr>
    </w:div>
    <w:div w:id="1074163358">
      <w:bodyDiv w:val="1"/>
      <w:marLeft w:val="0"/>
      <w:marRight w:val="0"/>
      <w:marTop w:val="0"/>
      <w:marBottom w:val="0"/>
      <w:divBdr>
        <w:top w:val="none" w:sz="0" w:space="0" w:color="auto"/>
        <w:left w:val="none" w:sz="0" w:space="0" w:color="auto"/>
        <w:bottom w:val="none" w:sz="0" w:space="0" w:color="auto"/>
        <w:right w:val="none" w:sz="0" w:space="0" w:color="auto"/>
      </w:divBdr>
    </w:div>
    <w:div w:id="1078943433">
      <w:bodyDiv w:val="1"/>
      <w:marLeft w:val="0"/>
      <w:marRight w:val="0"/>
      <w:marTop w:val="0"/>
      <w:marBottom w:val="0"/>
      <w:divBdr>
        <w:top w:val="none" w:sz="0" w:space="0" w:color="auto"/>
        <w:left w:val="none" w:sz="0" w:space="0" w:color="auto"/>
        <w:bottom w:val="none" w:sz="0" w:space="0" w:color="auto"/>
        <w:right w:val="none" w:sz="0" w:space="0" w:color="auto"/>
      </w:divBdr>
    </w:div>
    <w:div w:id="1086456940">
      <w:bodyDiv w:val="1"/>
      <w:marLeft w:val="0"/>
      <w:marRight w:val="0"/>
      <w:marTop w:val="0"/>
      <w:marBottom w:val="0"/>
      <w:divBdr>
        <w:top w:val="none" w:sz="0" w:space="0" w:color="auto"/>
        <w:left w:val="none" w:sz="0" w:space="0" w:color="auto"/>
        <w:bottom w:val="none" w:sz="0" w:space="0" w:color="auto"/>
        <w:right w:val="none" w:sz="0" w:space="0" w:color="auto"/>
      </w:divBdr>
    </w:div>
    <w:div w:id="1100180314">
      <w:bodyDiv w:val="1"/>
      <w:marLeft w:val="0"/>
      <w:marRight w:val="0"/>
      <w:marTop w:val="0"/>
      <w:marBottom w:val="0"/>
      <w:divBdr>
        <w:top w:val="none" w:sz="0" w:space="0" w:color="auto"/>
        <w:left w:val="none" w:sz="0" w:space="0" w:color="auto"/>
        <w:bottom w:val="none" w:sz="0" w:space="0" w:color="auto"/>
        <w:right w:val="none" w:sz="0" w:space="0" w:color="auto"/>
      </w:divBdr>
    </w:div>
    <w:div w:id="1114668393">
      <w:bodyDiv w:val="1"/>
      <w:marLeft w:val="0"/>
      <w:marRight w:val="0"/>
      <w:marTop w:val="0"/>
      <w:marBottom w:val="0"/>
      <w:divBdr>
        <w:top w:val="none" w:sz="0" w:space="0" w:color="auto"/>
        <w:left w:val="none" w:sz="0" w:space="0" w:color="auto"/>
        <w:bottom w:val="none" w:sz="0" w:space="0" w:color="auto"/>
        <w:right w:val="none" w:sz="0" w:space="0" w:color="auto"/>
      </w:divBdr>
    </w:div>
    <w:div w:id="1125922985">
      <w:bodyDiv w:val="1"/>
      <w:marLeft w:val="0"/>
      <w:marRight w:val="0"/>
      <w:marTop w:val="0"/>
      <w:marBottom w:val="0"/>
      <w:divBdr>
        <w:top w:val="none" w:sz="0" w:space="0" w:color="auto"/>
        <w:left w:val="none" w:sz="0" w:space="0" w:color="auto"/>
        <w:bottom w:val="none" w:sz="0" w:space="0" w:color="auto"/>
        <w:right w:val="none" w:sz="0" w:space="0" w:color="auto"/>
      </w:divBdr>
    </w:div>
    <w:div w:id="1151018537">
      <w:bodyDiv w:val="1"/>
      <w:marLeft w:val="0"/>
      <w:marRight w:val="0"/>
      <w:marTop w:val="0"/>
      <w:marBottom w:val="0"/>
      <w:divBdr>
        <w:top w:val="none" w:sz="0" w:space="0" w:color="auto"/>
        <w:left w:val="none" w:sz="0" w:space="0" w:color="auto"/>
        <w:bottom w:val="none" w:sz="0" w:space="0" w:color="auto"/>
        <w:right w:val="none" w:sz="0" w:space="0" w:color="auto"/>
      </w:divBdr>
    </w:div>
    <w:div w:id="1156065458">
      <w:bodyDiv w:val="1"/>
      <w:marLeft w:val="0"/>
      <w:marRight w:val="0"/>
      <w:marTop w:val="0"/>
      <w:marBottom w:val="0"/>
      <w:divBdr>
        <w:top w:val="none" w:sz="0" w:space="0" w:color="auto"/>
        <w:left w:val="none" w:sz="0" w:space="0" w:color="auto"/>
        <w:bottom w:val="none" w:sz="0" w:space="0" w:color="auto"/>
        <w:right w:val="none" w:sz="0" w:space="0" w:color="auto"/>
      </w:divBdr>
    </w:div>
    <w:div w:id="1156646187">
      <w:bodyDiv w:val="1"/>
      <w:marLeft w:val="0"/>
      <w:marRight w:val="0"/>
      <w:marTop w:val="0"/>
      <w:marBottom w:val="0"/>
      <w:divBdr>
        <w:top w:val="none" w:sz="0" w:space="0" w:color="auto"/>
        <w:left w:val="none" w:sz="0" w:space="0" w:color="auto"/>
        <w:bottom w:val="none" w:sz="0" w:space="0" w:color="auto"/>
        <w:right w:val="none" w:sz="0" w:space="0" w:color="auto"/>
      </w:divBdr>
    </w:div>
    <w:div w:id="1165048101">
      <w:bodyDiv w:val="1"/>
      <w:marLeft w:val="0"/>
      <w:marRight w:val="0"/>
      <w:marTop w:val="0"/>
      <w:marBottom w:val="0"/>
      <w:divBdr>
        <w:top w:val="none" w:sz="0" w:space="0" w:color="auto"/>
        <w:left w:val="none" w:sz="0" w:space="0" w:color="auto"/>
        <w:bottom w:val="none" w:sz="0" w:space="0" w:color="auto"/>
        <w:right w:val="none" w:sz="0" w:space="0" w:color="auto"/>
      </w:divBdr>
      <w:divsChild>
        <w:div w:id="1003582307">
          <w:marLeft w:val="0"/>
          <w:marRight w:val="0"/>
          <w:marTop w:val="0"/>
          <w:marBottom w:val="0"/>
          <w:divBdr>
            <w:top w:val="none" w:sz="0" w:space="0" w:color="auto"/>
            <w:left w:val="none" w:sz="0" w:space="0" w:color="auto"/>
            <w:bottom w:val="none" w:sz="0" w:space="0" w:color="auto"/>
            <w:right w:val="none" w:sz="0" w:space="0" w:color="auto"/>
          </w:divBdr>
        </w:div>
        <w:div w:id="931430244">
          <w:marLeft w:val="0"/>
          <w:marRight w:val="0"/>
          <w:marTop w:val="0"/>
          <w:marBottom w:val="0"/>
          <w:divBdr>
            <w:top w:val="none" w:sz="0" w:space="0" w:color="auto"/>
            <w:left w:val="none" w:sz="0" w:space="0" w:color="auto"/>
            <w:bottom w:val="none" w:sz="0" w:space="0" w:color="auto"/>
            <w:right w:val="none" w:sz="0" w:space="0" w:color="auto"/>
          </w:divBdr>
        </w:div>
      </w:divsChild>
    </w:div>
    <w:div w:id="1171874665">
      <w:bodyDiv w:val="1"/>
      <w:marLeft w:val="0"/>
      <w:marRight w:val="0"/>
      <w:marTop w:val="0"/>
      <w:marBottom w:val="0"/>
      <w:divBdr>
        <w:top w:val="none" w:sz="0" w:space="0" w:color="auto"/>
        <w:left w:val="none" w:sz="0" w:space="0" w:color="auto"/>
        <w:bottom w:val="none" w:sz="0" w:space="0" w:color="auto"/>
        <w:right w:val="none" w:sz="0" w:space="0" w:color="auto"/>
      </w:divBdr>
    </w:div>
    <w:div w:id="1172986660">
      <w:bodyDiv w:val="1"/>
      <w:marLeft w:val="0"/>
      <w:marRight w:val="0"/>
      <w:marTop w:val="0"/>
      <w:marBottom w:val="0"/>
      <w:divBdr>
        <w:top w:val="none" w:sz="0" w:space="0" w:color="auto"/>
        <w:left w:val="none" w:sz="0" w:space="0" w:color="auto"/>
        <w:bottom w:val="none" w:sz="0" w:space="0" w:color="auto"/>
        <w:right w:val="none" w:sz="0" w:space="0" w:color="auto"/>
      </w:divBdr>
    </w:div>
    <w:div w:id="1178621509">
      <w:bodyDiv w:val="1"/>
      <w:marLeft w:val="0"/>
      <w:marRight w:val="0"/>
      <w:marTop w:val="0"/>
      <w:marBottom w:val="0"/>
      <w:divBdr>
        <w:top w:val="none" w:sz="0" w:space="0" w:color="auto"/>
        <w:left w:val="none" w:sz="0" w:space="0" w:color="auto"/>
        <w:bottom w:val="none" w:sz="0" w:space="0" w:color="auto"/>
        <w:right w:val="none" w:sz="0" w:space="0" w:color="auto"/>
      </w:divBdr>
      <w:divsChild>
        <w:div w:id="1480489968">
          <w:marLeft w:val="0"/>
          <w:marRight w:val="0"/>
          <w:marTop w:val="0"/>
          <w:marBottom w:val="0"/>
          <w:divBdr>
            <w:top w:val="none" w:sz="0" w:space="0" w:color="auto"/>
            <w:left w:val="none" w:sz="0" w:space="0" w:color="auto"/>
            <w:bottom w:val="none" w:sz="0" w:space="0" w:color="auto"/>
            <w:right w:val="none" w:sz="0" w:space="0" w:color="auto"/>
          </w:divBdr>
        </w:div>
        <w:div w:id="1537545331">
          <w:marLeft w:val="0"/>
          <w:marRight w:val="0"/>
          <w:marTop w:val="0"/>
          <w:marBottom w:val="0"/>
          <w:divBdr>
            <w:top w:val="none" w:sz="0" w:space="0" w:color="auto"/>
            <w:left w:val="none" w:sz="0" w:space="0" w:color="auto"/>
            <w:bottom w:val="none" w:sz="0" w:space="0" w:color="auto"/>
            <w:right w:val="none" w:sz="0" w:space="0" w:color="auto"/>
          </w:divBdr>
        </w:div>
        <w:div w:id="18969968">
          <w:marLeft w:val="0"/>
          <w:marRight w:val="0"/>
          <w:marTop w:val="0"/>
          <w:marBottom w:val="0"/>
          <w:divBdr>
            <w:top w:val="none" w:sz="0" w:space="0" w:color="auto"/>
            <w:left w:val="none" w:sz="0" w:space="0" w:color="auto"/>
            <w:bottom w:val="none" w:sz="0" w:space="0" w:color="auto"/>
            <w:right w:val="none" w:sz="0" w:space="0" w:color="auto"/>
          </w:divBdr>
        </w:div>
        <w:div w:id="2042822911">
          <w:marLeft w:val="0"/>
          <w:marRight w:val="0"/>
          <w:marTop w:val="0"/>
          <w:marBottom w:val="0"/>
          <w:divBdr>
            <w:top w:val="none" w:sz="0" w:space="0" w:color="auto"/>
            <w:left w:val="none" w:sz="0" w:space="0" w:color="auto"/>
            <w:bottom w:val="none" w:sz="0" w:space="0" w:color="auto"/>
            <w:right w:val="none" w:sz="0" w:space="0" w:color="auto"/>
          </w:divBdr>
        </w:div>
      </w:divsChild>
    </w:div>
    <w:div w:id="1183981669">
      <w:bodyDiv w:val="1"/>
      <w:marLeft w:val="0"/>
      <w:marRight w:val="0"/>
      <w:marTop w:val="0"/>
      <w:marBottom w:val="0"/>
      <w:divBdr>
        <w:top w:val="none" w:sz="0" w:space="0" w:color="auto"/>
        <w:left w:val="none" w:sz="0" w:space="0" w:color="auto"/>
        <w:bottom w:val="none" w:sz="0" w:space="0" w:color="auto"/>
        <w:right w:val="none" w:sz="0" w:space="0" w:color="auto"/>
      </w:divBdr>
    </w:div>
    <w:div w:id="1195773050">
      <w:bodyDiv w:val="1"/>
      <w:marLeft w:val="0"/>
      <w:marRight w:val="0"/>
      <w:marTop w:val="0"/>
      <w:marBottom w:val="0"/>
      <w:divBdr>
        <w:top w:val="none" w:sz="0" w:space="0" w:color="auto"/>
        <w:left w:val="none" w:sz="0" w:space="0" w:color="auto"/>
        <w:bottom w:val="none" w:sz="0" w:space="0" w:color="auto"/>
        <w:right w:val="none" w:sz="0" w:space="0" w:color="auto"/>
      </w:divBdr>
    </w:div>
    <w:div w:id="1219785102">
      <w:bodyDiv w:val="1"/>
      <w:marLeft w:val="0"/>
      <w:marRight w:val="0"/>
      <w:marTop w:val="0"/>
      <w:marBottom w:val="0"/>
      <w:divBdr>
        <w:top w:val="none" w:sz="0" w:space="0" w:color="auto"/>
        <w:left w:val="none" w:sz="0" w:space="0" w:color="auto"/>
        <w:bottom w:val="none" w:sz="0" w:space="0" w:color="auto"/>
        <w:right w:val="none" w:sz="0" w:space="0" w:color="auto"/>
      </w:divBdr>
    </w:div>
    <w:div w:id="1222015777">
      <w:bodyDiv w:val="1"/>
      <w:marLeft w:val="0"/>
      <w:marRight w:val="0"/>
      <w:marTop w:val="0"/>
      <w:marBottom w:val="0"/>
      <w:divBdr>
        <w:top w:val="none" w:sz="0" w:space="0" w:color="auto"/>
        <w:left w:val="none" w:sz="0" w:space="0" w:color="auto"/>
        <w:bottom w:val="none" w:sz="0" w:space="0" w:color="auto"/>
        <w:right w:val="none" w:sz="0" w:space="0" w:color="auto"/>
      </w:divBdr>
    </w:div>
    <w:div w:id="1232499210">
      <w:bodyDiv w:val="1"/>
      <w:marLeft w:val="0"/>
      <w:marRight w:val="0"/>
      <w:marTop w:val="0"/>
      <w:marBottom w:val="0"/>
      <w:divBdr>
        <w:top w:val="none" w:sz="0" w:space="0" w:color="auto"/>
        <w:left w:val="none" w:sz="0" w:space="0" w:color="auto"/>
        <w:bottom w:val="none" w:sz="0" w:space="0" w:color="auto"/>
        <w:right w:val="none" w:sz="0" w:space="0" w:color="auto"/>
      </w:divBdr>
    </w:div>
    <w:div w:id="1234197300">
      <w:bodyDiv w:val="1"/>
      <w:marLeft w:val="0"/>
      <w:marRight w:val="0"/>
      <w:marTop w:val="0"/>
      <w:marBottom w:val="0"/>
      <w:divBdr>
        <w:top w:val="none" w:sz="0" w:space="0" w:color="auto"/>
        <w:left w:val="none" w:sz="0" w:space="0" w:color="auto"/>
        <w:bottom w:val="none" w:sz="0" w:space="0" w:color="auto"/>
        <w:right w:val="none" w:sz="0" w:space="0" w:color="auto"/>
      </w:divBdr>
    </w:div>
    <w:div w:id="1245800226">
      <w:bodyDiv w:val="1"/>
      <w:marLeft w:val="0"/>
      <w:marRight w:val="0"/>
      <w:marTop w:val="0"/>
      <w:marBottom w:val="0"/>
      <w:divBdr>
        <w:top w:val="none" w:sz="0" w:space="0" w:color="auto"/>
        <w:left w:val="none" w:sz="0" w:space="0" w:color="auto"/>
        <w:bottom w:val="none" w:sz="0" w:space="0" w:color="auto"/>
        <w:right w:val="none" w:sz="0" w:space="0" w:color="auto"/>
      </w:divBdr>
    </w:div>
    <w:div w:id="1257323566">
      <w:bodyDiv w:val="1"/>
      <w:marLeft w:val="0"/>
      <w:marRight w:val="0"/>
      <w:marTop w:val="0"/>
      <w:marBottom w:val="0"/>
      <w:divBdr>
        <w:top w:val="none" w:sz="0" w:space="0" w:color="auto"/>
        <w:left w:val="none" w:sz="0" w:space="0" w:color="auto"/>
        <w:bottom w:val="none" w:sz="0" w:space="0" w:color="auto"/>
        <w:right w:val="none" w:sz="0" w:space="0" w:color="auto"/>
      </w:divBdr>
    </w:div>
    <w:div w:id="1260603265">
      <w:bodyDiv w:val="1"/>
      <w:marLeft w:val="0"/>
      <w:marRight w:val="0"/>
      <w:marTop w:val="0"/>
      <w:marBottom w:val="0"/>
      <w:divBdr>
        <w:top w:val="none" w:sz="0" w:space="0" w:color="auto"/>
        <w:left w:val="none" w:sz="0" w:space="0" w:color="auto"/>
        <w:bottom w:val="none" w:sz="0" w:space="0" w:color="auto"/>
        <w:right w:val="none" w:sz="0" w:space="0" w:color="auto"/>
      </w:divBdr>
      <w:divsChild>
        <w:div w:id="475343416">
          <w:marLeft w:val="0"/>
          <w:marRight w:val="0"/>
          <w:marTop w:val="0"/>
          <w:marBottom w:val="0"/>
          <w:divBdr>
            <w:top w:val="none" w:sz="0" w:space="0" w:color="auto"/>
            <w:left w:val="none" w:sz="0" w:space="0" w:color="auto"/>
            <w:bottom w:val="none" w:sz="0" w:space="0" w:color="auto"/>
            <w:right w:val="none" w:sz="0" w:space="0" w:color="auto"/>
          </w:divBdr>
          <w:divsChild>
            <w:div w:id="12474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42380">
      <w:bodyDiv w:val="1"/>
      <w:marLeft w:val="0"/>
      <w:marRight w:val="0"/>
      <w:marTop w:val="0"/>
      <w:marBottom w:val="0"/>
      <w:divBdr>
        <w:top w:val="none" w:sz="0" w:space="0" w:color="auto"/>
        <w:left w:val="none" w:sz="0" w:space="0" w:color="auto"/>
        <w:bottom w:val="none" w:sz="0" w:space="0" w:color="auto"/>
        <w:right w:val="none" w:sz="0" w:space="0" w:color="auto"/>
      </w:divBdr>
    </w:div>
    <w:div w:id="1293747194">
      <w:bodyDiv w:val="1"/>
      <w:marLeft w:val="0"/>
      <w:marRight w:val="0"/>
      <w:marTop w:val="0"/>
      <w:marBottom w:val="0"/>
      <w:divBdr>
        <w:top w:val="none" w:sz="0" w:space="0" w:color="auto"/>
        <w:left w:val="none" w:sz="0" w:space="0" w:color="auto"/>
        <w:bottom w:val="none" w:sz="0" w:space="0" w:color="auto"/>
        <w:right w:val="none" w:sz="0" w:space="0" w:color="auto"/>
      </w:divBdr>
      <w:divsChild>
        <w:div w:id="2016149546">
          <w:marLeft w:val="0"/>
          <w:marRight w:val="0"/>
          <w:marTop w:val="0"/>
          <w:marBottom w:val="0"/>
          <w:divBdr>
            <w:top w:val="none" w:sz="0" w:space="0" w:color="auto"/>
            <w:left w:val="none" w:sz="0" w:space="0" w:color="auto"/>
            <w:bottom w:val="none" w:sz="0" w:space="0" w:color="auto"/>
            <w:right w:val="none" w:sz="0" w:space="0" w:color="auto"/>
          </w:divBdr>
        </w:div>
      </w:divsChild>
    </w:div>
    <w:div w:id="1299453959">
      <w:bodyDiv w:val="1"/>
      <w:marLeft w:val="0"/>
      <w:marRight w:val="0"/>
      <w:marTop w:val="0"/>
      <w:marBottom w:val="0"/>
      <w:divBdr>
        <w:top w:val="none" w:sz="0" w:space="0" w:color="auto"/>
        <w:left w:val="none" w:sz="0" w:space="0" w:color="auto"/>
        <w:bottom w:val="none" w:sz="0" w:space="0" w:color="auto"/>
        <w:right w:val="none" w:sz="0" w:space="0" w:color="auto"/>
      </w:divBdr>
    </w:div>
    <w:div w:id="1301494022">
      <w:bodyDiv w:val="1"/>
      <w:marLeft w:val="0"/>
      <w:marRight w:val="0"/>
      <w:marTop w:val="0"/>
      <w:marBottom w:val="0"/>
      <w:divBdr>
        <w:top w:val="none" w:sz="0" w:space="0" w:color="auto"/>
        <w:left w:val="none" w:sz="0" w:space="0" w:color="auto"/>
        <w:bottom w:val="none" w:sz="0" w:space="0" w:color="auto"/>
        <w:right w:val="none" w:sz="0" w:space="0" w:color="auto"/>
      </w:divBdr>
    </w:div>
    <w:div w:id="1305163116">
      <w:bodyDiv w:val="1"/>
      <w:marLeft w:val="0"/>
      <w:marRight w:val="0"/>
      <w:marTop w:val="0"/>
      <w:marBottom w:val="0"/>
      <w:divBdr>
        <w:top w:val="none" w:sz="0" w:space="0" w:color="auto"/>
        <w:left w:val="none" w:sz="0" w:space="0" w:color="auto"/>
        <w:bottom w:val="none" w:sz="0" w:space="0" w:color="auto"/>
        <w:right w:val="none" w:sz="0" w:space="0" w:color="auto"/>
      </w:divBdr>
    </w:div>
    <w:div w:id="1329987892">
      <w:bodyDiv w:val="1"/>
      <w:marLeft w:val="0"/>
      <w:marRight w:val="0"/>
      <w:marTop w:val="0"/>
      <w:marBottom w:val="0"/>
      <w:divBdr>
        <w:top w:val="none" w:sz="0" w:space="0" w:color="auto"/>
        <w:left w:val="none" w:sz="0" w:space="0" w:color="auto"/>
        <w:bottom w:val="none" w:sz="0" w:space="0" w:color="auto"/>
        <w:right w:val="none" w:sz="0" w:space="0" w:color="auto"/>
      </w:divBdr>
      <w:divsChild>
        <w:div w:id="1044871771">
          <w:marLeft w:val="0"/>
          <w:marRight w:val="0"/>
          <w:marTop w:val="0"/>
          <w:marBottom w:val="0"/>
          <w:divBdr>
            <w:top w:val="none" w:sz="0" w:space="0" w:color="auto"/>
            <w:left w:val="none" w:sz="0" w:space="0" w:color="auto"/>
            <w:bottom w:val="none" w:sz="0" w:space="0" w:color="auto"/>
            <w:right w:val="none" w:sz="0" w:space="0" w:color="auto"/>
          </w:divBdr>
        </w:div>
        <w:div w:id="625238824">
          <w:marLeft w:val="0"/>
          <w:marRight w:val="0"/>
          <w:marTop w:val="0"/>
          <w:marBottom w:val="0"/>
          <w:divBdr>
            <w:top w:val="none" w:sz="0" w:space="0" w:color="auto"/>
            <w:left w:val="none" w:sz="0" w:space="0" w:color="auto"/>
            <w:bottom w:val="none" w:sz="0" w:space="0" w:color="auto"/>
            <w:right w:val="none" w:sz="0" w:space="0" w:color="auto"/>
          </w:divBdr>
        </w:div>
        <w:div w:id="451629901">
          <w:marLeft w:val="0"/>
          <w:marRight w:val="0"/>
          <w:marTop w:val="0"/>
          <w:marBottom w:val="0"/>
          <w:divBdr>
            <w:top w:val="none" w:sz="0" w:space="0" w:color="auto"/>
            <w:left w:val="none" w:sz="0" w:space="0" w:color="auto"/>
            <w:bottom w:val="none" w:sz="0" w:space="0" w:color="auto"/>
            <w:right w:val="none" w:sz="0" w:space="0" w:color="auto"/>
          </w:divBdr>
        </w:div>
      </w:divsChild>
    </w:div>
    <w:div w:id="1336885302">
      <w:bodyDiv w:val="1"/>
      <w:marLeft w:val="0"/>
      <w:marRight w:val="0"/>
      <w:marTop w:val="0"/>
      <w:marBottom w:val="0"/>
      <w:divBdr>
        <w:top w:val="none" w:sz="0" w:space="0" w:color="auto"/>
        <w:left w:val="none" w:sz="0" w:space="0" w:color="auto"/>
        <w:bottom w:val="none" w:sz="0" w:space="0" w:color="auto"/>
        <w:right w:val="none" w:sz="0" w:space="0" w:color="auto"/>
      </w:divBdr>
    </w:div>
    <w:div w:id="1337227802">
      <w:bodyDiv w:val="1"/>
      <w:marLeft w:val="0"/>
      <w:marRight w:val="0"/>
      <w:marTop w:val="0"/>
      <w:marBottom w:val="0"/>
      <w:divBdr>
        <w:top w:val="none" w:sz="0" w:space="0" w:color="auto"/>
        <w:left w:val="none" w:sz="0" w:space="0" w:color="auto"/>
        <w:bottom w:val="none" w:sz="0" w:space="0" w:color="auto"/>
        <w:right w:val="none" w:sz="0" w:space="0" w:color="auto"/>
      </w:divBdr>
    </w:div>
    <w:div w:id="1341590683">
      <w:bodyDiv w:val="1"/>
      <w:marLeft w:val="0"/>
      <w:marRight w:val="0"/>
      <w:marTop w:val="0"/>
      <w:marBottom w:val="0"/>
      <w:divBdr>
        <w:top w:val="none" w:sz="0" w:space="0" w:color="auto"/>
        <w:left w:val="none" w:sz="0" w:space="0" w:color="auto"/>
        <w:bottom w:val="none" w:sz="0" w:space="0" w:color="auto"/>
        <w:right w:val="none" w:sz="0" w:space="0" w:color="auto"/>
      </w:divBdr>
    </w:div>
    <w:div w:id="1346977656">
      <w:bodyDiv w:val="1"/>
      <w:marLeft w:val="0"/>
      <w:marRight w:val="0"/>
      <w:marTop w:val="0"/>
      <w:marBottom w:val="0"/>
      <w:divBdr>
        <w:top w:val="none" w:sz="0" w:space="0" w:color="auto"/>
        <w:left w:val="none" w:sz="0" w:space="0" w:color="auto"/>
        <w:bottom w:val="none" w:sz="0" w:space="0" w:color="auto"/>
        <w:right w:val="none" w:sz="0" w:space="0" w:color="auto"/>
      </w:divBdr>
    </w:div>
    <w:div w:id="1351108941">
      <w:bodyDiv w:val="1"/>
      <w:marLeft w:val="0"/>
      <w:marRight w:val="0"/>
      <w:marTop w:val="0"/>
      <w:marBottom w:val="0"/>
      <w:divBdr>
        <w:top w:val="none" w:sz="0" w:space="0" w:color="auto"/>
        <w:left w:val="none" w:sz="0" w:space="0" w:color="auto"/>
        <w:bottom w:val="none" w:sz="0" w:space="0" w:color="auto"/>
        <w:right w:val="none" w:sz="0" w:space="0" w:color="auto"/>
      </w:divBdr>
      <w:divsChild>
        <w:div w:id="1258053834">
          <w:marLeft w:val="0"/>
          <w:marRight w:val="0"/>
          <w:marTop w:val="0"/>
          <w:marBottom w:val="0"/>
          <w:divBdr>
            <w:top w:val="none" w:sz="0" w:space="0" w:color="auto"/>
            <w:left w:val="none" w:sz="0" w:space="0" w:color="auto"/>
            <w:bottom w:val="none" w:sz="0" w:space="0" w:color="auto"/>
            <w:right w:val="none" w:sz="0" w:space="0" w:color="auto"/>
          </w:divBdr>
        </w:div>
      </w:divsChild>
    </w:div>
    <w:div w:id="1379237653">
      <w:bodyDiv w:val="1"/>
      <w:marLeft w:val="0"/>
      <w:marRight w:val="0"/>
      <w:marTop w:val="0"/>
      <w:marBottom w:val="0"/>
      <w:divBdr>
        <w:top w:val="none" w:sz="0" w:space="0" w:color="auto"/>
        <w:left w:val="none" w:sz="0" w:space="0" w:color="auto"/>
        <w:bottom w:val="none" w:sz="0" w:space="0" w:color="auto"/>
        <w:right w:val="none" w:sz="0" w:space="0" w:color="auto"/>
      </w:divBdr>
    </w:div>
    <w:div w:id="1487042670">
      <w:bodyDiv w:val="1"/>
      <w:marLeft w:val="0"/>
      <w:marRight w:val="0"/>
      <w:marTop w:val="0"/>
      <w:marBottom w:val="0"/>
      <w:divBdr>
        <w:top w:val="none" w:sz="0" w:space="0" w:color="auto"/>
        <w:left w:val="none" w:sz="0" w:space="0" w:color="auto"/>
        <w:bottom w:val="none" w:sz="0" w:space="0" w:color="auto"/>
        <w:right w:val="none" w:sz="0" w:space="0" w:color="auto"/>
      </w:divBdr>
    </w:div>
    <w:div w:id="1492676288">
      <w:bodyDiv w:val="1"/>
      <w:marLeft w:val="0"/>
      <w:marRight w:val="0"/>
      <w:marTop w:val="0"/>
      <w:marBottom w:val="0"/>
      <w:divBdr>
        <w:top w:val="none" w:sz="0" w:space="0" w:color="auto"/>
        <w:left w:val="none" w:sz="0" w:space="0" w:color="auto"/>
        <w:bottom w:val="none" w:sz="0" w:space="0" w:color="auto"/>
        <w:right w:val="none" w:sz="0" w:space="0" w:color="auto"/>
      </w:divBdr>
    </w:div>
    <w:div w:id="1497960763">
      <w:bodyDiv w:val="1"/>
      <w:marLeft w:val="0"/>
      <w:marRight w:val="0"/>
      <w:marTop w:val="0"/>
      <w:marBottom w:val="0"/>
      <w:divBdr>
        <w:top w:val="none" w:sz="0" w:space="0" w:color="auto"/>
        <w:left w:val="none" w:sz="0" w:space="0" w:color="auto"/>
        <w:bottom w:val="none" w:sz="0" w:space="0" w:color="auto"/>
        <w:right w:val="none" w:sz="0" w:space="0" w:color="auto"/>
      </w:divBdr>
    </w:div>
    <w:div w:id="1499885282">
      <w:bodyDiv w:val="1"/>
      <w:marLeft w:val="0"/>
      <w:marRight w:val="0"/>
      <w:marTop w:val="0"/>
      <w:marBottom w:val="0"/>
      <w:divBdr>
        <w:top w:val="none" w:sz="0" w:space="0" w:color="auto"/>
        <w:left w:val="none" w:sz="0" w:space="0" w:color="auto"/>
        <w:bottom w:val="none" w:sz="0" w:space="0" w:color="auto"/>
        <w:right w:val="none" w:sz="0" w:space="0" w:color="auto"/>
      </w:divBdr>
    </w:div>
    <w:div w:id="1504124317">
      <w:bodyDiv w:val="1"/>
      <w:marLeft w:val="0"/>
      <w:marRight w:val="0"/>
      <w:marTop w:val="0"/>
      <w:marBottom w:val="0"/>
      <w:divBdr>
        <w:top w:val="none" w:sz="0" w:space="0" w:color="auto"/>
        <w:left w:val="none" w:sz="0" w:space="0" w:color="auto"/>
        <w:bottom w:val="none" w:sz="0" w:space="0" w:color="auto"/>
        <w:right w:val="none" w:sz="0" w:space="0" w:color="auto"/>
      </w:divBdr>
    </w:div>
    <w:div w:id="1515069014">
      <w:bodyDiv w:val="1"/>
      <w:marLeft w:val="0"/>
      <w:marRight w:val="0"/>
      <w:marTop w:val="0"/>
      <w:marBottom w:val="0"/>
      <w:divBdr>
        <w:top w:val="none" w:sz="0" w:space="0" w:color="auto"/>
        <w:left w:val="none" w:sz="0" w:space="0" w:color="auto"/>
        <w:bottom w:val="none" w:sz="0" w:space="0" w:color="auto"/>
        <w:right w:val="none" w:sz="0" w:space="0" w:color="auto"/>
      </w:divBdr>
    </w:div>
    <w:div w:id="1517688795">
      <w:bodyDiv w:val="1"/>
      <w:marLeft w:val="0"/>
      <w:marRight w:val="0"/>
      <w:marTop w:val="0"/>
      <w:marBottom w:val="0"/>
      <w:divBdr>
        <w:top w:val="none" w:sz="0" w:space="0" w:color="auto"/>
        <w:left w:val="none" w:sz="0" w:space="0" w:color="auto"/>
        <w:bottom w:val="none" w:sz="0" w:space="0" w:color="auto"/>
        <w:right w:val="none" w:sz="0" w:space="0" w:color="auto"/>
      </w:divBdr>
    </w:div>
    <w:div w:id="1525090041">
      <w:bodyDiv w:val="1"/>
      <w:marLeft w:val="0"/>
      <w:marRight w:val="0"/>
      <w:marTop w:val="0"/>
      <w:marBottom w:val="0"/>
      <w:divBdr>
        <w:top w:val="none" w:sz="0" w:space="0" w:color="auto"/>
        <w:left w:val="none" w:sz="0" w:space="0" w:color="auto"/>
        <w:bottom w:val="none" w:sz="0" w:space="0" w:color="auto"/>
        <w:right w:val="none" w:sz="0" w:space="0" w:color="auto"/>
      </w:divBdr>
    </w:div>
    <w:div w:id="1531799381">
      <w:bodyDiv w:val="1"/>
      <w:marLeft w:val="0"/>
      <w:marRight w:val="0"/>
      <w:marTop w:val="0"/>
      <w:marBottom w:val="0"/>
      <w:divBdr>
        <w:top w:val="none" w:sz="0" w:space="0" w:color="auto"/>
        <w:left w:val="none" w:sz="0" w:space="0" w:color="auto"/>
        <w:bottom w:val="none" w:sz="0" w:space="0" w:color="auto"/>
        <w:right w:val="none" w:sz="0" w:space="0" w:color="auto"/>
      </w:divBdr>
      <w:divsChild>
        <w:div w:id="2034332762">
          <w:marLeft w:val="0"/>
          <w:marRight w:val="0"/>
          <w:marTop w:val="0"/>
          <w:marBottom w:val="0"/>
          <w:divBdr>
            <w:top w:val="none" w:sz="0" w:space="0" w:color="auto"/>
            <w:left w:val="none" w:sz="0" w:space="0" w:color="auto"/>
            <w:bottom w:val="none" w:sz="0" w:space="0" w:color="auto"/>
            <w:right w:val="none" w:sz="0" w:space="0" w:color="auto"/>
          </w:divBdr>
        </w:div>
        <w:div w:id="1207990754">
          <w:marLeft w:val="0"/>
          <w:marRight w:val="0"/>
          <w:marTop w:val="0"/>
          <w:marBottom w:val="0"/>
          <w:divBdr>
            <w:top w:val="none" w:sz="0" w:space="0" w:color="auto"/>
            <w:left w:val="none" w:sz="0" w:space="0" w:color="auto"/>
            <w:bottom w:val="none" w:sz="0" w:space="0" w:color="auto"/>
            <w:right w:val="none" w:sz="0" w:space="0" w:color="auto"/>
          </w:divBdr>
        </w:div>
        <w:div w:id="1975985886">
          <w:marLeft w:val="0"/>
          <w:marRight w:val="0"/>
          <w:marTop w:val="0"/>
          <w:marBottom w:val="0"/>
          <w:divBdr>
            <w:top w:val="none" w:sz="0" w:space="0" w:color="auto"/>
            <w:left w:val="none" w:sz="0" w:space="0" w:color="auto"/>
            <w:bottom w:val="none" w:sz="0" w:space="0" w:color="auto"/>
            <w:right w:val="none" w:sz="0" w:space="0" w:color="auto"/>
          </w:divBdr>
        </w:div>
        <w:div w:id="478767857">
          <w:marLeft w:val="0"/>
          <w:marRight w:val="0"/>
          <w:marTop w:val="0"/>
          <w:marBottom w:val="0"/>
          <w:divBdr>
            <w:top w:val="none" w:sz="0" w:space="0" w:color="auto"/>
            <w:left w:val="none" w:sz="0" w:space="0" w:color="auto"/>
            <w:bottom w:val="none" w:sz="0" w:space="0" w:color="auto"/>
            <w:right w:val="none" w:sz="0" w:space="0" w:color="auto"/>
          </w:divBdr>
        </w:div>
        <w:div w:id="1221941970">
          <w:marLeft w:val="0"/>
          <w:marRight w:val="0"/>
          <w:marTop w:val="0"/>
          <w:marBottom w:val="0"/>
          <w:divBdr>
            <w:top w:val="none" w:sz="0" w:space="0" w:color="auto"/>
            <w:left w:val="none" w:sz="0" w:space="0" w:color="auto"/>
            <w:bottom w:val="none" w:sz="0" w:space="0" w:color="auto"/>
            <w:right w:val="none" w:sz="0" w:space="0" w:color="auto"/>
          </w:divBdr>
        </w:div>
        <w:div w:id="1526871837">
          <w:marLeft w:val="0"/>
          <w:marRight w:val="0"/>
          <w:marTop w:val="0"/>
          <w:marBottom w:val="0"/>
          <w:divBdr>
            <w:top w:val="none" w:sz="0" w:space="0" w:color="auto"/>
            <w:left w:val="none" w:sz="0" w:space="0" w:color="auto"/>
            <w:bottom w:val="none" w:sz="0" w:space="0" w:color="auto"/>
            <w:right w:val="none" w:sz="0" w:space="0" w:color="auto"/>
          </w:divBdr>
        </w:div>
      </w:divsChild>
    </w:div>
    <w:div w:id="1533180456">
      <w:bodyDiv w:val="1"/>
      <w:marLeft w:val="0"/>
      <w:marRight w:val="0"/>
      <w:marTop w:val="0"/>
      <w:marBottom w:val="0"/>
      <w:divBdr>
        <w:top w:val="none" w:sz="0" w:space="0" w:color="auto"/>
        <w:left w:val="none" w:sz="0" w:space="0" w:color="auto"/>
        <w:bottom w:val="none" w:sz="0" w:space="0" w:color="auto"/>
        <w:right w:val="none" w:sz="0" w:space="0" w:color="auto"/>
      </w:divBdr>
    </w:div>
    <w:div w:id="1541478040">
      <w:bodyDiv w:val="1"/>
      <w:marLeft w:val="0"/>
      <w:marRight w:val="0"/>
      <w:marTop w:val="0"/>
      <w:marBottom w:val="0"/>
      <w:divBdr>
        <w:top w:val="none" w:sz="0" w:space="0" w:color="auto"/>
        <w:left w:val="none" w:sz="0" w:space="0" w:color="auto"/>
        <w:bottom w:val="none" w:sz="0" w:space="0" w:color="auto"/>
        <w:right w:val="none" w:sz="0" w:space="0" w:color="auto"/>
      </w:divBdr>
    </w:div>
    <w:div w:id="1549027953">
      <w:bodyDiv w:val="1"/>
      <w:marLeft w:val="0"/>
      <w:marRight w:val="0"/>
      <w:marTop w:val="0"/>
      <w:marBottom w:val="0"/>
      <w:divBdr>
        <w:top w:val="none" w:sz="0" w:space="0" w:color="auto"/>
        <w:left w:val="none" w:sz="0" w:space="0" w:color="auto"/>
        <w:bottom w:val="none" w:sz="0" w:space="0" w:color="auto"/>
        <w:right w:val="none" w:sz="0" w:space="0" w:color="auto"/>
      </w:divBdr>
    </w:div>
    <w:div w:id="1553078073">
      <w:bodyDiv w:val="1"/>
      <w:marLeft w:val="0"/>
      <w:marRight w:val="0"/>
      <w:marTop w:val="0"/>
      <w:marBottom w:val="0"/>
      <w:divBdr>
        <w:top w:val="none" w:sz="0" w:space="0" w:color="auto"/>
        <w:left w:val="none" w:sz="0" w:space="0" w:color="auto"/>
        <w:bottom w:val="none" w:sz="0" w:space="0" w:color="auto"/>
        <w:right w:val="none" w:sz="0" w:space="0" w:color="auto"/>
      </w:divBdr>
    </w:div>
    <w:div w:id="1554852942">
      <w:bodyDiv w:val="1"/>
      <w:marLeft w:val="0"/>
      <w:marRight w:val="0"/>
      <w:marTop w:val="0"/>
      <w:marBottom w:val="0"/>
      <w:divBdr>
        <w:top w:val="none" w:sz="0" w:space="0" w:color="auto"/>
        <w:left w:val="none" w:sz="0" w:space="0" w:color="auto"/>
        <w:bottom w:val="none" w:sz="0" w:space="0" w:color="auto"/>
        <w:right w:val="none" w:sz="0" w:space="0" w:color="auto"/>
      </w:divBdr>
    </w:div>
    <w:div w:id="1567455241">
      <w:bodyDiv w:val="1"/>
      <w:marLeft w:val="0"/>
      <w:marRight w:val="0"/>
      <w:marTop w:val="0"/>
      <w:marBottom w:val="0"/>
      <w:divBdr>
        <w:top w:val="none" w:sz="0" w:space="0" w:color="auto"/>
        <w:left w:val="none" w:sz="0" w:space="0" w:color="auto"/>
        <w:bottom w:val="none" w:sz="0" w:space="0" w:color="auto"/>
        <w:right w:val="none" w:sz="0" w:space="0" w:color="auto"/>
      </w:divBdr>
    </w:div>
    <w:div w:id="1579706886">
      <w:bodyDiv w:val="1"/>
      <w:marLeft w:val="0"/>
      <w:marRight w:val="0"/>
      <w:marTop w:val="0"/>
      <w:marBottom w:val="0"/>
      <w:divBdr>
        <w:top w:val="none" w:sz="0" w:space="0" w:color="auto"/>
        <w:left w:val="none" w:sz="0" w:space="0" w:color="auto"/>
        <w:bottom w:val="none" w:sz="0" w:space="0" w:color="auto"/>
        <w:right w:val="none" w:sz="0" w:space="0" w:color="auto"/>
      </w:divBdr>
    </w:div>
    <w:div w:id="1583684756">
      <w:bodyDiv w:val="1"/>
      <w:marLeft w:val="0"/>
      <w:marRight w:val="0"/>
      <w:marTop w:val="0"/>
      <w:marBottom w:val="0"/>
      <w:divBdr>
        <w:top w:val="none" w:sz="0" w:space="0" w:color="auto"/>
        <w:left w:val="none" w:sz="0" w:space="0" w:color="auto"/>
        <w:bottom w:val="none" w:sz="0" w:space="0" w:color="auto"/>
        <w:right w:val="none" w:sz="0" w:space="0" w:color="auto"/>
      </w:divBdr>
    </w:div>
    <w:div w:id="1641226335">
      <w:bodyDiv w:val="1"/>
      <w:marLeft w:val="0"/>
      <w:marRight w:val="0"/>
      <w:marTop w:val="0"/>
      <w:marBottom w:val="0"/>
      <w:divBdr>
        <w:top w:val="none" w:sz="0" w:space="0" w:color="auto"/>
        <w:left w:val="none" w:sz="0" w:space="0" w:color="auto"/>
        <w:bottom w:val="none" w:sz="0" w:space="0" w:color="auto"/>
        <w:right w:val="none" w:sz="0" w:space="0" w:color="auto"/>
      </w:divBdr>
    </w:div>
    <w:div w:id="1644237404">
      <w:bodyDiv w:val="1"/>
      <w:marLeft w:val="0"/>
      <w:marRight w:val="0"/>
      <w:marTop w:val="0"/>
      <w:marBottom w:val="0"/>
      <w:divBdr>
        <w:top w:val="none" w:sz="0" w:space="0" w:color="auto"/>
        <w:left w:val="none" w:sz="0" w:space="0" w:color="auto"/>
        <w:bottom w:val="none" w:sz="0" w:space="0" w:color="auto"/>
        <w:right w:val="none" w:sz="0" w:space="0" w:color="auto"/>
      </w:divBdr>
    </w:div>
    <w:div w:id="1658802570">
      <w:bodyDiv w:val="1"/>
      <w:marLeft w:val="0"/>
      <w:marRight w:val="0"/>
      <w:marTop w:val="0"/>
      <w:marBottom w:val="0"/>
      <w:divBdr>
        <w:top w:val="none" w:sz="0" w:space="0" w:color="auto"/>
        <w:left w:val="none" w:sz="0" w:space="0" w:color="auto"/>
        <w:bottom w:val="none" w:sz="0" w:space="0" w:color="auto"/>
        <w:right w:val="none" w:sz="0" w:space="0" w:color="auto"/>
      </w:divBdr>
    </w:div>
    <w:div w:id="1664771435">
      <w:bodyDiv w:val="1"/>
      <w:marLeft w:val="0"/>
      <w:marRight w:val="0"/>
      <w:marTop w:val="0"/>
      <w:marBottom w:val="0"/>
      <w:divBdr>
        <w:top w:val="none" w:sz="0" w:space="0" w:color="auto"/>
        <w:left w:val="none" w:sz="0" w:space="0" w:color="auto"/>
        <w:bottom w:val="none" w:sz="0" w:space="0" w:color="auto"/>
        <w:right w:val="none" w:sz="0" w:space="0" w:color="auto"/>
      </w:divBdr>
    </w:div>
    <w:div w:id="1665546831">
      <w:bodyDiv w:val="1"/>
      <w:marLeft w:val="0"/>
      <w:marRight w:val="0"/>
      <w:marTop w:val="0"/>
      <w:marBottom w:val="0"/>
      <w:divBdr>
        <w:top w:val="none" w:sz="0" w:space="0" w:color="auto"/>
        <w:left w:val="none" w:sz="0" w:space="0" w:color="auto"/>
        <w:bottom w:val="none" w:sz="0" w:space="0" w:color="auto"/>
        <w:right w:val="none" w:sz="0" w:space="0" w:color="auto"/>
      </w:divBdr>
    </w:div>
    <w:div w:id="1670791881">
      <w:bodyDiv w:val="1"/>
      <w:marLeft w:val="0"/>
      <w:marRight w:val="0"/>
      <w:marTop w:val="0"/>
      <w:marBottom w:val="0"/>
      <w:divBdr>
        <w:top w:val="none" w:sz="0" w:space="0" w:color="auto"/>
        <w:left w:val="none" w:sz="0" w:space="0" w:color="auto"/>
        <w:bottom w:val="none" w:sz="0" w:space="0" w:color="auto"/>
        <w:right w:val="none" w:sz="0" w:space="0" w:color="auto"/>
      </w:divBdr>
      <w:divsChild>
        <w:div w:id="1461194155">
          <w:marLeft w:val="0"/>
          <w:marRight w:val="0"/>
          <w:marTop w:val="0"/>
          <w:marBottom w:val="0"/>
          <w:divBdr>
            <w:top w:val="none" w:sz="0" w:space="0" w:color="auto"/>
            <w:left w:val="none" w:sz="0" w:space="0" w:color="auto"/>
            <w:bottom w:val="none" w:sz="0" w:space="0" w:color="auto"/>
            <w:right w:val="none" w:sz="0" w:space="0" w:color="auto"/>
          </w:divBdr>
        </w:div>
        <w:div w:id="1983389036">
          <w:marLeft w:val="0"/>
          <w:marRight w:val="0"/>
          <w:marTop w:val="0"/>
          <w:marBottom w:val="0"/>
          <w:divBdr>
            <w:top w:val="none" w:sz="0" w:space="0" w:color="auto"/>
            <w:left w:val="none" w:sz="0" w:space="0" w:color="auto"/>
            <w:bottom w:val="none" w:sz="0" w:space="0" w:color="auto"/>
            <w:right w:val="none" w:sz="0" w:space="0" w:color="auto"/>
          </w:divBdr>
        </w:div>
        <w:div w:id="1114523878">
          <w:marLeft w:val="0"/>
          <w:marRight w:val="0"/>
          <w:marTop w:val="0"/>
          <w:marBottom w:val="0"/>
          <w:divBdr>
            <w:top w:val="none" w:sz="0" w:space="0" w:color="auto"/>
            <w:left w:val="none" w:sz="0" w:space="0" w:color="auto"/>
            <w:bottom w:val="none" w:sz="0" w:space="0" w:color="auto"/>
            <w:right w:val="none" w:sz="0" w:space="0" w:color="auto"/>
          </w:divBdr>
        </w:div>
        <w:div w:id="834106392">
          <w:marLeft w:val="0"/>
          <w:marRight w:val="0"/>
          <w:marTop w:val="0"/>
          <w:marBottom w:val="0"/>
          <w:divBdr>
            <w:top w:val="none" w:sz="0" w:space="0" w:color="auto"/>
            <w:left w:val="none" w:sz="0" w:space="0" w:color="auto"/>
            <w:bottom w:val="none" w:sz="0" w:space="0" w:color="auto"/>
            <w:right w:val="none" w:sz="0" w:space="0" w:color="auto"/>
          </w:divBdr>
        </w:div>
      </w:divsChild>
    </w:div>
    <w:div w:id="1675377553">
      <w:bodyDiv w:val="1"/>
      <w:marLeft w:val="0"/>
      <w:marRight w:val="0"/>
      <w:marTop w:val="0"/>
      <w:marBottom w:val="0"/>
      <w:divBdr>
        <w:top w:val="none" w:sz="0" w:space="0" w:color="auto"/>
        <w:left w:val="none" w:sz="0" w:space="0" w:color="auto"/>
        <w:bottom w:val="none" w:sz="0" w:space="0" w:color="auto"/>
        <w:right w:val="none" w:sz="0" w:space="0" w:color="auto"/>
      </w:divBdr>
    </w:div>
    <w:div w:id="1683389515">
      <w:bodyDiv w:val="1"/>
      <w:marLeft w:val="0"/>
      <w:marRight w:val="0"/>
      <w:marTop w:val="0"/>
      <w:marBottom w:val="0"/>
      <w:divBdr>
        <w:top w:val="none" w:sz="0" w:space="0" w:color="auto"/>
        <w:left w:val="none" w:sz="0" w:space="0" w:color="auto"/>
        <w:bottom w:val="none" w:sz="0" w:space="0" w:color="auto"/>
        <w:right w:val="none" w:sz="0" w:space="0" w:color="auto"/>
      </w:divBdr>
      <w:divsChild>
        <w:div w:id="601954662">
          <w:marLeft w:val="0"/>
          <w:marRight w:val="0"/>
          <w:marTop w:val="0"/>
          <w:marBottom w:val="0"/>
          <w:divBdr>
            <w:top w:val="none" w:sz="0" w:space="0" w:color="auto"/>
            <w:left w:val="none" w:sz="0" w:space="0" w:color="auto"/>
            <w:bottom w:val="none" w:sz="0" w:space="0" w:color="auto"/>
            <w:right w:val="none" w:sz="0" w:space="0" w:color="auto"/>
          </w:divBdr>
        </w:div>
      </w:divsChild>
    </w:div>
    <w:div w:id="1710716581">
      <w:bodyDiv w:val="1"/>
      <w:marLeft w:val="0"/>
      <w:marRight w:val="0"/>
      <w:marTop w:val="0"/>
      <w:marBottom w:val="0"/>
      <w:divBdr>
        <w:top w:val="none" w:sz="0" w:space="0" w:color="auto"/>
        <w:left w:val="none" w:sz="0" w:space="0" w:color="auto"/>
        <w:bottom w:val="none" w:sz="0" w:space="0" w:color="auto"/>
        <w:right w:val="none" w:sz="0" w:space="0" w:color="auto"/>
      </w:divBdr>
    </w:div>
    <w:div w:id="1714428717">
      <w:bodyDiv w:val="1"/>
      <w:marLeft w:val="0"/>
      <w:marRight w:val="0"/>
      <w:marTop w:val="0"/>
      <w:marBottom w:val="0"/>
      <w:divBdr>
        <w:top w:val="none" w:sz="0" w:space="0" w:color="auto"/>
        <w:left w:val="none" w:sz="0" w:space="0" w:color="auto"/>
        <w:bottom w:val="none" w:sz="0" w:space="0" w:color="auto"/>
        <w:right w:val="none" w:sz="0" w:space="0" w:color="auto"/>
      </w:divBdr>
    </w:div>
    <w:div w:id="1714891272">
      <w:bodyDiv w:val="1"/>
      <w:marLeft w:val="0"/>
      <w:marRight w:val="0"/>
      <w:marTop w:val="0"/>
      <w:marBottom w:val="0"/>
      <w:divBdr>
        <w:top w:val="none" w:sz="0" w:space="0" w:color="auto"/>
        <w:left w:val="none" w:sz="0" w:space="0" w:color="auto"/>
        <w:bottom w:val="none" w:sz="0" w:space="0" w:color="auto"/>
        <w:right w:val="none" w:sz="0" w:space="0" w:color="auto"/>
      </w:divBdr>
    </w:div>
    <w:div w:id="1716464821">
      <w:bodyDiv w:val="1"/>
      <w:marLeft w:val="0"/>
      <w:marRight w:val="0"/>
      <w:marTop w:val="0"/>
      <w:marBottom w:val="0"/>
      <w:divBdr>
        <w:top w:val="none" w:sz="0" w:space="0" w:color="auto"/>
        <w:left w:val="none" w:sz="0" w:space="0" w:color="auto"/>
        <w:bottom w:val="none" w:sz="0" w:space="0" w:color="auto"/>
        <w:right w:val="none" w:sz="0" w:space="0" w:color="auto"/>
      </w:divBdr>
    </w:div>
    <w:div w:id="1717123272">
      <w:bodyDiv w:val="1"/>
      <w:marLeft w:val="0"/>
      <w:marRight w:val="0"/>
      <w:marTop w:val="0"/>
      <w:marBottom w:val="0"/>
      <w:divBdr>
        <w:top w:val="none" w:sz="0" w:space="0" w:color="auto"/>
        <w:left w:val="none" w:sz="0" w:space="0" w:color="auto"/>
        <w:bottom w:val="none" w:sz="0" w:space="0" w:color="auto"/>
        <w:right w:val="none" w:sz="0" w:space="0" w:color="auto"/>
      </w:divBdr>
    </w:div>
    <w:div w:id="1734045233">
      <w:bodyDiv w:val="1"/>
      <w:marLeft w:val="0"/>
      <w:marRight w:val="0"/>
      <w:marTop w:val="0"/>
      <w:marBottom w:val="0"/>
      <w:divBdr>
        <w:top w:val="none" w:sz="0" w:space="0" w:color="auto"/>
        <w:left w:val="none" w:sz="0" w:space="0" w:color="auto"/>
        <w:bottom w:val="none" w:sz="0" w:space="0" w:color="auto"/>
        <w:right w:val="none" w:sz="0" w:space="0" w:color="auto"/>
      </w:divBdr>
    </w:div>
    <w:div w:id="1736470622">
      <w:bodyDiv w:val="1"/>
      <w:marLeft w:val="0"/>
      <w:marRight w:val="0"/>
      <w:marTop w:val="0"/>
      <w:marBottom w:val="0"/>
      <w:divBdr>
        <w:top w:val="none" w:sz="0" w:space="0" w:color="auto"/>
        <w:left w:val="none" w:sz="0" w:space="0" w:color="auto"/>
        <w:bottom w:val="none" w:sz="0" w:space="0" w:color="auto"/>
        <w:right w:val="none" w:sz="0" w:space="0" w:color="auto"/>
      </w:divBdr>
    </w:div>
    <w:div w:id="1740253811">
      <w:bodyDiv w:val="1"/>
      <w:marLeft w:val="0"/>
      <w:marRight w:val="0"/>
      <w:marTop w:val="0"/>
      <w:marBottom w:val="0"/>
      <w:divBdr>
        <w:top w:val="none" w:sz="0" w:space="0" w:color="auto"/>
        <w:left w:val="none" w:sz="0" w:space="0" w:color="auto"/>
        <w:bottom w:val="none" w:sz="0" w:space="0" w:color="auto"/>
        <w:right w:val="none" w:sz="0" w:space="0" w:color="auto"/>
      </w:divBdr>
    </w:div>
    <w:div w:id="1742872753">
      <w:bodyDiv w:val="1"/>
      <w:marLeft w:val="0"/>
      <w:marRight w:val="0"/>
      <w:marTop w:val="0"/>
      <w:marBottom w:val="0"/>
      <w:divBdr>
        <w:top w:val="none" w:sz="0" w:space="0" w:color="auto"/>
        <w:left w:val="none" w:sz="0" w:space="0" w:color="auto"/>
        <w:bottom w:val="none" w:sz="0" w:space="0" w:color="auto"/>
        <w:right w:val="none" w:sz="0" w:space="0" w:color="auto"/>
      </w:divBdr>
    </w:div>
    <w:div w:id="1745569982">
      <w:bodyDiv w:val="1"/>
      <w:marLeft w:val="0"/>
      <w:marRight w:val="0"/>
      <w:marTop w:val="0"/>
      <w:marBottom w:val="0"/>
      <w:divBdr>
        <w:top w:val="none" w:sz="0" w:space="0" w:color="auto"/>
        <w:left w:val="none" w:sz="0" w:space="0" w:color="auto"/>
        <w:bottom w:val="none" w:sz="0" w:space="0" w:color="auto"/>
        <w:right w:val="none" w:sz="0" w:space="0" w:color="auto"/>
      </w:divBdr>
    </w:div>
    <w:div w:id="1746561486">
      <w:bodyDiv w:val="1"/>
      <w:marLeft w:val="0"/>
      <w:marRight w:val="0"/>
      <w:marTop w:val="0"/>
      <w:marBottom w:val="0"/>
      <w:divBdr>
        <w:top w:val="none" w:sz="0" w:space="0" w:color="auto"/>
        <w:left w:val="none" w:sz="0" w:space="0" w:color="auto"/>
        <w:bottom w:val="none" w:sz="0" w:space="0" w:color="auto"/>
        <w:right w:val="none" w:sz="0" w:space="0" w:color="auto"/>
      </w:divBdr>
    </w:div>
    <w:div w:id="1753887007">
      <w:bodyDiv w:val="1"/>
      <w:marLeft w:val="0"/>
      <w:marRight w:val="0"/>
      <w:marTop w:val="0"/>
      <w:marBottom w:val="0"/>
      <w:divBdr>
        <w:top w:val="none" w:sz="0" w:space="0" w:color="auto"/>
        <w:left w:val="none" w:sz="0" w:space="0" w:color="auto"/>
        <w:bottom w:val="none" w:sz="0" w:space="0" w:color="auto"/>
        <w:right w:val="none" w:sz="0" w:space="0" w:color="auto"/>
      </w:divBdr>
      <w:divsChild>
        <w:div w:id="1290236185">
          <w:marLeft w:val="0"/>
          <w:marRight w:val="0"/>
          <w:marTop w:val="0"/>
          <w:marBottom w:val="0"/>
          <w:divBdr>
            <w:top w:val="none" w:sz="0" w:space="0" w:color="auto"/>
            <w:left w:val="none" w:sz="0" w:space="0" w:color="auto"/>
            <w:bottom w:val="none" w:sz="0" w:space="0" w:color="auto"/>
            <w:right w:val="none" w:sz="0" w:space="0" w:color="auto"/>
          </w:divBdr>
        </w:div>
        <w:div w:id="1803962663">
          <w:marLeft w:val="0"/>
          <w:marRight w:val="0"/>
          <w:marTop w:val="0"/>
          <w:marBottom w:val="0"/>
          <w:divBdr>
            <w:top w:val="none" w:sz="0" w:space="0" w:color="auto"/>
            <w:left w:val="none" w:sz="0" w:space="0" w:color="auto"/>
            <w:bottom w:val="none" w:sz="0" w:space="0" w:color="auto"/>
            <w:right w:val="none" w:sz="0" w:space="0" w:color="auto"/>
          </w:divBdr>
        </w:div>
      </w:divsChild>
    </w:div>
    <w:div w:id="1757823332">
      <w:bodyDiv w:val="1"/>
      <w:marLeft w:val="0"/>
      <w:marRight w:val="0"/>
      <w:marTop w:val="0"/>
      <w:marBottom w:val="0"/>
      <w:divBdr>
        <w:top w:val="none" w:sz="0" w:space="0" w:color="auto"/>
        <w:left w:val="none" w:sz="0" w:space="0" w:color="auto"/>
        <w:bottom w:val="none" w:sz="0" w:space="0" w:color="auto"/>
        <w:right w:val="none" w:sz="0" w:space="0" w:color="auto"/>
      </w:divBdr>
    </w:div>
    <w:div w:id="1760563922">
      <w:bodyDiv w:val="1"/>
      <w:marLeft w:val="0"/>
      <w:marRight w:val="0"/>
      <w:marTop w:val="0"/>
      <w:marBottom w:val="0"/>
      <w:divBdr>
        <w:top w:val="none" w:sz="0" w:space="0" w:color="auto"/>
        <w:left w:val="none" w:sz="0" w:space="0" w:color="auto"/>
        <w:bottom w:val="none" w:sz="0" w:space="0" w:color="auto"/>
        <w:right w:val="none" w:sz="0" w:space="0" w:color="auto"/>
      </w:divBdr>
    </w:div>
    <w:div w:id="1767193158">
      <w:bodyDiv w:val="1"/>
      <w:marLeft w:val="0"/>
      <w:marRight w:val="0"/>
      <w:marTop w:val="0"/>
      <w:marBottom w:val="0"/>
      <w:divBdr>
        <w:top w:val="none" w:sz="0" w:space="0" w:color="auto"/>
        <w:left w:val="none" w:sz="0" w:space="0" w:color="auto"/>
        <w:bottom w:val="none" w:sz="0" w:space="0" w:color="auto"/>
        <w:right w:val="none" w:sz="0" w:space="0" w:color="auto"/>
      </w:divBdr>
    </w:div>
    <w:div w:id="1777211640">
      <w:bodyDiv w:val="1"/>
      <w:marLeft w:val="0"/>
      <w:marRight w:val="0"/>
      <w:marTop w:val="0"/>
      <w:marBottom w:val="0"/>
      <w:divBdr>
        <w:top w:val="none" w:sz="0" w:space="0" w:color="auto"/>
        <w:left w:val="none" w:sz="0" w:space="0" w:color="auto"/>
        <w:bottom w:val="none" w:sz="0" w:space="0" w:color="auto"/>
        <w:right w:val="none" w:sz="0" w:space="0" w:color="auto"/>
      </w:divBdr>
    </w:div>
    <w:div w:id="1777216865">
      <w:bodyDiv w:val="1"/>
      <w:marLeft w:val="0"/>
      <w:marRight w:val="0"/>
      <w:marTop w:val="0"/>
      <w:marBottom w:val="0"/>
      <w:divBdr>
        <w:top w:val="none" w:sz="0" w:space="0" w:color="auto"/>
        <w:left w:val="none" w:sz="0" w:space="0" w:color="auto"/>
        <w:bottom w:val="none" w:sz="0" w:space="0" w:color="auto"/>
        <w:right w:val="none" w:sz="0" w:space="0" w:color="auto"/>
      </w:divBdr>
    </w:div>
    <w:div w:id="1781366773">
      <w:bodyDiv w:val="1"/>
      <w:marLeft w:val="0"/>
      <w:marRight w:val="0"/>
      <w:marTop w:val="0"/>
      <w:marBottom w:val="0"/>
      <w:divBdr>
        <w:top w:val="none" w:sz="0" w:space="0" w:color="auto"/>
        <w:left w:val="none" w:sz="0" w:space="0" w:color="auto"/>
        <w:bottom w:val="none" w:sz="0" w:space="0" w:color="auto"/>
        <w:right w:val="none" w:sz="0" w:space="0" w:color="auto"/>
      </w:divBdr>
    </w:div>
    <w:div w:id="1782064013">
      <w:bodyDiv w:val="1"/>
      <w:marLeft w:val="0"/>
      <w:marRight w:val="0"/>
      <w:marTop w:val="0"/>
      <w:marBottom w:val="0"/>
      <w:divBdr>
        <w:top w:val="none" w:sz="0" w:space="0" w:color="auto"/>
        <w:left w:val="none" w:sz="0" w:space="0" w:color="auto"/>
        <w:bottom w:val="none" w:sz="0" w:space="0" w:color="auto"/>
        <w:right w:val="none" w:sz="0" w:space="0" w:color="auto"/>
      </w:divBdr>
    </w:div>
    <w:div w:id="1783263888">
      <w:bodyDiv w:val="1"/>
      <w:marLeft w:val="0"/>
      <w:marRight w:val="0"/>
      <w:marTop w:val="0"/>
      <w:marBottom w:val="0"/>
      <w:divBdr>
        <w:top w:val="none" w:sz="0" w:space="0" w:color="auto"/>
        <w:left w:val="none" w:sz="0" w:space="0" w:color="auto"/>
        <w:bottom w:val="none" w:sz="0" w:space="0" w:color="auto"/>
        <w:right w:val="none" w:sz="0" w:space="0" w:color="auto"/>
      </w:divBdr>
    </w:div>
    <w:div w:id="1784955065">
      <w:bodyDiv w:val="1"/>
      <w:marLeft w:val="0"/>
      <w:marRight w:val="0"/>
      <w:marTop w:val="0"/>
      <w:marBottom w:val="0"/>
      <w:divBdr>
        <w:top w:val="none" w:sz="0" w:space="0" w:color="auto"/>
        <w:left w:val="none" w:sz="0" w:space="0" w:color="auto"/>
        <w:bottom w:val="none" w:sz="0" w:space="0" w:color="auto"/>
        <w:right w:val="none" w:sz="0" w:space="0" w:color="auto"/>
      </w:divBdr>
    </w:div>
    <w:div w:id="1810004569">
      <w:bodyDiv w:val="1"/>
      <w:marLeft w:val="0"/>
      <w:marRight w:val="0"/>
      <w:marTop w:val="0"/>
      <w:marBottom w:val="0"/>
      <w:divBdr>
        <w:top w:val="none" w:sz="0" w:space="0" w:color="auto"/>
        <w:left w:val="none" w:sz="0" w:space="0" w:color="auto"/>
        <w:bottom w:val="none" w:sz="0" w:space="0" w:color="auto"/>
        <w:right w:val="none" w:sz="0" w:space="0" w:color="auto"/>
      </w:divBdr>
    </w:div>
    <w:div w:id="1815364749">
      <w:bodyDiv w:val="1"/>
      <w:marLeft w:val="0"/>
      <w:marRight w:val="0"/>
      <w:marTop w:val="0"/>
      <w:marBottom w:val="0"/>
      <w:divBdr>
        <w:top w:val="none" w:sz="0" w:space="0" w:color="auto"/>
        <w:left w:val="none" w:sz="0" w:space="0" w:color="auto"/>
        <w:bottom w:val="none" w:sz="0" w:space="0" w:color="auto"/>
        <w:right w:val="none" w:sz="0" w:space="0" w:color="auto"/>
      </w:divBdr>
    </w:div>
    <w:div w:id="1831094879">
      <w:bodyDiv w:val="1"/>
      <w:marLeft w:val="0"/>
      <w:marRight w:val="0"/>
      <w:marTop w:val="0"/>
      <w:marBottom w:val="0"/>
      <w:divBdr>
        <w:top w:val="none" w:sz="0" w:space="0" w:color="auto"/>
        <w:left w:val="none" w:sz="0" w:space="0" w:color="auto"/>
        <w:bottom w:val="none" w:sz="0" w:space="0" w:color="auto"/>
        <w:right w:val="none" w:sz="0" w:space="0" w:color="auto"/>
      </w:divBdr>
    </w:div>
    <w:div w:id="1842890559">
      <w:bodyDiv w:val="1"/>
      <w:marLeft w:val="0"/>
      <w:marRight w:val="0"/>
      <w:marTop w:val="0"/>
      <w:marBottom w:val="0"/>
      <w:divBdr>
        <w:top w:val="none" w:sz="0" w:space="0" w:color="auto"/>
        <w:left w:val="none" w:sz="0" w:space="0" w:color="auto"/>
        <w:bottom w:val="none" w:sz="0" w:space="0" w:color="auto"/>
        <w:right w:val="none" w:sz="0" w:space="0" w:color="auto"/>
      </w:divBdr>
    </w:div>
    <w:div w:id="1843200370">
      <w:bodyDiv w:val="1"/>
      <w:marLeft w:val="0"/>
      <w:marRight w:val="0"/>
      <w:marTop w:val="0"/>
      <w:marBottom w:val="0"/>
      <w:divBdr>
        <w:top w:val="none" w:sz="0" w:space="0" w:color="auto"/>
        <w:left w:val="none" w:sz="0" w:space="0" w:color="auto"/>
        <w:bottom w:val="none" w:sz="0" w:space="0" w:color="auto"/>
        <w:right w:val="none" w:sz="0" w:space="0" w:color="auto"/>
      </w:divBdr>
    </w:div>
    <w:div w:id="1845045618">
      <w:bodyDiv w:val="1"/>
      <w:marLeft w:val="0"/>
      <w:marRight w:val="0"/>
      <w:marTop w:val="0"/>
      <w:marBottom w:val="0"/>
      <w:divBdr>
        <w:top w:val="none" w:sz="0" w:space="0" w:color="auto"/>
        <w:left w:val="none" w:sz="0" w:space="0" w:color="auto"/>
        <w:bottom w:val="none" w:sz="0" w:space="0" w:color="auto"/>
        <w:right w:val="none" w:sz="0" w:space="0" w:color="auto"/>
      </w:divBdr>
      <w:divsChild>
        <w:div w:id="2073386333">
          <w:marLeft w:val="0"/>
          <w:marRight w:val="0"/>
          <w:marTop w:val="0"/>
          <w:marBottom w:val="0"/>
          <w:divBdr>
            <w:top w:val="none" w:sz="0" w:space="0" w:color="auto"/>
            <w:left w:val="none" w:sz="0" w:space="0" w:color="auto"/>
            <w:bottom w:val="none" w:sz="0" w:space="0" w:color="auto"/>
            <w:right w:val="none" w:sz="0" w:space="0" w:color="auto"/>
          </w:divBdr>
        </w:div>
      </w:divsChild>
    </w:div>
    <w:div w:id="1848446153">
      <w:bodyDiv w:val="1"/>
      <w:marLeft w:val="0"/>
      <w:marRight w:val="0"/>
      <w:marTop w:val="0"/>
      <w:marBottom w:val="0"/>
      <w:divBdr>
        <w:top w:val="none" w:sz="0" w:space="0" w:color="auto"/>
        <w:left w:val="none" w:sz="0" w:space="0" w:color="auto"/>
        <w:bottom w:val="none" w:sz="0" w:space="0" w:color="auto"/>
        <w:right w:val="none" w:sz="0" w:space="0" w:color="auto"/>
      </w:divBdr>
    </w:div>
    <w:div w:id="1853883192">
      <w:bodyDiv w:val="1"/>
      <w:marLeft w:val="0"/>
      <w:marRight w:val="0"/>
      <w:marTop w:val="0"/>
      <w:marBottom w:val="0"/>
      <w:divBdr>
        <w:top w:val="none" w:sz="0" w:space="0" w:color="auto"/>
        <w:left w:val="none" w:sz="0" w:space="0" w:color="auto"/>
        <w:bottom w:val="none" w:sz="0" w:space="0" w:color="auto"/>
        <w:right w:val="none" w:sz="0" w:space="0" w:color="auto"/>
      </w:divBdr>
    </w:div>
    <w:div w:id="1861963885">
      <w:bodyDiv w:val="1"/>
      <w:marLeft w:val="0"/>
      <w:marRight w:val="0"/>
      <w:marTop w:val="0"/>
      <w:marBottom w:val="0"/>
      <w:divBdr>
        <w:top w:val="none" w:sz="0" w:space="0" w:color="auto"/>
        <w:left w:val="none" w:sz="0" w:space="0" w:color="auto"/>
        <w:bottom w:val="none" w:sz="0" w:space="0" w:color="auto"/>
        <w:right w:val="none" w:sz="0" w:space="0" w:color="auto"/>
      </w:divBdr>
    </w:div>
    <w:div w:id="1864246038">
      <w:bodyDiv w:val="1"/>
      <w:marLeft w:val="0"/>
      <w:marRight w:val="0"/>
      <w:marTop w:val="0"/>
      <w:marBottom w:val="0"/>
      <w:divBdr>
        <w:top w:val="none" w:sz="0" w:space="0" w:color="auto"/>
        <w:left w:val="none" w:sz="0" w:space="0" w:color="auto"/>
        <w:bottom w:val="none" w:sz="0" w:space="0" w:color="auto"/>
        <w:right w:val="none" w:sz="0" w:space="0" w:color="auto"/>
      </w:divBdr>
    </w:div>
    <w:div w:id="1869681429">
      <w:bodyDiv w:val="1"/>
      <w:marLeft w:val="0"/>
      <w:marRight w:val="0"/>
      <w:marTop w:val="0"/>
      <w:marBottom w:val="0"/>
      <w:divBdr>
        <w:top w:val="none" w:sz="0" w:space="0" w:color="auto"/>
        <w:left w:val="none" w:sz="0" w:space="0" w:color="auto"/>
        <w:bottom w:val="none" w:sz="0" w:space="0" w:color="auto"/>
        <w:right w:val="none" w:sz="0" w:space="0" w:color="auto"/>
      </w:divBdr>
    </w:div>
    <w:div w:id="1880121692">
      <w:bodyDiv w:val="1"/>
      <w:marLeft w:val="0"/>
      <w:marRight w:val="0"/>
      <w:marTop w:val="0"/>
      <w:marBottom w:val="0"/>
      <w:divBdr>
        <w:top w:val="none" w:sz="0" w:space="0" w:color="auto"/>
        <w:left w:val="none" w:sz="0" w:space="0" w:color="auto"/>
        <w:bottom w:val="none" w:sz="0" w:space="0" w:color="auto"/>
        <w:right w:val="none" w:sz="0" w:space="0" w:color="auto"/>
      </w:divBdr>
    </w:div>
    <w:div w:id="1896813924">
      <w:bodyDiv w:val="1"/>
      <w:marLeft w:val="0"/>
      <w:marRight w:val="0"/>
      <w:marTop w:val="0"/>
      <w:marBottom w:val="0"/>
      <w:divBdr>
        <w:top w:val="none" w:sz="0" w:space="0" w:color="auto"/>
        <w:left w:val="none" w:sz="0" w:space="0" w:color="auto"/>
        <w:bottom w:val="none" w:sz="0" w:space="0" w:color="auto"/>
        <w:right w:val="none" w:sz="0" w:space="0" w:color="auto"/>
      </w:divBdr>
    </w:div>
    <w:div w:id="1900632431">
      <w:bodyDiv w:val="1"/>
      <w:marLeft w:val="0"/>
      <w:marRight w:val="0"/>
      <w:marTop w:val="0"/>
      <w:marBottom w:val="0"/>
      <w:divBdr>
        <w:top w:val="none" w:sz="0" w:space="0" w:color="auto"/>
        <w:left w:val="none" w:sz="0" w:space="0" w:color="auto"/>
        <w:bottom w:val="none" w:sz="0" w:space="0" w:color="auto"/>
        <w:right w:val="none" w:sz="0" w:space="0" w:color="auto"/>
      </w:divBdr>
    </w:div>
    <w:div w:id="1902665710">
      <w:bodyDiv w:val="1"/>
      <w:marLeft w:val="0"/>
      <w:marRight w:val="0"/>
      <w:marTop w:val="0"/>
      <w:marBottom w:val="0"/>
      <w:divBdr>
        <w:top w:val="none" w:sz="0" w:space="0" w:color="auto"/>
        <w:left w:val="none" w:sz="0" w:space="0" w:color="auto"/>
        <w:bottom w:val="none" w:sz="0" w:space="0" w:color="auto"/>
        <w:right w:val="none" w:sz="0" w:space="0" w:color="auto"/>
      </w:divBdr>
    </w:div>
    <w:div w:id="1904947811">
      <w:bodyDiv w:val="1"/>
      <w:marLeft w:val="0"/>
      <w:marRight w:val="0"/>
      <w:marTop w:val="0"/>
      <w:marBottom w:val="0"/>
      <w:divBdr>
        <w:top w:val="none" w:sz="0" w:space="0" w:color="auto"/>
        <w:left w:val="none" w:sz="0" w:space="0" w:color="auto"/>
        <w:bottom w:val="none" w:sz="0" w:space="0" w:color="auto"/>
        <w:right w:val="none" w:sz="0" w:space="0" w:color="auto"/>
      </w:divBdr>
    </w:div>
    <w:div w:id="1906062692">
      <w:bodyDiv w:val="1"/>
      <w:marLeft w:val="0"/>
      <w:marRight w:val="0"/>
      <w:marTop w:val="0"/>
      <w:marBottom w:val="0"/>
      <w:divBdr>
        <w:top w:val="none" w:sz="0" w:space="0" w:color="auto"/>
        <w:left w:val="none" w:sz="0" w:space="0" w:color="auto"/>
        <w:bottom w:val="none" w:sz="0" w:space="0" w:color="auto"/>
        <w:right w:val="none" w:sz="0" w:space="0" w:color="auto"/>
      </w:divBdr>
      <w:divsChild>
        <w:div w:id="388039386">
          <w:marLeft w:val="0"/>
          <w:marRight w:val="0"/>
          <w:marTop w:val="0"/>
          <w:marBottom w:val="0"/>
          <w:divBdr>
            <w:top w:val="none" w:sz="0" w:space="0" w:color="auto"/>
            <w:left w:val="none" w:sz="0" w:space="0" w:color="auto"/>
            <w:bottom w:val="none" w:sz="0" w:space="0" w:color="auto"/>
            <w:right w:val="none" w:sz="0" w:space="0" w:color="auto"/>
          </w:divBdr>
        </w:div>
      </w:divsChild>
    </w:div>
    <w:div w:id="1907297336">
      <w:bodyDiv w:val="1"/>
      <w:marLeft w:val="0"/>
      <w:marRight w:val="0"/>
      <w:marTop w:val="0"/>
      <w:marBottom w:val="0"/>
      <w:divBdr>
        <w:top w:val="none" w:sz="0" w:space="0" w:color="auto"/>
        <w:left w:val="none" w:sz="0" w:space="0" w:color="auto"/>
        <w:bottom w:val="none" w:sz="0" w:space="0" w:color="auto"/>
        <w:right w:val="none" w:sz="0" w:space="0" w:color="auto"/>
      </w:divBdr>
    </w:div>
    <w:div w:id="1917977612">
      <w:bodyDiv w:val="1"/>
      <w:marLeft w:val="0"/>
      <w:marRight w:val="0"/>
      <w:marTop w:val="0"/>
      <w:marBottom w:val="0"/>
      <w:divBdr>
        <w:top w:val="none" w:sz="0" w:space="0" w:color="auto"/>
        <w:left w:val="none" w:sz="0" w:space="0" w:color="auto"/>
        <w:bottom w:val="none" w:sz="0" w:space="0" w:color="auto"/>
        <w:right w:val="none" w:sz="0" w:space="0" w:color="auto"/>
      </w:divBdr>
    </w:div>
    <w:div w:id="1924559329">
      <w:bodyDiv w:val="1"/>
      <w:marLeft w:val="0"/>
      <w:marRight w:val="0"/>
      <w:marTop w:val="0"/>
      <w:marBottom w:val="0"/>
      <w:divBdr>
        <w:top w:val="none" w:sz="0" w:space="0" w:color="auto"/>
        <w:left w:val="none" w:sz="0" w:space="0" w:color="auto"/>
        <w:bottom w:val="none" w:sz="0" w:space="0" w:color="auto"/>
        <w:right w:val="none" w:sz="0" w:space="0" w:color="auto"/>
      </w:divBdr>
    </w:div>
    <w:div w:id="1955482994">
      <w:bodyDiv w:val="1"/>
      <w:marLeft w:val="0"/>
      <w:marRight w:val="0"/>
      <w:marTop w:val="0"/>
      <w:marBottom w:val="0"/>
      <w:divBdr>
        <w:top w:val="none" w:sz="0" w:space="0" w:color="auto"/>
        <w:left w:val="none" w:sz="0" w:space="0" w:color="auto"/>
        <w:bottom w:val="none" w:sz="0" w:space="0" w:color="auto"/>
        <w:right w:val="none" w:sz="0" w:space="0" w:color="auto"/>
      </w:divBdr>
    </w:div>
    <w:div w:id="1962372450">
      <w:bodyDiv w:val="1"/>
      <w:marLeft w:val="0"/>
      <w:marRight w:val="0"/>
      <w:marTop w:val="0"/>
      <w:marBottom w:val="0"/>
      <w:divBdr>
        <w:top w:val="none" w:sz="0" w:space="0" w:color="auto"/>
        <w:left w:val="none" w:sz="0" w:space="0" w:color="auto"/>
        <w:bottom w:val="none" w:sz="0" w:space="0" w:color="auto"/>
        <w:right w:val="none" w:sz="0" w:space="0" w:color="auto"/>
      </w:divBdr>
    </w:div>
    <w:div w:id="1962608468">
      <w:bodyDiv w:val="1"/>
      <w:marLeft w:val="0"/>
      <w:marRight w:val="0"/>
      <w:marTop w:val="0"/>
      <w:marBottom w:val="0"/>
      <w:divBdr>
        <w:top w:val="none" w:sz="0" w:space="0" w:color="auto"/>
        <w:left w:val="none" w:sz="0" w:space="0" w:color="auto"/>
        <w:bottom w:val="none" w:sz="0" w:space="0" w:color="auto"/>
        <w:right w:val="none" w:sz="0" w:space="0" w:color="auto"/>
      </w:divBdr>
    </w:div>
    <w:div w:id="1974670688">
      <w:bodyDiv w:val="1"/>
      <w:marLeft w:val="0"/>
      <w:marRight w:val="0"/>
      <w:marTop w:val="0"/>
      <w:marBottom w:val="0"/>
      <w:divBdr>
        <w:top w:val="none" w:sz="0" w:space="0" w:color="auto"/>
        <w:left w:val="none" w:sz="0" w:space="0" w:color="auto"/>
        <w:bottom w:val="none" w:sz="0" w:space="0" w:color="auto"/>
        <w:right w:val="none" w:sz="0" w:space="0" w:color="auto"/>
      </w:divBdr>
    </w:div>
    <w:div w:id="1977643330">
      <w:bodyDiv w:val="1"/>
      <w:marLeft w:val="0"/>
      <w:marRight w:val="0"/>
      <w:marTop w:val="0"/>
      <w:marBottom w:val="0"/>
      <w:divBdr>
        <w:top w:val="none" w:sz="0" w:space="0" w:color="auto"/>
        <w:left w:val="none" w:sz="0" w:space="0" w:color="auto"/>
        <w:bottom w:val="none" w:sz="0" w:space="0" w:color="auto"/>
        <w:right w:val="none" w:sz="0" w:space="0" w:color="auto"/>
      </w:divBdr>
    </w:div>
    <w:div w:id="1997953759">
      <w:bodyDiv w:val="1"/>
      <w:marLeft w:val="0"/>
      <w:marRight w:val="0"/>
      <w:marTop w:val="0"/>
      <w:marBottom w:val="0"/>
      <w:divBdr>
        <w:top w:val="none" w:sz="0" w:space="0" w:color="auto"/>
        <w:left w:val="none" w:sz="0" w:space="0" w:color="auto"/>
        <w:bottom w:val="none" w:sz="0" w:space="0" w:color="auto"/>
        <w:right w:val="none" w:sz="0" w:space="0" w:color="auto"/>
      </w:divBdr>
    </w:div>
    <w:div w:id="1998260443">
      <w:bodyDiv w:val="1"/>
      <w:marLeft w:val="0"/>
      <w:marRight w:val="0"/>
      <w:marTop w:val="0"/>
      <w:marBottom w:val="0"/>
      <w:divBdr>
        <w:top w:val="none" w:sz="0" w:space="0" w:color="auto"/>
        <w:left w:val="none" w:sz="0" w:space="0" w:color="auto"/>
        <w:bottom w:val="none" w:sz="0" w:space="0" w:color="auto"/>
        <w:right w:val="none" w:sz="0" w:space="0" w:color="auto"/>
      </w:divBdr>
      <w:divsChild>
        <w:div w:id="94250268">
          <w:marLeft w:val="0"/>
          <w:marRight w:val="0"/>
          <w:marTop w:val="0"/>
          <w:marBottom w:val="0"/>
          <w:divBdr>
            <w:top w:val="none" w:sz="0" w:space="0" w:color="auto"/>
            <w:left w:val="none" w:sz="0" w:space="0" w:color="auto"/>
            <w:bottom w:val="none" w:sz="0" w:space="0" w:color="auto"/>
            <w:right w:val="none" w:sz="0" w:space="0" w:color="auto"/>
          </w:divBdr>
        </w:div>
        <w:div w:id="808741372">
          <w:marLeft w:val="0"/>
          <w:marRight w:val="0"/>
          <w:marTop w:val="0"/>
          <w:marBottom w:val="0"/>
          <w:divBdr>
            <w:top w:val="none" w:sz="0" w:space="0" w:color="auto"/>
            <w:left w:val="none" w:sz="0" w:space="0" w:color="auto"/>
            <w:bottom w:val="none" w:sz="0" w:space="0" w:color="auto"/>
            <w:right w:val="none" w:sz="0" w:space="0" w:color="auto"/>
          </w:divBdr>
        </w:div>
        <w:div w:id="580457219">
          <w:marLeft w:val="0"/>
          <w:marRight w:val="0"/>
          <w:marTop w:val="0"/>
          <w:marBottom w:val="0"/>
          <w:divBdr>
            <w:top w:val="none" w:sz="0" w:space="0" w:color="auto"/>
            <w:left w:val="none" w:sz="0" w:space="0" w:color="auto"/>
            <w:bottom w:val="none" w:sz="0" w:space="0" w:color="auto"/>
            <w:right w:val="none" w:sz="0" w:space="0" w:color="auto"/>
          </w:divBdr>
        </w:div>
        <w:div w:id="1442340176">
          <w:marLeft w:val="0"/>
          <w:marRight w:val="0"/>
          <w:marTop w:val="0"/>
          <w:marBottom w:val="0"/>
          <w:divBdr>
            <w:top w:val="none" w:sz="0" w:space="0" w:color="auto"/>
            <w:left w:val="none" w:sz="0" w:space="0" w:color="auto"/>
            <w:bottom w:val="none" w:sz="0" w:space="0" w:color="auto"/>
            <w:right w:val="none" w:sz="0" w:space="0" w:color="auto"/>
          </w:divBdr>
        </w:div>
      </w:divsChild>
    </w:div>
    <w:div w:id="2015565725">
      <w:bodyDiv w:val="1"/>
      <w:marLeft w:val="0"/>
      <w:marRight w:val="0"/>
      <w:marTop w:val="0"/>
      <w:marBottom w:val="0"/>
      <w:divBdr>
        <w:top w:val="none" w:sz="0" w:space="0" w:color="auto"/>
        <w:left w:val="none" w:sz="0" w:space="0" w:color="auto"/>
        <w:bottom w:val="none" w:sz="0" w:space="0" w:color="auto"/>
        <w:right w:val="none" w:sz="0" w:space="0" w:color="auto"/>
      </w:divBdr>
    </w:div>
    <w:div w:id="2027095150">
      <w:bodyDiv w:val="1"/>
      <w:marLeft w:val="0"/>
      <w:marRight w:val="0"/>
      <w:marTop w:val="0"/>
      <w:marBottom w:val="0"/>
      <w:divBdr>
        <w:top w:val="none" w:sz="0" w:space="0" w:color="auto"/>
        <w:left w:val="none" w:sz="0" w:space="0" w:color="auto"/>
        <w:bottom w:val="none" w:sz="0" w:space="0" w:color="auto"/>
        <w:right w:val="none" w:sz="0" w:space="0" w:color="auto"/>
      </w:divBdr>
    </w:div>
    <w:div w:id="2027831863">
      <w:bodyDiv w:val="1"/>
      <w:marLeft w:val="0"/>
      <w:marRight w:val="0"/>
      <w:marTop w:val="0"/>
      <w:marBottom w:val="0"/>
      <w:divBdr>
        <w:top w:val="none" w:sz="0" w:space="0" w:color="auto"/>
        <w:left w:val="none" w:sz="0" w:space="0" w:color="auto"/>
        <w:bottom w:val="none" w:sz="0" w:space="0" w:color="auto"/>
        <w:right w:val="none" w:sz="0" w:space="0" w:color="auto"/>
      </w:divBdr>
    </w:div>
    <w:div w:id="2037147991">
      <w:bodyDiv w:val="1"/>
      <w:marLeft w:val="0"/>
      <w:marRight w:val="0"/>
      <w:marTop w:val="0"/>
      <w:marBottom w:val="0"/>
      <w:divBdr>
        <w:top w:val="none" w:sz="0" w:space="0" w:color="auto"/>
        <w:left w:val="none" w:sz="0" w:space="0" w:color="auto"/>
        <w:bottom w:val="none" w:sz="0" w:space="0" w:color="auto"/>
        <w:right w:val="none" w:sz="0" w:space="0" w:color="auto"/>
      </w:divBdr>
    </w:div>
    <w:div w:id="2037729415">
      <w:bodyDiv w:val="1"/>
      <w:marLeft w:val="0"/>
      <w:marRight w:val="0"/>
      <w:marTop w:val="0"/>
      <w:marBottom w:val="0"/>
      <w:divBdr>
        <w:top w:val="none" w:sz="0" w:space="0" w:color="auto"/>
        <w:left w:val="none" w:sz="0" w:space="0" w:color="auto"/>
        <w:bottom w:val="none" w:sz="0" w:space="0" w:color="auto"/>
        <w:right w:val="none" w:sz="0" w:space="0" w:color="auto"/>
      </w:divBdr>
    </w:div>
    <w:div w:id="2041005009">
      <w:bodyDiv w:val="1"/>
      <w:marLeft w:val="0"/>
      <w:marRight w:val="0"/>
      <w:marTop w:val="0"/>
      <w:marBottom w:val="0"/>
      <w:divBdr>
        <w:top w:val="none" w:sz="0" w:space="0" w:color="auto"/>
        <w:left w:val="none" w:sz="0" w:space="0" w:color="auto"/>
        <w:bottom w:val="none" w:sz="0" w:space="0" w:color="auto"/>
        <w:right w:val="none" w:sz="0" w:space="0" w:color="auto"/>
      </w:divBdr>
    </w:div>
    <w:div w:id="2051756850">
      <w:bodyDiv w:val="1"/>
      <w:marLeft w:val="0"/>
      <w:marRight w:val="0"/>
      <w:marTop w:val="0"/>
      <w:marBottom w:val="0"/>
      <w:divBdr>
        <w:top w:val="none" w:sz="0" w:space="0" w:color="auto"/>
        <w:left w:val="none" w:sz="0" w:space="0" w:color="auto"/>
        <w:bottom w:val="none" w:sz="0" w:space="0" w:color="auto"/>
        <w:right w:val="none" w:sz="0" w:space="0" w:color="auto"/>
      </w:divBdr>
    </w:div>
    <w:div w:id="2070490916">
      <w:bodyDiv w:val="1"/>
      <w:marLeft w:val="0"/>
      <w:marRight w:val="0"/>
      <w:marTop w:val="0"/>
      <w:marBottom w:val="0"/>
      <w:divBdr>
        <w:top w:val="none" w:sz="0" w:space="0" w:color="auto"/>
        <w:left w:val="none" w:sz="0" w:space="0" w:color="auto"/>
        <w:bottom w:val="none" w:sz="0" w:space="0" w:color="auto"/>
        <w:right w:val="none" w:sz="0" w:space="0" w:color="auto"/>
      </w:divBdr>
      <w:divsChild>
        <w:div w:id="806242986">
          <w:marLeft w:val="0"/>
          <w:marRight w:val="0"/>
          <w:marTop w:val="0"/>
          <w:marBottom w:val="0"/>
          <w:divBdr>
            <w:top w:val="none" w:sz="0" w:space="0" w:color="auto"/>
            <w:left w:val="none" w:sz="0" w:space="0" w:color="auto"/>
            <w:bottom w:val="none" w:sz="0" w:space="0" w:color="auto"/>
            <w:right w:val="none" w:sz="0" w:space="0" w:color="auto"/>
          </w:divBdr>
        </w:div>
        <w:div w:id="2108959470">
          <w:marLeft w:val="0"/>
          <w:marRight w:val="0"/>
          <w:marTop w:val="0"/>
          <w:marBottom w:val="0"/>
          <w:divBdr>
            <w:top w:val="none" w:sz="0" w:space="0" w:color="auto"/>
            <w:left w:val="none" w:sz="0" w:space="0" w:color="auto"/>
            <w:bottom w:val="none" w:sz="0" w:space="0" w:color="auto"/>
            <w:right w:val="none" w:sz="0" w:space="0" w:color="auto"/>
          </w:divBdr>
        </w:div>
      </w:divsChild>
    </w:div>
    <w:div w:id="2104572672">
      <w:bodyDiv w:val="1"/>
      <w:marLeft w:val="0"/>
      <w:marRight w:val="0"/>
      <w:marTop w:val="0"/>
      <w:marBottom w:val="0"/>
      <w:divBdr>
        <w:top w:val="none" w:sz="0" w:space="0" w:color="auto"/>
        <w:left w:val="none" w:sz="0" w:space="0" w:color="auto"/>
        <w:bottom w:val="none" w:sz="0" w:space="0" w:color="auto"/>
        <w:right w:val="none" w:sz="0" w:space="0" w:color="auto"/>
      </w:divBdr>
    </w:div>
    <w:div w:id="2122065772">
      <w:bodyDiv w:val="1"/>
      <w:marLeft w:val="0"/>
      <w:marRight w:val="0"/>
      <w:marTop w:val="0"/>
      <w:marBottom w:val="0"/>
      <w:divBdr>
        <w:top w:val="none" w:sz="0" w:space="0" w:color="auto"/>
        <w:left w:val="none" w:sz="0" w:space="0" w:color="auto"/>
        <w:bottom w:val="none" w:sz="0" w:space="0" w:color="auto"/>
        <w:right w:val="none" w:sz="0" w:space="0" w:color="auto"/>
      </w:divBdr>
    </w:div>
    <w:div w:id="2123107334">
      <w:bodyDiv w:val="1"/>
      <w:marLeft w:val="0"/>
      <w:marRight w:val="0"/>
      <w:marTop w:val="0"/>
      <w:marBottom w:val="0"/>
      <w:divBdr>
        <w:top w:val="none" w:sz="0" w:space="0" w:color="auto"/>
        <w:left w:val="none" w:sz="0" w:space="0" w:color="auto"/>
        <w:bottom w:val="none" w:sz="0" w:space="0" w:color="auto"/>
        <w:right w:val="none" w:sz="0" w:space="0" w:color="auto"/>
      </w:divBdr>
    </w:div>
    <w:div w:id="2129080006">
      <w:bodyDiv w:val="1"/>
      <w:marLeft w:val="0"/>
      <w:marRight w:val="0"/>
      <w:marTop w:val="0"/>
      <w:marBottom w:val="0"/>
      <w:divBdr>
        <w:top w:val="none" w:sz="0" w:space="0" w:color="auto"/>
        <w:left w:val="none" w:sz="0" w:space="0" w:color="auto"/>
        <w:bottom w:val="none" w:sz="0" w:space="0" w:color="auto"/>
        <w:right w:val="none" w:sz="0" w:space="0" w:color="auto"/>
      </w:divBdr>
      <w:divsChild>
        <w:div w:id="1940331977">
          <w:marLeft w:val="0"/>
          <w:marRight w:val="0"/>
          <w:marTop w:val="0"/>
          <w:marBottom w:val="0"/>
          <w:divBdr>
            <w:top w:val="none" w:sz="0" w:space="0" w:color="auto"/>
            <w:left w:val="none" w:sz="0" w:space="0" w:color="auto"/>
            <w:bottom w:val="none" w:sz="0" w:space="0" w:color="auto"/>
            <w:right w:val="none" w:sz="0" w:space="0" w:color="auto"/>
          </w:divBdr>
        </w:div>
        <w:div w:id="1080559446">
          <w:marLeft w:val="0"/>
          <w:marRight w:val="0"/>
          <w:marTop w:val="0"/>
          <w:marBottom w:val="0"/>
          <w:divBdr>
            <w:top w:val="none" w:sz="0" w:space="0" w:color="auto"/>
            <w:left w:val="none" w:sz="0" w:space="0" w:color="auto"/>
            <w:bottom w:val="none" w:sz="0" w:space="0" w:color="auto"/>
            <w:right w:val="none" w:sz="0" w:space="0" w:color="auto"/>
          </w:divBdr>
        </w:div>
      </w:divsChild>
    </w:div>
    <w:div w:id="213517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9DBE0-BEA6-40A9-B9ED-85E41AE9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3842</Words>
  <Characters>21901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 dima</dc:creator>
  <cp:keywords/>
  <dc:description/>
  <cp:lastModifiedBy>Sobolev</cp:lastModifiedBy>
  <cp:revision>7</cp:revision>
  <cp:lastPrinted>2023-02-16T07:21:00Z</cp:lastPrinted>
  <dcterms:created xsi:type="dcterms:W3CDTF">2023-03-08T21:04:00Z</dcterms:created>
  <dcterms:modified xsi:type="dcterms:W3CDTF">2023-03-23T12:31:00Z</dcterms:modified>
</cp:coreProperties>
</file>